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932" w:rsidRPr="00A413F7" w:rsidRDefault="00195932" w:rsidP="009952C5">
      <w:pPr>
        <w:widowControl/>
        <w:wordWrap/>
        <w:autoSpaceDE/>
        <w:autoSpaceDN/>
        <w:spacing w:before="100" w:beforeAutospacing="1" w:after="100" w:afterAutospacing="1"/>
        <w:jc w:val="left"/>
        <w:outlineLvl w:val="0"/>
        <w:rPr>
          <w:rFonts w:ascii="Verdana" w:eastAsia="굴림" w:hAnsi="Verdana" w:cs="굴림"/>
          <w:b/>
          <w:bCs/>
          <w:kern w:val="36"/>
          <w:szCs w:val="20"/>
        </w:rPr>
      </w:pPr>
      <w:r w:rsidRPr="00A413F7">
        <w:rPr>
          <w:rFonts w:ascii="Verdana" w:eastAsia="굴림" w:hAnsi="Verdana" w:cs="굴림"/>
          <w:b/>
          <w:bCs/>
          <w:kern w:val="36"/>
          <w:szCs w:val="20"/>
        </w:rPr>
        <w:t>Annotation-based Controller</w:t>
      </w:r>
    </w:p>
    <w:p w:rsidR="00195932" w:rsidRPr="00A413F7" w:rsidRDefault="00CA342A" w:rsidP="009952C5">
      <w:pPr>
        <w:widowControl/>
        <w:wordWrap/>
        <w:autoSpaceDE/>
        <w:autoSpaceDN/>
        <w:spacing w:before="100" w:beforeAutospacing="1" w:after="100" w:afterAutospacing="1"/>
        <w:jc w:val="left"/>
        <w:outlineLvl w:val="1"/>
        <w:rPr>
          <w:rFonts w:ascii="Verdana" w:eastAsia="굴림" w:hAnsi="Verdana" w:cs="굴림"/>
          <w:b/>
          <w:bCs/>
          <w:kern w:val="0"/>
          <w:szCs w:val="20"/>
        </w:rPr>
      </w:pPr>
      <w:r w:rsidRPr="00A413F7">
        <w:rPr>
          <w:rFonts w:ascii="Verdana" w:eastAsia="굴림" w:hAnsi="굴림" w:cs="굴림" w:hint="eastAsia"/>
          <w:b/>
          <w:bCs/>
          <w:kern w:val="0"/>
          <w:szCs w:val="20"/>
        </w:rPr>
        <w:t>Summary</w:t>
      </w:r>
    </w:p>
    <w:p w:rsidR="00195932" w:rsidRPr="00A413F7" w:rsidRDefault="00195932" w:rsidP="00B653DA">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hAnsi="Verdana" w:cs="Arial"/>
          <w:szCs w:val="20"/>
        </w:rPr>
        <w:t>Spring 2.5 introduces an approach for writing annotated Web MVC controllers, which we haven't been blogging about much yet</w:t>
      </w:r>
      <w:r w:rsidRPr="00A413F7">
        <w:rPr>
          <w:rFonts w:ascii="Verdana" w:eastAsia="굴림" w:hAnsi="굴림" w:cs="굴림"/>
          <w:kern w:val="0"/>
          <w:szCs w:val="20"/>
        </w:rPr>
        <w:t>.</w:t>
      </w:r>
      <w:r w:rsidRPr="00A413F7">
        <w:rPr>
          <w:rFonts w:ascii="Verdana" w:eastAsia="굴림" w:hAnsi="굴림" w:cs="굴림"/>
          <w:kern w:val="0"/>
          <w:szCs w:val="20"/>
        </w:rPr>
        <w:br/>
        <w:t xml:space="preserve">Main difference from and improvement with existing hierarchy controllers such as </w:t>
      </w:r>
      <w:r w:rsidRPr="00A413F7">
        <w:rPr>
          <w:rFonts w:ascii="Verdana" w:eastAsia="굴림" w:hAnsi="Verdana" w:cs="굴림"/>
          <w:kern w:val="0"/>
          <w:szCs w:val="20"/>
        </w:rPr>
        <w:t xml:space="preserve">SimpleFormController and MultiActionController implementing interface controller are as follows: </w:t>
      </w:r>
    </w:p>
    <w:p w:rsidR="00195932" w:rsidRPr="00A413F7" w:rsidRDefault="00494516" w:rsidP="009952C5">
      <w:pPr>
        <w:widowControl/>
        <w:numPr>
          <w:ilvl w:val="0"/>
          <w:numId w:val="1"/>
        </w:numPr>
        <w:wordWrap/>
        <w:autoSpaceDE/>
        <w:autoSpaceDN/>
        <w:spacing w:before="100" w:beforeAutospacing="1" w:after="100" w:afterAutospacing="1"/>
        <w:jc w:val="left"/>
        <w:rPr>
          <w:rFonts w:ascii="Verdana" w:eastAsia="굴림" w:hAnsi="Verdana" w:cs="굴림"/>
          <w:kern w:val="0"/>
          <w:szCs w:val="20"/>
        </w:rPr>
      </w:pPr>
      <w:hyperlink r:id="rId7" w:anchor="어노테이션을_이용한_설정" w:tooltip="egovframework:rte2:ptl:annotation-based_controller ↵" w:history="1">
        <w:r w:rsidR="00195932" w:rsidRPr="00A413F7">
          <w:rPr>
            <w:rFonts w:ascii="Verdana" w:eastAsia="굴림" w:hAnsi="Verdana" w:cs="굴림"/>
            <w:color w:val="0000FF"/>
            <w:kern w:val="0"/>
            <w:szCs w:val="20"/>
            <w:u w:val="single"/>
          </w:rPr>
          <w:t>Setting using Annotation</w:t>
        </w:r>
      </w:hyperlink>
      <w:r w:rsidR="00847F11" w:rsidRPr="00A413F7">
        <w:rPr>
          <w:rFonts w:ascii="Verdana" w:eastAsia="굴림" w:hAnsi="Verdana" w:cs="굴림"/>
          <w:kern w:val="0"/>
          <w:szCs w:val="20"/>
        </w:rPr>
        <w:t>:</w:t>
      </w:r>
      <w:r w:rsidR="00195932" w:rsidRPr="00A413F7">
        <w:rPr>
          <w:rFonts w:ascii="Verdana" w:eastAsia="굴림" w:hAnsi="Verdana" w:cs="굴림"/>
          <w:kern w:val="0"/>
          <w:szCs w:val="20"/>
        </w:rPr>
        <w:t xml:space="preserve"> define the information set based on XML using annotation.</w:t>
      </w:r>
    </w:p>
    <w:p w:rsidR="00195932" w:rsidRPr="00A413F7" w:rsidRDefault="00494516" w:rsidP="009952C5">
      <w:pPr>
        <w:widowControl/>
        <w:numPr>
          <w:ilvl w:val="0"/>
          <w:numId w:val="1"/>
        </w:numPr>
        <w:wordWrap/>
        <w:autoSpaceDE/>
        <w:autoSpaceDN/>
        <w:spacing w:before="100" w:beforeAutospacing="1" w:after="100" w:afterAutospacing="1"/>
        <w:jc w:val="left"/>
        <w:rPr>
          <w:rFonts w:ascii="Verdana" w:eastAsia="굴림" w:hAnsi="Verdana" w:cs="굴림"/>
          <w:kern w:val="0"/>
          <w:szCs w:val="20"/>
        </w:rPr>
      </w:pPr>
      <w:hyperlink r:id="rId8" w:anchor="유연해진_메소드_시그니쳐" w:tooltip="egovframework:rte2:ptl:annotation-based_controller ↵" w:history="1">
        <w:r w:rsidR="00195932" w:rsidRPr="00A413F7">
          <w:rPr>
            <w:rFonts w:ascii="Verdana" w:eastAsia="굴림" w:hAnsi="Verdana" w:cs="굴림"/>
            <w:color w:val="0000FF"/>
            <w:kern w:val="0"/>
            <w:szCs w:val="20"/>
            <w:u w:val="single"/>
          </w:rPr>
          <w:t>Softened Method Signature</w:t>
        </w:r>
      </w:hyperlink>
      <w:r w:rsidR="00847F11" w:rsidRPr="00A413F7">
        <w:rPr>
          <w:rFonts w:ascii="Verdana" w:eastAsia="굴림" w:hAnsi="Verdana" w:cs="굴림"/>
          <w:kern w:val="0"/>
          <w:szCs w:val="20"/>
        </w:rPr>
        <w:t>:</w:t>
      </w:r>
      <w:r w:rsidR="00195932" w:rsidRPr="00A413F7">
        <w:rPr>
          <w:rFonts w:ascii="Verdana" w:eastAsia="굴림" w:hAnsi="Verdana" w:cs="굴림"/>
          <w:kern w:val="0"/>
          <w:szCs w:val="20"/>
        </w:rPr>
        <w:t xml:space="preserve"> select the return type and parameter of Controller method more diversely as needed.</w:t>
      </w:r>
    </w:p>
    <w:p w:rsidR="00195932" w:rsidRPr="00A413F7" w:rsidRDefault="00494516" w:rsidP="009952C5">
      <w:pPr>
        <w:widowControl/>
        <w:numPr>
          <w:ilvl w:val="0"/>
          <w:numId w:val="1"/>
        </w:numPr>
        <w:wordWrap/>
        <w:autoSpaceDE/>
        <w:autoSpaceDN/>
        <w:spacing w:before="100" w:beforeAutospacing="1" w:after="100" w:afterAutospacing="1"/>
        <w:jc w:val="left"/>
        <w:rPr>
          <w:rFonts w:ascii="Verdana" w:eastAsia="굴림" w:hAnsi="Verdana" w:cs="굴림"/>
          <w:kern w:val="0"/>
          <w:szCs w:val="20"/>
        </w:rPr>
      </w:pPr>
      <w:hyperlink r:id="rId9" w:anchor="pojo-style의_controller" w:tooltip="egovframework:rte2:ptl:annotation-based_controller ↵" w:history="1">
        <w:r w:rsidR="00195932" w:rsidRPr="00A413F7">
          <w:rPr>
            <w:rFonts w:ascii="Verdana" w:eastAsia="굴림" w:hAnsi="Verdana" w:cs="굴림"/>
            <w:color w:val="0000FF"/>
            <w:kern w:val="0"/>
            <w:szCs w:val="20"/>
            <w:u w:val="single"/>
          </w:rPr>
          <w:t>Controller of POJO-Style</w:t>
        </w:r>
      </w:hyperlink>
      <w:r w:rsidR="00847F11" w:rsidRPr="00A413F7">
        <w:rPr>
          <w:rFonts w:ascii="Verdana" w:eastAsia="굴림" w:hAnsi="Verdana" w:cs="굴림"/>
          <w:kern w:val="0"/>
          <w:szCs w:val="20"/>
        </w:rPr>
        <w:t>:</w:t>
      </w:r>
      <w:r w:rsidR="00195932" w:rsidRPr="00A413F7">
        <w:rPr>
          <w:rFonts w:ascii="Verdana" w:eastAsia="굴림" w:hAnsi="Verdana" w:cs="굴림"/>
          <w:kern w:val="0"/>
          <w:szCs w:val="20"/>
        </w:rPr>
        <w:t xml:space="preserve"> no need to implement specific interface during Controller development or to inherit the specific class. However, can easily implement functions provided by existing hierarchy controller such as form processing or multiple actions. </w:t>
      </w:r>
    </w:p>
    <w:p w:rsidR="00195932" w:rsidRPr="00A413F7" w:rsidRDefault="00195932" w:rsidP="009952C5">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kern w:val="0"/>
          <w:szCs w:val="20"/>
        </w:rPr>
        <w:t>Explain the example of implementing the form processing created with hierarchy Controller using @Controller.</w:t>
      </w:r>
      <w:r w:rsidRPr="00A413F7">
        <w:rPr>
          <w:rFonts w:ascii="Verdana" w:eastAsia="굴림" w:hAnsi="Verdana" w:cs="굴림"/>
          <w:kern w:val="0"/>
          <w:szCs w:val="20"/>
        </w:rPr>
        <w:br/>
        <w:t xml:space="preserve">The controller of example code easycompany creates the same </w:t>
      </w:r>
      <w:proofErr w:type="gramStart"/>
      <w:r w:rsidRPr="00A413F7">
        <w:rPr>
          <w:rFonts w:ascii="Verdana" w:eastAsia="굴림" w:hAnsi="Verdana" w:cs="굴림"/>
          <w:kern w:val="0"/>
          <w:szCs w:val="20"/>
        </w:rPr>
        <w:t>function(</w:t>
      </w:r>
      <w:proofErr w:type="gramEnd"/>
      <w:r w:rsidRPr="00A413F7">
        <w:rPr>
          <w:rFonts w:ascii="Verdana" w:eastAsia="굴림" w:hAnsi="Verdana" w:cs="굴림"/>
          <w:kern w:val="0"/>
          <w:szCs w:val="20"/>
        </w:rPr>
        <w:t>in addition, common Service, DAO, JSP) with hierarchy Controller and @Controller respectively.</w:t>
      </w:r>
    </w:p>
    <w:p w:rsidR="00195932" w:rsidRPr="00A413F7" w:rsidRDefault="00195932" w:rsidP="009952C5">
      <w:pPr>
        <w:widowControl/>
        <w:numPr>
          <w:ilvl w:val="0"/>
          <w:numId w:val="2"/>
        </w:numPr>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kern w:val="0"/>
          <w:szCs w:val="20"/>
        </w:rPr>
        <w:t xml:space="preserve">Hierarchy Controller - package com.easycompany.controller.hierarchy </w:t>
      </w:r>
    </w:p>
    <w:p w:rsidR="00195932" w:rsidRPr="00A413F7" w:rsidRDefault="00195932" w:rsidP="009952C5">
      <w:pPr>
        <w:widowControl/>
        <w:numPr>
          <w:ilvl w:val="0"/>
          <w:numId w:val="2"/>
        </w:numPr>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kern w:val="0"/>
          <w:szCs w:val="20"/>
        </w:rPr>
        <w:t>@Controller - package com.easycompany.controller.annotation</w:t>
      </w:r>
    </w:p>
    <w:p w:rsidR="00195932" w:rsidRPr="00A413F7" w:rsidRDefault="00195932" w:rsidP="009952C5">
      <w:pPr>
        <w:widowControl/>
        <w:wordWrap/>
        <w:autoSpaceDE/>
        <w:autoSpaceDN/>
        <w:spacing w:before="100" w:beforeAutospacing="1" w:after="100" w:afterAutospacing="1"/>
        <w:jc w:val="left"/>
        <w:outlineLvl w:val="1"/>
        <w:rPr>
          <w:rFonts w:ascii="Verdana" w:eastAsia="굴림" w:hAnsi="Verdana" w:cs="굴림"/>
          <w:b/>
          <w:bCs/>
          <w:kern w:val="0"/>
          <w:szCs w:val="20"/>
        </w:rPr>
      </w:pPr>
      <w:r w:rsidRPr="00A413F7">
        <w:rPr>
          <w:rFonts w:ascii="Verdana" w:eastAsia="굴림" w:hAnsi="Verdana" w:cs="굴림"/>
          <w:b/>
          <w:bCs/>
          <w:kern w:val="0"/>
          <w:szCs w:val="20"/>
        </w:rPr>
        <w:t>Description</w:t>
      </w:r>
    </w:p>
    <w:p w:rsidR="00195932" w:rsidRPr="00A413F7" w:rsidRDefault="00195932" w:rsidP="009952C5">
      <w:pPr>
        <w:widowControl/>
        <w:wordWrap/>
        <w:autoSpaceDE/>
        <w:autoSpaceDN/>
        <w:spacing w:before="100" w:beforeAutospacing="1" w:after="100" w:afterAutospacing="1"/>
        <w:jc w:val="left"/>
        <w:outlineLvl w:val="2"/>
        <w:rPr>
          <w:rFonts w:ascii="Verdana" w:eastAsia="굴림" w:hAnsi="Verdana" w:cs="굴림"/>
          <w:b/>
          <w:bCs/>
          <w:kern w:val="0"/>
          <w:szCs w:val="20"/>
        </w:rPr>
      </w:pPr>
      <w:r w:rsidRPr="00A413F7">
        <w:rPr>
          <w:rFonts w:ascii="Verdana" w:eastAsia="굴림" w:hAnsi="Verdana" w:cs="굴림"/>
          <w:b/>
          <w:bCs/>
          <w:kern w:val="0"/>
          <w:szCs w:val="20"/>
        </w:rPr>
        <w:t>Configuration Using Annotation</w:t>
      </w:r>
    </w:p>
    <w:p w:rsidR="00195932" w:rsidRPr="00A413F7" w:rsidRDefault="00195932" w:rsidP="000B0C59">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hAnsi="Verdana" w:cs="Arial"/>
          <w:szCs w:val="20"/>
        </w:rPr>
        <w:t>It is essentially an alternative controller type supported by the DispatcherServlet / DispatcherPortlet, not implementing a specific interface but rather using annotations to express request mappings for specific handler methods. It is primarily a next-generation style for implementing multi-action controllers.</w:t>
      </w:r>
      <w:r w:rsidRPr="00A413F7">
        <w:rPr>
          <w:rFonts w:ascii="Verdana" w:eastAsia="굴림" w:hAnsi="Verdana" w:cs="굴림"/>
          <w:kern w:val="0"/>
          <w:szCs w:val="20"/>
        </w:rPr>
        <w:br/>
        <w:t xml:space="preserve">@MVC enables MVC programming more conveniently by setting annotation in Controller code. </w:t>
      </w:r>
      <w:r w:rsidRPr="00A413F7">
        <w:rPr>
          <w:rFonts w:ascii="Verdana" w:eastAsia="굴림" w:hAnsi="Verdana" w:cs="굴림"/>
          <w:kern w:val="0"/>
          <w:szCs w:val="20"/>
        </w:rPr>
        <w:br/>
      </w:r>
      <w:r w:rsidRPr="00A413F7">
        <w:rPr>
          <w:rFonts w:ascii="Verdana" w:hAnsi="Verdana"/>
          <w:szCs w:val="20"/>
        </w:rPr>
        <w:t xml:space="preserve">Flexible model transfer - model transfer via a name/value </w:t>
      </w:r>
      <w:r w:rsidRPr="00A413F7">
        <w:rPr>
          <w:rStyle w:val="HTML1"/>
          <w:rFonts w:ascii="Verdana" w:hAnsi="Verdana"/>
          <w:sz w:val="20"/>
          <w:szCs w:val="20"/>
        </w:rPr>
        <w:t>Map</w:t>
      </w:r>
      <w:r w:rsidRPr="00A413F7">
        <w:rPr>
          <w:rFonts w:ascii="Verdana" w:hAnsi="Verdana"/>
          <w:szCs w:val="20"/>
        </w:rPr>
        <w:t xml:space="preserve"> supports easy integration with any view </w:t>
      </w:r>
      <w:r w:rsidRPr="00A413F7">
        <w:rPr>
          <w:rFonts w:ascii="Verdana" w:eastAsia="굴림" w:hAnsi="Verdana" w:cs="굴림"/>
          <w:kern w:val="0"/>
          <w:szCs w:val="20"/>
        </w:rPr>
        <w:t xml:space="preserve"> </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0A0"/>
      </w:tblPr>
      <w:tblGrid>
        <w:gridCol w:w="2040"/>
        <w:gridCol w:w="8526"/>
      </w:tblGrid>
      <w:tr w:rsidR="00195932" w:rsidRPr="00A413F7" w:rsidTr="009952C5">
        <w:trPr>
          <w:tblCellSpacing w:w="15" w:type="dxa"/>
        </w:trPr>
        <w:tc>
          <w:tcPr>
            <w:tcW w:w="0" w:type="auto"/>
            <w:vAlign w:val="center"/>
          </w:tcPr>
          <w:p w:rsidR="00195932" w:rsidRPr="00A413F7" w:rsidRDefault="00195932" w:rsidP="009952C5">
            <w:pPr>
              <w:widowControl/>
              <w:wordWrap/>
              <w:autoSpaceDE/>
              <w:autoSpaceDN/>
              <w:jc w:val="center"/>
              <w:rPr>
                <w:rFonts w:ascii="Verdana" w:eastAsia="굴림" w:hAnsi="Verdana" w:cs="굴림"/>
                <w:b/>
                <w:bCs/>
                <w:kern w:val="0"/>
                <w:szCs w:val="20"/>
              </w:rPr>
            </w:pPr>
            <w:r w:rsidRPr="00A413F7">
              <w:rPr>
                <w:rFonts w:ascii="Verdana" w:eastAsia="굴림" w:hAnsi="Verdana" w:cs="굴림"/>
                <w:b/>
                <w:bCs/>
                <w:kern w:val="0"/>
                <w:szCs w:val="20"/>
              </w:rPr>
              <w:t>Name</w:t>
            </w:r>
          </w:p>
        </w:tc>
        <w:tc>
          <w:tcPr>
            <w:tcW w:w="0" w:type="auto"/>
            <w:vAlign w:val="center"/>
          </w:tcPr>
          <w:p w:rsidR="00195932" w:rsidRPr="00A413F7" w:rsidRDefault="00195932" w:rsidP="009952C5">
            <w:pPr>
              <w:widowControl/>
              <w:wordWrap/>
              <w:autoSpaceDE/>
              <w:autoSpaceDN/>
              <w:jc w:val="center"/>
              <w:rPr>
                <w:rFonts w:ascii="Verdana" w:eastAsia="굴림" w:hAnsi="Verdana" w:cs="굴림"/>
                <w:b/>
                <w:bCs/>
                <w:kern w:val="0"/>
                <w:szCs w:val="20"/>
              </w:rPr>
            </w:pPr>
            <w:r w:rsidRPr="00A413F7">
              <w:rPr>
                <w:rFonts w:ascii="Verdana" w:eastAsia="굴림" w:hAnsi="Verdana" w:cs="굴림"/>
                <w:b/>
                <w:bCs/>
                <w:kern w:val="0"/>
                <w:szCs w:val="20"/>
              </w:rPr>
              <w:t>Description</w:t>
            </w:r>
          </w:p>
        </w:tc>
      </w:tr>
      <w:tr w:rsidR="00195932" w:rsidRPr="00A413F7" w:rsidTr="009952C5">
        <w:trPr>
          <w:tblCellSpacing w:w="15" w:type="dxa"/>
        </w:trPr>
        <w:tc>
          <w:tcPr>
            <w:tcW w:w="0" w:type="auto"/>
            <w:vAlign w:val="center"/>
          </w:tcPr>
          <w:p w:rsidR="00195932" w:rsidRPr="00A413F7" w:rsidRDefault="00195932" w:rsidP="009952C5">
            <w:pPr>
              <w:widowControl/>
              <w:wordWrap/>
              <w:autoSpaceDE/>
              <w:autoSpaceDN/>
              <w:jc w:val="left"/>
              <w:rPr>
                <w:rFonts w:ascii="Verdana" w:eastAsia="굴림" w:hAnsi="Verdana" w:cs="굴림"/>
                <w:kern w:val="0"/>
                <w:szCs w:val="20"/>
              </w:rPr>
            </w:pPr>
            <w:r w:rsidRPr="00A413F7">
              <w:rPr>
                <w:rFonts w:ascii="Verdana" w:eastAsia="굴림" w:hAnsi="Verdana" w:cs="굴림"/>
                <w:kern w:val="0"/>
                <w:szCs w:val="20"/>
              </w:rPr>
              <w:t>@Controller</w:t>
            </w:r>
          </w:p>
        </w:tc>
        <w:tc>
          <w:tcPr>
            <w:tcW w:w="0" w:type="auto"/>
            <w:vAlign w:val="center"/>
          </w:tcPr>
          <w:p w:rsidR="00195932" w:rsidRPr="00A413F7" w:rsidRDefault="00494516" w:rsidP="009952C5">
            <w:pPr>
              <w:widowControl/>
              <w:wordWrap/>
              <w:autoSpaceDE/>
              <w:autoSpaceDN/>
              <w:jc w:val="left"/>
              <w:rPr>
                <w:rFonts w:ascii="Verdana" w:eastAsia="굴림" w:hAnsi="Verdana" w:cs="굴림"/>
                <w:kern w:val="0"/>
                <w:szCs w:val="20"/>
              </w:rPr>
            </w:pPr>
            <w:hyperlink r:id="rId10" w:anchor="mvc-controller" w:tooltip="13.3. Controllers" w:history="1">
              <w:r w:rsidR="00195932" w:rsidRPr="00A413F7">
                <w:rPr>
                  <w:rStyle w:val="a3"/>
                  <w:rFonts w:ascii="Verdana" w:hAnsi="Verdana"/>
                  <w:sz w:val="19"/>
                  <w:szCs w:val="19"/>
                </w:rPr>
                <w:t>Controllers</w:t>
              </w:r>
            </w:hyperlink>
            <w:r w:rsidR="00195932" w:rsidRPr="00A413F7">
              <w:rPr>
                <w:rFonts w:ascii="Verdana" w:hAnsi="Verdana"/>
                <w:sz w:val="19"/>
                <w:szCs w:val="19"/>
              </w:rPr>
              <w:t xml:space="preserve"> are the components that form the </w:t>
            </w:r>
            <w:r w:rsidR="00195932" w:rsidRPr="00A413F7">
              <w:rPr>
                <w:rStyle w:val="HTML1"/>
                <w:sz w:val="21"/>
                <w:szCs w:val="21"/>
              </w:rPr>
              <w:t>'C'</w:t>
            </w:r>
            <w:r w:rsidR="00195932" w:rsidRPr="00A413F7">
              <w:rPr>
                <w:rFonts w:ascii="Verdana" w:hAnsi="Verdana"/>
                <w:sz w:val="19"/>
                <w:szCs w:val="19"/>
              </w:rPr>
              <w:t xml:space="preserve"> part of the MVC</w:t>
            </w:r>
          </w:p>
        </w:tc>
      </w:tr>
      <w:tr w:rsidR="00195932" w:rsidRPr="00A413F7" w:rsidTr="009952C5">
        <w:trPr>
          <w:tblCellSpacing w:w="15" w:type="dxa"/>
        </w:trPr>
        <w:tc>
          <w:tcPr>
            <w:tcW w:w="0" w:type="auto"/>
            <w:vAlign w:val="center"/>
          </w:tcPr>
          <w:p w:rsidR="00195932" w:rsidRPr="00A413F7" w:rsidRDefault="00195932" w:rsidP="009952C5">
            <w:pPr>
              <w:widowControl/>
              <w:wordWrap/>
              <w:autoSpaceDE/>
              <w:autoSpaceDN/>
              <w:jc w:val="left"/>
              <w:rPr>
                <w:rFonts w:ascii="Verdana" w:eastAsia="굴림" w:hAnsi="Verdana" w:cs="굴림"/>
                <w:kern w:val="0"/>
                <w:szCs w:val="20"/>
              </w:rPr>
            </w:pPr>
            <w:r w:rsidRPr="00A413F7">
              <w:rPr>
                <w:rFonts w:ascii="Verdana" w:eastAsia="굴림" w:hAnsi="Verdana" w:cs="굴림"/>
                <w:kern w:val="0"/>
                <w:szCs w:val="20"/>
              </w:rPr>
              <w:t>@RequestMapping</w:t>
            </w:r>
          </w:p>
        </w:tc>
        <w:tc>
          <w:tcPr>
            <w:tcW w:w="0" w:type="auto"/>
            <w:vAlign w:val="center"/>
          </w:tcPr>
          <w:p w:rsidR="00195932" w:rsidRPr="00A413F7" w:rsidRDefault="00494516" w:rsidP="009952C5">
            <w:pPr>
              <w:widowControl/>
              <w:wordWrap/>
              <w:autoSpaceDE/>
              <w:autoSpaceDN/>
              <w:jc w:val="left"/>
              <w:rPr>
                <w:rFonts w:ascii="Verdana" w:eastAsia="굴림" w:hAnsi="Verdana" w:cs="굴림"/>
                <w:kern w:val="0"/>
                <w:szCs w:val="20"/>
              </w:rPr>
            </w:pPr>
            <w:hyperlink r:id="rId11" w:anchor="mvc-handlermapping" w:tooltip="13.4. Handler mappings" w:history="1">
              <w:r w:rsidR="00195932" w:rsidRPr="00A413F7">
                <w:rPr>
                  <w:rStyle w:val="a3"/>
                  <w:rFonts w:ascii="Verdana" w:hAnsi="Verdana"/>
                  <w:sz w:val="19"/>
                  <w:szCs w:val="19"/>
                </w:rPr>
                <w:t>Handler mappings</w:t>
              </w:r>
            </w:hyperlink>
            <w:r w:rsidR="00195932" w:rsidRPr="00A413F7">
              <w:rPr>
                <w:rFonts w:ascii="Verdana" w:hAnsi="Verdana"/>
                <w:sz w:val="19"/>
                <w:szCs w:val="19"/>
              </w:rPr>
              <w:t xml:space="preserve"> handle the execution of a list of pre- and post-processors and controllers that will be executed if they match certain criteria</w:t>
            </w:r>
          </w:p>
        </w:tc>
      </w:tr>
      <w:tr w:rsidR="00195932" w:rsidRPr="00A413F7" w:rsidTr="009952C5">
        <w:trPr>
          <w:tblCellSpacing w:w="15" w:type="dxa"/>
        </w:trPr>
        <w:tc>
          <w:tcPr>
            <w:tcW w:w="0" w:type="auto"/>
            <w:vAlign w:val="center"/>
          </w:tcPr>
          <w:p w:rsidR="00195932" w:rsidRPr="00A413F7" w:rsidRDefault="00195932" w:rsidP="009952C5">
            <w:pPr>
              <w:widowControl/>
              <w:wordWrap/>
              <w:autoSpaceDE/>
              <w:autoSpaceDN/>
              <w:jc w:val="left"/>
              <w:rPr>
                <w:rFonts w:ascii="Verdana" w:eastAsia="굴림" w:hAnsi="Verdana" w:cs="굴림"/>
                <w:kern w:val="0"/>
                <w:szCs w:val="20"/>
              </w:rPr>
            </w:pPr>
            <w:r w:rsidRPr="00A413F7">
              <w:rPr>
                <w:rFonts w:ascii="Verdana" w:eastAsia="굴림" w:hAnsi="Verdana" w:cs="굴림"/>
                <w:kern w:val="0"/>
                <w:szCs w:val="20"/>
              </w:rPr>
              <w:t>@RequestParam</w:t>
            </w:r>
          </w:p>
        </w:tc>
        <w:tc>
          <w:tcPr>
            <w:tcW w:w="0" w:type="auto"/>
            <w:vAlign w:val="center"/>
          </w:tcPr>
          <w:p w:rsidR="00195932" w:rsidRPr="00A413F7" w:rsidRDefault="00494516" w:rsidP="009952C5">
            <w:pPr>
              <w:widowControl/>
              <w:wordWrap/>
              <w:autoSpaceDE/>
              <w:autoSpaceDN/>
              <w:jc w:val="left"/>
              <w:rPr>
                <w:rFonts w:ascii="Verdana" w:eastAsia="굴림" w:hAnsi="Verdana" w:cs="굴림"/>
                <w:kern w:val="0"/>
                <w:szCs w:val="20"/>
              </w:rPr>
            </w:pPr>
            <w:hyperlink r:id="rId12" w:anchor="mvc-viewresolver" w:tooltip="13.5. Views and resolving them" w:history="1">
              <w:r w:rsidR="00195932" w:rsidRPr="00A413F7">
                <w:rPr>
                  <w:rStyle w:val="a3"/>
                  <w:rFonts w:ascii="Verdana" w:hAnsi="Verdana"/>
                  <w:sz w:val="19"/>
                  <w:szCs w:val="19"/>
                </w:rPr>
                <w:t>View resolvers</w:t>
              </w:r>
            </w:hyperlink>
            <w:r w:rsidR="00195932" w:rsidRPr="00A413F7">
              <w:rPr>
                <w:rFonts w:ascii="Verdana" w:hAnsi="Verdana"/>
                <w:sz w:val="19"/>
                <w:szCs w:val="19"/>
              </w:rPr>
              <w:t xml:space="preserve"> are components capable of resolving view names to views</w:t>
            </w:r>
          </w:p>
        </w:tc>
      </w:tr>
      <w:tr w:rsidR="00195932" w:rsidRPr="00A413F7" w:rsidTr="009952C5">
        <w:trPr>
          <w:tblCellSpacing w:w="15" w:type="dxa"/>
        </w:trPr>
        <w:tc>
          <w:tcPr>
            <w:tcW w:w="0" w:type="auto"/>
            <w:vAlign w:val="center"/>
          </w:tcPr>
          <w:p w:rsidR="00195932" w:rsidRPr="00A413F7" w:rsidRDefault="00195932" w:rsidP="009952C5">
            <w:pPr>
              <w:widowControl/>
              <w:wordWrap/>
              <w:autoSpaceDE/>
              <w:autoSpaceDN/>
              <w:jc w:val="left"/>
              <w:rPr>
                <w:rFonts w:ascii="Verdana" w:eastAsia="굴림" w:hAnsi="Verdana" w:cs="굴림"/>
                <w:kern w:val="0"/>
                <w:szCs w:val="20"/>
              </w:rPr>
            </w:pPr>
            <w:r w:rsidRPr="00A413F7">
              <w:rPr>
                <w:rFonts w:ascii="Verdana" w:eastAsia="굴림" w:hAnsi="Verdana" w:cs="굴림"/>
                <w:kern w:val="0"/>
                <w:szCs w:val="20"/>
              </w:rPr>
              <w:t>@ModelAttribute</w:t>
            </w:r>
          </w:p>
        </w:tc>
        <w:tc>
          <w:tcPr>
            <w:tcW w:w="0" w:type="auto"/>
            <w:vAlign w:val="center"/>
          </w:tcPr>
          <w:p w:rsidR="00195932" w:rsidRPr="00A413F7" w:rsidRDefault="00494516" w:rsidP="009952C5">
            <w:pPr>
              <w:widowControl/>
              <w:wordWrap/>
              <w:autoSpaceDE/>
              <w:autoSpaceDN/>
              <w:jc w:val="left"/>
              <w:rPr>
                <w:rFonts w:ascii="Verdana" w:eastAsia="굴림" w:hAnsi="Verdana" w:cs="굴림"/>
                <w:kern w:val="0"/>
                <w:szCs w:val="20"/>
              </w:rPr>
            </w:pPr>
            <w:hyperlink r:id="rId13" w:anchor="mvc-viewresolver" w:tooltip="13.5. Views and resolving them" w:history="1">
              <w:r w:rsidR="00195932" w:rsidRPr="00A413F7">
                <w:rPr>
                  <w:rStyle w:val="a3"/>
                  <w:rFonts w:ascii="Verdana" w:hAnsi="Verdana"/>
                  <w:sz w:val="19"/>
                  <w:szCs w:val="19"/>
                </w:rPr>
                <w:t>View resolvers</w:t>
              </w:r>
            </w:hyperlink>
            <w:r w:rsidR="00195932" w:rsidRPr="00A413F7">
              <w:rPr>
                <w:rFonts w:ascii="Verdana" w:hAnsi="Verdana"/>
                <w:sz w:val="19"/>
                <w:szCs w:val="19"/>
              </w:rPr>
              <w:t xml:space="preserve"> are components capable of resolving view names to views</w:t>
            </w:r>
          </w:p>
        </w:tc>
      </w:tr>
      <w:tr w:rsidR="00195932" w:rsidRPr="00A413F7" w:rsidTr="009952C5">
        <w:trPr>
          <w:tblCellSpacing w:w="15" w:type="dxa"/>
        </w:trPr>
        <w:tc>
          <w:tcPr>
            <w:tcW w:w="0" w:type="auto"/>
            <w:vAlign w:val="center"/>
          </w:tcPr>
          <w:p w:rsidR="00195932" w:rsidRPr="00A413F7" w:rsidRDefault="00195932" w:rsidP="009952C5">
            <w:pPr>
              <w:widowControl/>
              <w:wordWrap/>
              <w:autoSpaceDE/>
              <w:autoSpaceDN/>
              <w:jc w:val="left"/>
              <w:rPr>
                <w:rFonts w:ascii="Verdana" w:eastAsia="굴림" w:hAnsi="Verdana" w:cs="굴림"/>
                <w:kern w:val="0"/>
                <w:szCs w:val="20"/>
              </w:rPr>
            </w:pPr>
            <w:r w:rsidRPr="00A413F7">
              <w:rPr>
                <w:rFonts w:ascii="Verdana" w:eastAsia="굴림" w:hAnsi="Verdana" w:cs="굴림"/>
                <w:kern w:val="0"/>
                <w:szCs w:val="20"/>
              </w:rPr>
              <w:t>@SessionAttributes</w:t>
            </w:r>
          </w:p>
        </w:tc>
        <w:tc>
          <w:tcPr>
            <w:tcW w:w="0" w:type="auto"/>
            <w:vAlign w:val="center"/>
          </w:tcPr>
          <w:p w:rsidR="00195932" w:rsidRPr="00A413F7" w:rsidRDefault="00195932" w:rsidP="009952C5">
            <w:pPr>
              <w:widowControl/>
              <w:wordWrap/>
              <w:autoSpaceDE/>
              <w:autoSpaceDN/>
              <w:jc w:val="left"/>
              <w:rPr>
                <w:rFonts w:ascii="Verdana" w:eastAsia="굴림" w:hAnsi="Verdana" w:cs="굴림"/>
                <w:kern w:val="0"/>
                <w:szCs w:val="20"/>
              </w:rPr>
            </w:pPr>
            <w:r w:rsidRPr="00A413F7">
              <w:rPr>
                <w:rFonts w:ascii="Verdana" w:hAnsi="Verdana"/>
                <w:sz w:val="19"/>
                <w:szCs w:val="19"/>
              </w:rPr>
              <w:t xml:space="preserve">A </w:t>
            </w:r>
            <w:hyperlink r:id="rId14" w:anchor="mvc-multipart" w:tooltip="13.8. Spring's multipart (fileupload) support" w:history="1">
              <w:r w:rsidRPr="00A413F7">
                <w:rPr>
                  <w:rStyle w:val="a3"/>
                  <w:rFonts w:ascii="Verdana" w:hAnsi="Verdana"/>
                  <w:sz w:val="19"/>
                  <w:szCs w:val="19"/>
                </w:rPr>
                <w:t>multipart file resolver</w:t>
              </w:r>
            </w:hyperlink>
            <w:r w:rsidRPr="00A413F7">
              <w:rPr>
                <w:rFonts w:ascii="Verdana" w:hAnsi="Verdana"/>
                <w:sz w:val="19"/>
                <w:szCs w:val="19"/>
              </w:rPr>
              <w:t xml:space="preserve"> offers the functionality to process file uploads from HTML forms</w:t>
            </w:r>
          </w:p>
        </w:tc>
      </w:tr>
    </w:tbl>
    <w:p w:rsidR="00195932" w:rsidRPr="00A413F7" w:rsidRDefault="00195932" w:rsidP="009952C5">
      <w:pPr>
        <w:widowControl/>
        <w:wordWrap/>
        <w:autoSpaceDE/>
        <w:autoSpaceDN/>
        <w:spacing w:before="100" w:beforeAutospacing="1" w:after="100" w:afterAutospacing="1"/>
        <w:jc w:val="left"/>
        <w:outlineLvl w:val="3"/>
        <w:rPr>
          <w:rFonts w:ascii="Verdana" w:eastAsia="굴림" w:hAnsi="Verdana" w:cs="굴림"/>
          <w:b/>
          <w:bCs/>
          <w:kern w:val="0"/>
          <w:szCs w:val="20"/>
        </w:rPr>
      </w:pPr>
      <w:bookmarkStart w:id="0" w:name="controller"/>
      <w:r w:rsidRPr="00A413F7">
        <w:rPr>
          <w:rFonts w:ascii="Verdana" w:eastAsia="굴림" w:hAnsi="Verdana" w:cs="굴림"/>
          <w:b/>
          <w:bCs/>
          <w:kern w:val="0"/>
          <w:szCs w:val="20"/>
        </w:rPr>
        <w:t>@Controller</w:t>
      </w:r>
      <w:bookmarkEnd w:id="0"/>
    </w:p>
    <w:p w:rsidR="00F778C5" w:rsidRPr="00A413F7" w:rsidRDefault="00F778C5" w:rsidP="009952C5">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hint="eastAsia"/>
          <w:kern w:val="0"/>
          <w:szCs w:val="20"/>
        </w:rPr>
        <w:t xml:space="preserve">Only @Controller shall be attached to </w:t>
      </w:r>
      <w:r w:rsidRPr="00A413F7">
        <w:rPr>
          <w:rFonts w:ascii="Verdana" w:eastAsia="굴림" w:hAnsi="Verdana" w:cs="굴림"/>
          <w:kern w:val="0"/>
          <w:szCs w:val="20"/>
        </w:rPr>
        <w:t>written</w:t>
      </w:r>
      <w:r w:rsidRPr="00A413F7">
        <w:rPr>
          <w:rFonts w:ascii="Verdana" w:eastAsia="굴림" w:hAnsi="Verdana" w:cs="굴림" w:hint="eastAsia"/>
          <w:kern w:val="0"/>
          <w:szCs w:val="20"/>
        </w:rPr>
        <w:t xml:space="preserve"> classes to create the controller in @MVC. It is not necessary to realize or inherit a specific class.</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package com.easycompany.controller.annotation;</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@Controller</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public class LoginController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xml:space="preserve">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w:t>
      </w:r>
    </w:p>
    <w:p w:rsidR="00195932" w:rsidRPr="00A413F7" w:rsidRDefault="00195932" w:rsidP="009952C5">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kern w:val="0"/>
          <w:szCs w:val="20"/>
        </w:rPr>
        <w:t>As mentioned in DefaultAnnotationHandlerMapping earlier, declare package containing @controller using &lt;context:component-scan&gt; tag.</w:t>
      </w:r>
      <w:r w:rsidRPr="00A413F7">
        <w:rPr>
          <w:rFonts w:ascii="Verdana" w:eastAsia="굴림" w:hAnsi="Verdana" w:cs="굴림"/>
          <w:kern w:val="0"/>
          <w:szCs w:val="20"/>
        </w:rPr>
        <w:br/>
        <w:t>Use filters such as include, exclude if scanning @Controller only.</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lastRenderedPageBreak/>
        <w:t>&lt;?xml version="1.0" encoding="UTF-8"?&gt;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&lt;beans xmlns="http://www.springframework.org/schema/beans"</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xmlns:xsi="http://www.w3.org/2001/XMLSchema-instance" xmlns:p="http://www.springframework.org/schema/p"</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xmlns:context="http://www.springframework.org/schema/context"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xsi:schemaLocation="http://www.springframework.org/schema/beans http://www.springframework.org/schema/beans/spring-beans-2.5.xsd</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r w:rsidRPr="00A413F7">
        <w:rPr>
          <w:rFonts w:ascii="Verdana" w:eastAsia="굴림" w:hAnsi="Verdana" w:cs="굴림체"/>
          <w:kern w:val="0"/>
          <w:szCs w:val="20"/>
        </w:rPr>
        <w:tab/>
      </w:r>
      <w:r w:rsidRPr="00A413F7">
        <w:rPr>
          <w:rFonts w:ascii="Verdana" w:eastAsia="굴림" w:hAnsi="Verdana" w:cs="굴림체"/>
          <w:kern w:val="0"/>
          <w:szCs w:val="20"/>
        </w:rPr>
        <w:tab/>
        <w:t>http://www.springframework.org/schema/context http://www.springframework.org/schema/context/spring-context-2.5.xsd"&gt;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xml:space="preserve">        &lt;context:component-scan base-package="com.easycompany.controller.annotation" /&gt;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&lt;/beans&gt;</w:t>
      </w:r>
    </w:p>
    <w:p w:rsidR="00195932" w:rsidRPr="00A413F7" w:rsidRDefault="00195932" w:rsidP="009952C5">
      <w:pPr>
        <w:widowControl/>
        <w:wordWrap/>
        <w:autoSpaceDE/>
        <w:autoSpaceDN/>
        <w:spacing w:before="100" w:beforeAutospacing="1" w:after="100" w:afterAutospacing="1"/>
        <w:jc w:val="left"/>
        <w:outlineLvl w:val="3"/>
        <w:rPr>
          <w:rFonts w:ascii="Verdana" w:eastAsia="굴림" w:hAnsi="Verdana" w:cs="굴림"/>
          <w:b/>
          <w:bCs/>
          <w:kern w:val="0"/>
          <w:szCs w:val="20"/>
        </w:rPr>
      </w:pPr>
      <w:bookmarkStart w:id="1" w:name="requestmapping"/>
      <w:r w:rsidRPr="00A413F7">
        <w:rPr>
          <w:rFonts w:ascii="Verdana" w:eastAsia="굴림" w:hAnsi="Verdana" w:cs="굴림"/>
          <w:b/>
          <w:bCs/>
          <w:kern w:val="0"/>
          <w:szCs w:val="20"/>
        </w:rPr>
        <w:t>@RequestMapping</w:t>
      </w:r>
      <w:bookmarkEnd w:id="1"/>
    </w:p>
    <w:p w:rsidR="00F778C5" w:rsidRPr="00A413F7" w:rsidRDefault="00F778C5" w:rsidP="009952C5">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hint="eastAsia"/>
          <w:kern w:val="0"/>
          <w:szCs w:val="20"/>
        </w:rPr>
        <w:t>@R</w:t>
      </w:r>
      <w:r w:rsidRPr="00A413F7">
        <w:rPr>
          <w:rFonts w:ascii="Verdana" w:eastAsia="굴림" w:hAnsi="Verdana" w:cs="굴림"/>
          <w:kern w:val="0"/>
          <w:szCs w:val="20"/>
        </w:rPr>
        <w:t>e</w:t>
      </w:r>
      <w:r w:rsidRPr="00A413F7">
        <w:rPr>
          <w:rFonts w:ascii="Verdana" w:eastAsia="굴림" w:hAnsi="Verdana" w:cs="굴림" w:hint="eastAsia"/>
          <w:kern w:val="0"/>
          <w:szCs w:val="20"/>
        </w:rPr>
        <w:t>questMapping is an annotation used to map which controller or method should be processed on requests.</w:t>
      </w:r>
    </w:p>
    <w:p w:rsidR="00195932" w:rsidRPr="00A413F7" w:rsidRDefault="00195932" w:rsidP="009952C5">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kern w:val="0"/>
          <w:szCs w:val="20"/>
        </w:rPr>
        <w:t xml:space="preserve">Following is the property used by @RequestMapping. </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0A0"/>
      </w:tblPr>
      <w:tblGrid>
        <w:gridCol w:w="851"/>
        <w:gridCol w:w="1803"/>
        <w:gridCol w:w="7912"/>
      </w:tblGrid>
      <w:tr w:rsidR="00195932" w:rsidRPr="00A413F7" w:rsidTr="009952C5">
        <w:trPr>
          <w:tblCellSpacing w:w="15" w:type="dxa"/>
        </w:trPr>
        <w:tc>
          <w:tcPr>
            <w:tcW w:w="0" w:type="auto"/>
            <w:vAlign w:val="center"/>
          </w:tcPr>
          <w:p w:rsidR="00195932" w:rsidRPr="00A413F7" w:rsidRDefault="00195932" w:rsidP="0039319E">
            <w:pPr>
              <w:widowControl/>
              <w:wordWrap/>
              <w:autoSpaceDE/>
              <w:autoSpaceDN/>
              <w:jc w:val="center"/>
              <w:rPr>
                <w:rFonts w:ascii="Verdana" w:eastAsia="굴림" w:hAnsi="Verdana" w:cs="굴림"/>
                <w:b/>
                <w:bCs/>
                <w:kern w:val="0"/>
                <w:szCs w:val="20"/>
              </w:rPr>
            </w:pPr>
            <w:r w:rsidRPr="00A413F7">
              <w:rPr>
                <w:rFonts w:ascii="Verdana" w:eastAsia="굴림" w:hAnsi="Verdana" w:cs="굴림"/>
                <w:b/>
                <w:bCs/>
                <w:kern w:val="0"/>
                <w:szCs w:val="20"/>
              </w:rPr>
              <w:t>Name</w:t>
            </w:r>
          </w:p>
        </w:tc>
        <w:tc>
          <w:tcPr>
            <w:tcW w:w="0" w:type="auto"/>
            <w:vAlign w:val="center"/>
          </w:tcPr>
          <w:p w:rsidR="00195932" w:rsidRPr="00A413F7" w:rsidRDefault="00195932" w:rsidP="0039319E">
            <w:pPr>
              <w:widowControl/>
              <w:wordWrap/>
              <w:autoSpaceDE/>
              <w:autoSpaceDN/>
              <w:jc w:val="center"/>
              <w:rPr>
                <w:rFonts w:ascii="Verdana" w:eastAsia="굴림" w:hAnsi="Verdana" w:cs="굴림"/>
                <w:b/>
                <w:bCs/>
                <w:kern w:val="0"/>
                <w:szCs w:val="20"/>
              </w:rPr>
            </w:pPr>
            <w:r w:rsidRPr="00A413F7">
              <w:rPr>
                <w:rFonts w:ascii="Verdana" w:eastAsia="굴림" w:hAnsi="Verdana" w:cs="굴림"/>
                <w:b/>
                <w:bCs/>
                <w:kern w:val="0"/>
                <w:szCs w:val="20"/>
              </w:rPr>
              <w:t>Type</w:t>
            </w:r>
          </w:p>
        </w:tc>
        <w:tc>
          <w:tcPr>
            <w:tcW w:w="0" w:type="auto"/>
            <w:vAlign w:val="center"/>
          </w:tcPr>
          <w:p w:rsidR="00195932" w:rsidRPr="00A413F7" w:rsidRDefault="00195932" w:rsidP="0039319E">
            <w:pPr>
              <w:widowControl/>
              <w:wordWrap/>
              <w:autoSpaceDE/>
              <w:autoSpaceDN/>
              <w:jc w:val="center"/>
              <w:rPr>
                <w:rFonts w:ascii="Verdana" w:eastAsia="굴림" w:hAnsi="Verdana" w:cs="굴림"/>
                <w:b/>
                <w:bCs/>
                <w:kern w:val="0"/>
                <w:szCs w:val="20"/>
              </w:rPr>
            </w:pPr>
            <w:r w:rsidRPr="00A413F7">
              <w:rPr>
                <w:rFonts w:ascii="Verdana" w:eastAsia="굴림" w:hAnsi="Verdana" w:cs="굴림"/>
                <w:b/>
                <w:bCs/>
                <w:kern w:val="0"/>
                <w:szCs w:val="20"/>
              </w:rPr>
              <w:t>Description</w:t>
            </w:r>
          </w:p>
        </w:tc>
      </w:tr>
      <w:tr w:rsidR="00195932" w:rsidRPr="00A413F7" w:rsidTr="009952C5">
        <w:trPr>
          <w:tblCellSpacing w:w="15" w:type="dxa"/>
        </w:trPr>
        <w:tc>
          <w:tcPr>
            <w:tcW w:w="0" w:type="auto"/>
            <w:vAlign w:val="center"/>
          </w:tcPr>
          <w:p w:rsidR="00195932" w:rsidRPr="00A413F7" w:rsidRDefault="00195932" w:rsidP="009952C5">
            <w:pPr>
              <w:widowControl/>
              <w:wordWrap/>
              <w:autoSpaceDE/>
              <w:autoSpaceDN/>
              <w:jc w:val="left"/>
              <w:rPr>
                <w:rFonts w:ascii="Verdana" w:eastAsia="굴림" w:hAnsi="Verdana" w:cs="굴림"/>
                <w:kern w:val="0"/>
                <w:szCs w:val="20"/>
              </w:rPr>
            </w:pPr>
            <w:r w:rsidRPr="00A413F7">
              <w:rPr>
                <w:rFonts w:ascii="Verdana" w:eastAsia="굴림" w:hAnsi="Verdana" w:cs="굴림"/>
                <w:kern w:val="0"/>
                <w:szCs w:val="20"/>
              </w:rPr>
              <w:t>value</w:t>
            </w:r>
          </w:p>
        </w:tc>
        <w:tc>
          <w:tcPr>
            <w:tcW w:w="0" w:type="auto"/>
            <w:vAlign w:val="center"/>
          </w:tcPr>
          <w:p w:rsidR="00195932" w:rsidRPr="00A413F7" w:rsidRDefault="00195932" w:rsidP="009952C5">
            <w:pPr>
              <w:widowControl/>
              <w:wordWrap/>
              <w:autoSpaceDE/>
              <w:autoSpaceDN/>
              <w:jc w:val="left"/>
              <w:rPr>
                <w:rFonts w:ascii="Verdana" w:eastAsia="굴림" w:hAnsi="Verdana" w:cs="굴림"/>
                <w:kern w:val="0"/>
                <w:szCs w:val="20"/>
              </w:rPr>
            </w:pPr>
            <w:r w:rsidRPr="00A413F7">
              <w:rPr>
                <w:rFonts w:ascii="Verdana" w:eastAsia="굴림" w:hAnsi="Verdana" w:cs="굴림"/>
                <w:kern w:val="0"/>
                <w:szCs w:val="20"/>
              </w:rPr>
              <w:t>String[]</w:t>
            </w:r>
          </w:p>
        </w:tc>
        <w:tc>
          <w:tcPr>
            <w:tcW w:w="0" w:type="auto"/>
            <w:vAlign w:val="center"/>
          </w:tcPr>
          <w:p w:rsidR="00195932" w:rsidRPr="00A413F7" w:rsidRDefault="00195932" w:rsidP="0039319E">
            <w:pPr>
              <w:widowControl/>
              <w:wordWrap/>
              <w:autoSpaceDE/>
              <w:autoSpaceDN/>
              <w:jc w:val="left"/>
              <w:rPr>
                <w:rFonts w:ascii="Verdana" w:eastAsia="굴림" w:hAnsi="Verdana" w:cs="굴림"/>
                <w:kern w:val="0"/>
                <w:szCs w:val="20"/>
              </w:rPr>
            </w:pPr>
            <w:r w:rsidRPr="00A413F7">
              <w:rPr>
                <w:rFonts w:ascii="Verdana" w:eastAsia="굴림" w:hAnsi="Verdana" w:cs="굴림"/>
                <w:kern w:val="0"/>
                <w:szCs w:val="20"/>
              </w:rPr>
              <w:t>Grant the mapping conditions with URL value.</w:t>
            </w:r>
            <w:r w:rsidRPr="00A413F7">
              <w:rPr>
                <w:rFonts w:ascii="Verdana" w:eastAsia="굴림" w:hAnsi="Verdana" w:cs="굴림"/>
                <w:kern w:val="0"/>
                <w:szCs w:val="20"/>
              </w:rPr>
              <w:br/>
              <w:t>Indicate like @RequestMapping(value=”/hello.do”) or @RequestMapping(value={”/hello.do”, ”/world.do” }),</w:t>
            </w:r>
            <w:r w:rsidRPr="00A413F7">
              <w:rPr>
                <w:rFonts w:ascii="Verdana" w:eastAsia="굴림" w:hAnsi="Verdana" w:cs="굴림"/>
                <w:kern w:val="0"/>
                <w:szCs w:val="20"/>
              </w:rPr>
              <w:br/>
              <w:t>can be indicated as @RequestMapping(”/hello.do”) since it is default value.</w:t>
            </w:r>
            <w:r w:rsidRPr="00A413F7">
              <w:rPr>
                <w:rFonts w:ascii="Verdana" w:eastAsia="굴림" w:hAnsi="Verdana" w:cs="굴림"/>
                <w:kern w:val="0"/>
                <w:szCs w:val="20"/>
              </w:rPr>
              <w:br/>
              <w:t>Use the pattern matching of Ant-Style like ”/myPath/*.do”.</w:t>
            </w:r>
          </w:p>
        </w:tc>
      </w:tr>
      <w:tr w:rsidR="00195932" w:rsidRPr="00A413F7" w:rsidTr="009952C5">
        <w:trPr>
          <w:tblCellSpacing w:w="15" w:type="dxa"/>
        </w:trPr>
        <w:tc>
          <w:tcPr>
            <w:tcW w:w="0" w:type="auto"/>
            <w:vAlign w:val="center"/>
          </w:tcPr>
          <w:p w:rsidR="00195932" w:rsidRPr="00A413F7" w:rsidRDefault="00195932" w:rsidP="009952C5">
            <w:pPr>
              <w:widowControl/>
              <w:wordWrap/>
              <w:autoSpaceDE/>
              <w:autoSpaceDN/>
              <w:jc w:val="left"/>
              <w:rPr>
                <w:rFonts w:ascii="Verdana" w:eastAsia="굴림" w:hAnsi="Verdana" w:cs="굴림"/>
                <w:kern w:val="0"/>
                <w:szCs w:val="20"/>
              </w:rPr>
            </w:pPr>
            <w:r w:rsidRPr="00A413F7">
              <w:rPr>
                <w:rFonts w:ascii="Verdana" w:eastAsia="굴림" w:hAnsi="Verdana" w:cs="굴림"/>
                <w:kern w:val="0"/>
                <w:szCs w:val="20"/>
              </w:rPr>
              <w:t>method</w:t>
            </w:r>
          </w:p>
        </w:tc>
        <w:tc>
          <w:tcPr>
            <w:tcW w:w="0" w:type="auto"/>
            <w:vAlign w:val="center"/>
          </w:tcPr>
          <w:p w:rsidR="00195932" w:rsidRPr="00A413F7" w:rsidRDefault="00195932" w:rsidP="009952C5">
            <w:pPr>
              <w:widowControl/>
              <w:wordWrap/>
              <w:autoSpaceDE/>
              <w:autoSpaceDN/>
              <w:jc w:val="left"/>
              <w:rPr>
                <w:rFonts w:ascii="Verdana" w:eastAsia="굴림" w:hAnsi="Verdana" w:cs="굴림"/>
                <w:kern w:val="0"/>
                <w:szCs w:val="20"/>
              </w:rPr>
            </w:pPr>
            <w:r w:rsidRPr="00A413F7">
              <w:rPr>
                <w:rFonts w:ascii="Verdana" w:eastAsia="굴림" w:hAnsi="Verdana" w:cs="굴림"/>
                <w:kern w:val="0"/>
                <w:szCs w:val="20"/>
              </w:rPr>
              <w:t>RequestMethod[]</w:t>
            </w:r>
          </w:p>
        </w:tc>
        <w:tc>
          <w:tcPr>
            <w:tcW w:w="0" w:type="auto"/>
            <w:vAlign w:val="center"/>
          </w:tcPr>
          <w:p w:rsidR="00195932" w:rsidRPr="00A413F7" w:rsidRDefault="00195932" w:rsidP="0039319E">
            <w:pPr>
              <w:widowControl/>
              <w:wordWrap/>
              <w:autoSpaceDE/>
              <w:autoSpaceDN/>
              <w:jc w:val="left"/>
              <w:rPr>
                <w:rFonts w:ascii="Verdana" w:eastAsia="굴림" w:hAnsi="Verdana" w:cs="굴림"/>
                <w:kern w:val="0"/>
                <w:szCs w:val="20"/>
              </w:rPr>
            </w:pPr>
            <w:r w:rsidRPr="00A413F7">
              <w:rPr>
                <w:rFonts w:ascii="Verdana" w:eastAsia="굴림" w:hAnsi="Verdana" w:cs="굴림"/>
                <w:kern w:val="0"/>
                <w:szCs w:val="20"/>
              </w:rPr>
              <w:t>Grant the HTTP Request method value as mapping condition.</w:t>
            </w:r>
            <w:r w:rsidRPr="00A413F7">
              <w:rPr>
                <w:rFonts w:ascii="Verdana" w:eastAsia="굴림" w:hAnsi="Verdana" w:cs="굴림"/>
                <w:kern w:val="0"/>
                <w:szCs w:val="20"/>
              </w:rPr>
              <w:br/>
              <w:t>Enable mapping only when HTTP request method value matches.</w:t>
            </w:r>
            <w:r w:rsidRPr="00A413F7">
              <w:rPr>
                <w:rFonts w:ascii="Verdana" w:eastAsia="굴림" w:hAnsi="Verdana" w:cs="굴림"/>
                <w:kern w:val="0"/>
                <w:szCs w:val="20"/>
              </w:rPr>
              <w:br/>
              <w:t>Indicate in the form of @RequestMapping(method = RequestMethod.POST).</w:t>
            </w:r>
            <w:r w:rsidRPr="00A413F7">
              <w:rPr>
                <w:rFonts w:ascii="Verdana" w:eastAsia="굴림" w:hAnsi="Verdana" w:cs="굴림"/>
                <w:kern w:val="0"/>
                <w:szCs w:val="20"/>
              </w:rPr>
              <w:br/>
              <w:t>Available methods are GET, POST, HEAD, OPTIONS, PUT, DELETE, TRACE.</w:t>
            </w:r>
          </w:p>
        </w:tc>
      </w:tr>
      <w:tr w:rsidR="00195932" w:rsidRPr="00A413F7" w:rsidTr="009952C5">
        <w:trPr>
          <w:tblCellSpacing w:w="15" w:type="dxa"/>
        </w:trPr>
        <w:tc>
          <w:tcPr>
            <w:tcW w:w="0" w:type="auto"/>
            <w:vAlign w:val="center"/>
          </w:tcPr>
          <w:p w:rsidR="00195932" w:rsidRPr="00A413F7" w:rsidRDefault="00195932" w:rsidP="009952C5">
            <w:pPr>
              <w:widowControl/>
              <w:wordWrap/>
              <w:autoSpaceDE/>
              <w:autoSpaceDN/>
              <w:jc w:val="left"/>
              <w:rPr>
                <w:rFonts w:ascii="Verdana" w:eastAsia="굴림" w:hAnsi="Verdana" w:cs="굴림"/>
                <w:kern w:val="0"/>
                <w:szCs w:val="20"/>
              </w:rPr>
            </w:pPr>
            <w:r w:rsidRPr="00A413F7">
              <w:rPr>
                <w:rFonts w:ascii="Verdana" w:eastAsia="굴림" w:hAnsi="Verdana" w:cs="굴림"/>
                <w:kern w:val="0"/>
                <w:szCs w:val="20"/>
              </w:rPr>
              <w:t>params</w:t>
            </w:r>
          </w:p>
        </w:tc>
        <w:tc>
          <w:tcPr>
            <w:tcW w:w="0" w:type="auto"/>
            <w:vAlign w:val="center"/>
          </w:tcPr>
          <w:p w:rsidR="00195932" w:rsidRPr="00A413F7" w:rsidRDefault="00195932" w:rsidP="009952C5">
            <w:pPr>
              <w:widowControl/>
              <w:wordWrap/>
              <w:autoSpaceDE/>
              <w:autoSpaceDN/>
              <w:jc w:val="left"/>
              <w:rPr>
                <w:rFonts w:ascii="Verdana" w:eastAsia="굴림" w:hAnsi="Verdana" w:cs="굴림"/>
                <w:kern w:val="0"/>
                <w:szCs w:val="20"/>
              </w:rPr>
            </w:pPr>
            <w:r w:rsidRPr="00A413F7">
              <w:rPr>
                <w:rFonts w:ascii="Verdana" w:eastAsia="굴림" w:hAnsi="Verdana" w:cs="굴림"/>
                <w:kern w:val="0"/>
                <w:szCs w:val="20"/>
              </w:rPr>
              <w:t>String[]</w:t>
            </w:r>
          </w:p>
        </w:tc>
        <w:tc>
          <w:tcPr>
            <w:tcW w:w="0" w:type="auto"/>
            <w:vAlign w:val="center"/>
          </w:tcPr>
          <w:p w:rsidR="00195932" w:rsidRPr="00A413F7" w:rsidRDefault="00195932" w:rsidP="0039319E">
            <w:pPr>
              <w:widowControl/>
              <w:wordWrap/>
              <w:autoSpaceDE/>
              <w:autoSpaceDN/>
              <w:jc w:val="left"/>
              <w:rPr>
                <w:rFonts w:ascii="Verdana" w:eastAsia="굴림" w:hAnsi="Verdana" w:cs="굴림"/>
                <w:kern w:val="0"/>
                <w:szCs w:val="20"/>
              </w:rPr>
            </w:pPr>
            <w:r w:rsidRPr="00A413F7">
              <w:rPr>
                <w:rFonts w:ascii="Verdana" w:eastAsia="굴림" w:hAnsi="Verdana" w:cs="굴림"/>
                <w:kern w:val="0"/>
                <w:szCs w:val="20"/>
              </w:rPr>
              <w:t>Grant the HTTP Request parameter as mapping condition.</w:t>
            </w:r>
            <w:r w:rsidRPr="00A413F7">
              <w:rPr>
                <w:rFonts w:ascii="Verdana" w:eastAsia="굴림" w:hAnsi="Verdana" w:cs="굴림"/>
                <w:kern w:val="0"/>
                <w:szCs w:val="20"/>
              </w:rPr>
              <w:br/>
              <w:t>If params=“myParam=myValue”, there should parameter of myParam in HTTP Request URL, and mapping if the value is myValue.</w:t>
            </w:r>
            <w:r w:rsidRPr="00A413F7">
              <w:rPr>
                <w:rFonts w:ascii="Verdana" w:eastAsia="굴림" w:hAnsi="Verdana" w:cs="굴림"/>
                <w:kern w:val="0"/>
                <w:szCs w:val="20"/>
              </w:rPr>
              <w:br/>
              <w:t>Condition can be given with parameter name such as params=“myParam” and ”!myParam” can map the requests without parameter called myParam.</w:t>
            </w:r>
            <w:r w:rsidRPr="00A413F7">
              <w:rPr>
                <w:rFonts w:ascii="Verdana" w:eastAsia="굴림" w:hAnsi="Verdana" w:cs="굴림"/>
                <w:kern w:val="0"/>
                <w:szCs w:val="20"/>
              </w:rPr>
              <w:br/>
              <w:t>If condition is given like @RequestMapping(params={“myParam1=myValue”, “myParam2”, ”!myParam3”}), HTTP Request should have myValue value called parameter myParam1. There should be myParam2 parameter and no parameter of myParam3.</w:t>
            </w:r>
          </w:p>
        </w:tc>
      </w:tr>
    </w:tbl>
    <w:p w:rsidR="00195932" w:rsidRPr="00A413F7" w:rsidRDefault="00195932" w:rsidP="009952C5">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kern w:val="0"/>
          <w:szCs w:val="20"/>
        </w:rPr>
        <w:t>@RequestMapping can be set in the class unit(type level) or method unit(method level).</w:t>
      </w:r>
    </w:p>
    <w:p w:rsidR="00195932" w:rsidRPr="00A413F7" w:rsidRDefault="00195932" w:rsidP="009952C5">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b/>
          <w:bCs/>
          <w:i/>
          <w:iCs/>
          <w:kern w:val="0"/>
          <w:szCs w:val="20"/>
        </w:rPr>
        <w:t>type level</w:t>
      </w:r>
      <w:r w:rsidRPr="00A413F7">
        <w:rPr>
          <w:rFonts w:ascii="Verdana" w:eastAsia="굴림" w:hAnsi="Verdana" w:cs="굴림"/>
          <w:kern w:val="0"/>
          <w:szCs w:val="20"/>
        </w:rPr>
        <w:br/>
        <w:t>If there is a /hello.do request, hello method of HelloController is implemented.</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@Controller</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@RequestMapping("/hello.do")</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public class HelloController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xml:space="preserve">    @RequestMapping   //mapping is properly performed when defining URL at type level and indicating @RequestMapping over the method that will take charge of request processing even if there is one method in controller.</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xml:space="preserve">    public </w:t>
      </w:r>
      <w:hyperlink r:id="rId15"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hello(){</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w:t>
      </w:r>
      <w:r w:rsidRPr="00A413F7">
        <w:rPr>
          <w:rFonts w:ascii="Verdana" w:eastAsia="굴림" w:hAnsi="Verdana" w:cs="굴림체"/>
          <w:kern w:val="0"/>
          <w:szCs w:val="20"/>
        </w:rPr>
        <w:tab/>
      </w:r>
      <w:r w:rsidRPr="00A413F7">
        <w:rPr>
          <w:rFonts w:ascii="Verdana" w:eastAsia="굴림" w:hAnsi="Verdana" w:cs="굴림체"/>
          <w:kern w:val="0"/>
          <w:szCs w:val="20"/>
        </w:rPr>
        <w:tab/>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xml:space="preserve">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w:t>
      </w:r>
    </w:p>
    <w:p w:rsidR="00195932" w:rsidRPr="00A413F7" w:rsidRDefault="00195932" w:rsidP="009952C5">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b/>
          <w:bCs/>
          <w:i/>
          <w:iCs/>
          <w:kern w:val="0"/>
          <w:szCs w:val="20"/>
        </w:rPr>
        <w:t>method level</w:t>
      </w:r>
      <w:r w:rsidRPr="00A413F7">
        <w:rPr>
          <w:rFonts w:ascii="Verdana" w:eastAsia="굴림" w:hAnsi="Verdana" w:cs="굴림"/>
          <w:kern w:val="0"/>
          <w:szCs w:val="20"/>
        </w:rPr>
        <w:br/>
        <w:t xml:space="preserve">/If hello.do request is received, hello method, </w:t>
      </w:r>
      <w:r w:rsidRPr="00A413F7">
        <w:rPr>
          <w:rFonts w:ascii="Verdana" w:eastAsia="굴림" w:hAnsi="Verdana" w:cs="굴림"/>
          <w:kern w:val="0"/>
          <w:szCs w:val="20"/>
        </w:rPr>
        <w:br/>
      </w:r>
      <w:r w:rsidRPr="00A413F7">
        <w:rPr>
          <w:rFonts w:ascii="Verdana" w:eastAsia="굴림" w:hAnsi="Verdana" w:cs="굴림"/>
          <w:kern w:val="0"/>
          <w:szCs w:val="20"/>
        </w:rPr>
        <w:lastRenderedPageBreak/>
        <w:t>/helloForm.do  request is GET  type, helloGet method is performed. If it is POST type, helloPost method is performed.</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@Controller</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public class HelloController {</w:t>
      </w:r>
      <w:r w:rsidRPr="00A413F7">
        <w:rPr>
          <w:rFonts w:ascii="Verdana" w:eastAsia="굴림" w:hAnsi="Verdana" w:cs="굴림체"/>
          <w:kern w:val="0"/>
          <w:szCs w:val="20"/>
        </w:rPr>
        <w:tab/>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@RequestMapping(value="/hello.do")</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 xml:space="preserve">public </w:t>
      </w:r>
      <w:hyperlink r:id="rId16"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hello(){</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@RequestMapping(value="/helloForm.do", method = RequestMethod.GET)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 xml:space="preserve">public </w:t>
      </w:r>
      <w:hyperlink r:id="rId17"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helloGet(){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@RequestMapping(value="/helloForm.do", method = RequestMethod.POST)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 xml:space="preserve">public </w:t>
      </w:r>
      <w:hyperlink r:id="rId18"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helloPost(){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w:t>
      </w:r>
      <w:r w:rsidRPr="00A413F7">
        <w:rPr>
          <w:rFonts w:ascii="Verdana" w:eastAsia="굴림" w:hAnsi="Verdana" w:cs="굴림체"/>
          <w:kern w:val="0"/>
          <w:szCs w:val="20"/>
        </w:rPr>
        <w:tab/>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w:t>
      </w:r>
    </w:p>
    <w:p w:rsidR="00195932" w:rsidRPr="00A413F7" w:rsidRDefault="00195932" w:rsidP="009952C5">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b/>
          <w:bCs/>
          <w:i/>
          <w:iCs/>
          <w:kern w:val="0"/>
          <w:szCs w:val="20"/>
        </w:rPr>
        <w:t>type + method level</w:t>
      </w:r>
      <w:r w:rsidRPr="00A413F7">
        <w:rPr>
          <w:rFonts w:ascii="Verdana" w:eastAsia="굴림" w:hAnsi="Verdana" w:cs="굴림"/>
          <w:kern w:val="0"/>
          <w:szCs w:val="20"/>
        </w:rPr>
        <w:br/>
        <w:t>Both can be set. In this case, cannot define value(URL) of type level</w:t>
      </w:r>
      <w:r w:rsidRPr="00A413F7">
        <w:rPr>
          <w:rFonts w:ascii="Verdana" w:eastAsia="굴림" w:hAnsi="Verdana" w:cs="굴림" w:hint="eastAsia"/>
          <w:kern w:val="0"/>
          <w:szCs w:val="20"/>
        </w:rPr>
        <w:t>에</w:t>
      </w:r>
      <w:r w:rsidRPr="00A413F7">
        <w:rPr>
          <w:rFonts w:ascii="Verdana" w:eastAsia="굴림" w:hAnsi="Verdana" w:cs="굴림"/>
          <w:kern w:val="0"/>
          <w:szCs w:val="20"/>
        </w:rPr>
        <w:t xml:space="preserve"> </w:t>
      </w:r>
      <w:r w:rsidRPr="00A413F7">
        <w:rPr>
          <w:rFonts w:ascii="Verdana" w:eastAsia="굴림" w:hAnsi="Verdana" w:cs="굴림" w:hint="eastAsia"/>
          <w:kern w:val="0"/>
          <w:szCs w:val="20"/>
        </w:rPr>
        <w:t>설정한</w:t>
      </w:r>
      <w:r w:rsidRPr="00A413F7">
        <w:rPr>
          <w:rFonts w:ascii="Verdana" w:eastAsia="굴림" w:hAnsi="Verdana" w:cs="굴림"/>
          <w:kern w:val="0"/>
          <w:szCs w:val="20"/>
        </w:rPr>
        <w:t xml:space="preserve"> @RequestMapping set in the type level at the method level again. </w:t>
      </w:r>
      <w:r w:rsidRPr="00A413F7">
        <w:rPr>
          <w:rFonts w:ascii="Verdana" w:eastAsia="굴림" w:hAnsi="Verdana" w:cs="굴림"/>
          <w:kern w:val="0"/>
          <w:szCs w:val="20"/>
        </w:rPr>
        <w:br/>
        <w:t xml:space="preserve">/If it is GET type at hello.do request, helloGet method is performed. If it is POST type, helloPost method is performed.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@Controller</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@RequestMapping("/hello.do")</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public class HelloController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@RequestMapping(method = RequestMethod.GET)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 xml:space="preserve">public </w:t>
      </w:r>
      <w:hyperlink r:id="rId19"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helloGet(){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@RequestMapping(method = RequestMethod.POST)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 xml:space="preserve">public </w:t>
      </w:r>
      <w:hyperlink r:id="rId20"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helloPost(){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w:t>
      </w:r>
    </w:p>
    <w:p w:rsidR="00195932" w:rsidRPr="00A413F7" w:rsidRDefault="00195932" w:rsidP="009952C5">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kern w:val="0"/>
          <w:szCs w:val="20"/>
        </w:rPr>
        <w:t xml:space="preserve">Let’s implement LoginController, the example code implemented by inheriting AbstractController as the Controller based on annotation. </w:t>
      </w:r>
      <w:r w:rsidRPr="00A413F7">
        <w:rPr>
          <w:rFonts w:ascii="Verdana" w:eastAsia="굴림" w:hAnsi="Verdana" w:cs="굴림"/>
          <w:kern w:val="0"/>
          <w:szCs w:val="20"/>
        </w:rPr>
        <w:br/>
        <w:t xml:space="preserve">Existing LoginController is the controller implementing handleRequestInternal method when the HTTP method of request to URL /loginProcess.do is POST.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package com.easycompany.controller.annotation;</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@Controller</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public class LoginController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@Autowired</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private LoginService loginService;</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@RequestMapping(value = "/loginProcess.do", method = RequestMethod.POST)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 xml:space="preserve">public </w:t>
      </w:r>
      <w:hyperlink r:id="rId21"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login(HttpServletRequest request)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hyperlink r:id="rId22"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id = request.getParameter("id");</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hyperlink r:id="rId23"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password = request.getParameter("password");</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lastRenderedPageBreak/>
        <w:tab/>
      </w:r>
      <w:r w:rsidRPr="00A413F7">
        <w:rPr>
          <w:rFonts w:ascii="Verdana" w:eastAsia="굴림" w:hAnsi="Verdana" w:cs="굴림체"/>
          <w:kern w:val="0"/>
          <w:szCs w:val="20"/>
        </w:rPr>
        <w:tab/>
        <w:t>Account account = (Account) loginService.authenticate(id,password);</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if (account != null)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r w:rsidRPr="00A413F7">
        <w:rPr>
          <w:rFonts w:ascii="Verdana" w:eastAsia="굴림" w:hAnsi="Verdana" w:cs="굴림체"/>
          <w:kern w:val="0"/>
          <w:szCs w:val="20"/>
        </w:rPr>
        <w:tab/>
        <w:t>request.getSession().setAttribute("UserAccount", account);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r w:rsidRPr="00A413F7">
        <w:rPr>
          <w:rFonts w:ascii="Verdana" w:eastAsia="굴림" w:hAnsi="Verdana" w:cs="굴림체"/>
          <w:kern w:val="0"/>
          <w:szCs w:val="20"/>
        </w:rPr>
        <w:tab/>
        <w:t>return "redirect:/employeeList.do";</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 else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r w:rsidRPr="00A413F7">
        <w:rPr>
          <w:rFonts w:ascii="Verdana" w:eastAsia="굴림" w:hAnsi="Verdana" w:cs="굴림체"/>
          <w:kern w:val="0"/>
          <w:szCs w:val="20"/>
        </w:rPr>
        <w:tab/>
        <w:t>return "login";</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w:t>
      </w:r>
      <w:r w:rsidRPr="00A413F7">
        <w:rPr>
          <w:rFonts w:ascii="Verdana" w:eastAsia="굴림" w:hAnsi="Verdana" w:cs="굴림체"/>
          <w:kern w:val="0"/>
          <w:szCs w:val="20"/>
        </w:rPr>
        <w:tab/>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w:t>
      </w:r>
    </w:p>
    <w:p w:rsidR="00195932" w:rsidRPr="00A413F7" w:rsidRDefault="00195932" w:rsidP="009952C5">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kern w:val="0"/>
          <w:szCs w:val="20"/>
        </w:rPr>
        <w:t xml:space="preserve">@Autowired was used to call the service class in the above example code. See here for details. </w:t>
      </w:r>
    </w:p>
    <w:p w:rsidR="00195932" w:rsidRPr="00A413F7" w:rsidRDefault="00195932" w:rsidP="009952C5">
      <w:pPr>
        <w:widowControl/>
        <w:wordWrap/>
        <w:autoSpaceDE/>
        <w:autoSpaceDN/>
        <w:spacing w:before="100" w:beforeAutospacing="1" w:after="100" w:afterAutospacing="1"/>
        <w:jc w:val="left"/>
        <w:outlineLvl w:val="3"/>
        <w:rPr>
          <w:rFonts w:ascii="Verdana" w:eastAsia="굴림" w:hAnsi="Verdana" w:cs="굴림"/>
          <w:b/>
          <w:bCs/>
          <w:kern w:val="0"/>
          <w:szCs w:val="20"/>
        </w:rPr>
      </w:pPr>
      <w:bookmarkStart w:id="2" w:name="requestparam"/>
      <w:r w:rsidRPr="00A413F7">
        <w:rPr>
          <w:rFonts w:ascii="Verdana" w:eastAsia="굴림" w:hAnsi="Verdana" w:cs="굴림"/>
          <w:b/>
          <w:bCs/>
          <w:kern w:val="0"/>
          <w:szCs w:val="20"/>
        </w:rPr>
        <w:t>@RequestParam</w:t>
      </w:r>
      <w:bookmarkEnd w:id="2"/>
    </w:p>
    <w:p w:rsidR="00F778C5" w:rsidRPr="00A413F7" w:rsidRDefault="00F778C5" w:rsidP="0082093C">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hint="eastAsia"/>
          <w:kern w:val="0"/>
          <w:szCs w:val="20"/>
        </w:rPr>
        <w:t>@RequestParam is an annotation to map controller method parameters and web request parameters.</w:t>
      </w:r>
    </w:p>
    <w:p w:rsidR="0082093C" w:rsidRPr="00A413F7" w:rsidRDefault="0082093C" w:rsidP="009952C5">
      <w:pPr>
        <w:widowControl/>
        <w:wordWrap/>
        <w:autoSpaceDE/>
        <w:autoSpaceDN/>
        <w:spacing w:before="100" w:beforeAutospacing="1" w:after="100" w:afterAutospacing="1"/>
        <w:jc w:val="left"/>
        <w:rPr>
          <w:rFonts w:ascii="Verdana" w:eastAsia="굴림" w:hAnsi="Verdana" w:cs="굴림"/>
          <w:kern w:val="0"/>
          <w:szCs w:val="20"/>
        </w:rPr>
      </w:pPr>
    </w:p>
    <w:tbl>
      <w:tblPr>
        <w:tblW w:w="0" w:type="auto"/>
        <w:tblCellSpacing w:w="15" w:type="dxa"/>
        <w:tblCellMar>
          <w:top w:w="15" w:type="dxa"/>
          <w:left w:w="15" w:type="dxa"/>
          <w:bottom w:w="15" w:type="dxa"/>
          <w:right w:w="15" w:type="dxa"/>
        </w:tblCellMar>
        <w:tblLook w:val="00A0"/>
      </w:tblPr>
      <w:tblGrid>
        <w:gridCol w:w="915"/>
        <w:gridCol w:w="849"/>
        <w:gridCol w:w="8074"/>
      </w:tblGrid>
      <w:tr w:rsidR="00195932" w:rsidRPr="00A413F7" w:rsidTr="009952C5">
        <w:trPr>
          <w:tblCellSpacing w:w="15" w:type="dxa"/>
        </w:trPr>
        <w:tc>
          <w:tcPr>
            <w:tcW w:w="0" w:type="auto"/>
            <w:vAlign w:val="center"/>
          </w:tcPr>
          <w:p w:rsidR="00195932" w:rsidRPr="00A413F7" w:rsidRDefault="00195932" w:rsidP="009952C5">
            <w:pPr>
              <w:widowControl/>
              <w:wordWrap/>
              <w:autoSpaceDE/>
              <w:autoSpaceDN/>
              <w:jc w:val="center"/>
              <w:rPr>
                <w:rFonts w:ascii="Verdana" w:eastAsia="굴림" w:hAnsi="Verdana" w:cs="굴림"/>
                <w:b/>
                <w:bCs/>
                <w:kern w:val="0"/>
                <w:szCs w:val="20"/>
              </w:rPr>
            </w:pPr>
            <w:r w:rsidRPr="00A413F7">
              <w:rPr>
                <w:rFonts w:ascii="Verdana" w:eastAsia="굴림" w:hAnsi="Verdana" w:cs="굴림"/>
                <w:b/>
                <w:bCs/>
                <w:kern w:val="0"/>
                <w:szCs w:val="20"/>
              </w:rPr>
              <w:t>Name</w:t>
            </w:r>
          </w:p>
        </w:tc>
        <w:tc>
          <w:tcPr>
            <w:tcW w:w="0" w:type="auto"/>
            <w:vAlign w:val="center"/>
          </w:tcPr>
          <w:p w:rsidR="00195932" w:rsidRPr="00A413F7" w:rsidRDefault="00195932" w:rsidP="009952C5">
            <w:pPr>
              <w:widowControl/>
              <w:wordWrap/>
              <w:autoSpaceDE/>
              <w:autoSpaceDN/>
              <w:jc w:val="center"/>
              <w:rPr>
                <w:rFonts w:ascii="Verdana" w:eastAsia="굴림" w:hAnsi="Verdana" w:cs="굴림"/>
                <w:b/>
                <w:bCs/>
                <w:kern w:val="0"/>
                <w:szCs w:val="20"/>
              </w:rPr>
            </w:pPr>
            <w:r w:rsidRPr="00A413F7">
              <w:rPr>
                <w:rFonts w:ascii="Verdana" w:eastAsia="굴림" w:hAnsi="Verdana" w:cs="굴림"/>
                <w:b/>
                <w:bCs/>
                <w:kern w:val="0"/>
                <w:szCs w:val="20"/>
              </w:rPr>
              <w:t>Type</w:t>
            </w:r>
          </w:p>
        </w:tc>
        <w:tc>
          <w:tcPr>
            <w:tcW w:w="0" w:type="auto"/>
            <w:vAlign w:val="center"/>
          </w:tcPr>
          <w:p w:rsidR="00195932" w:rsidRPr="00A413F7" w:rsidRDefault="00195932" w:rsidP="009952C5">
            <w:pPr>
              <w:widowControl/>
              <w:wordWrap/>
              <w:autoSpaceDE/>
              <w:autoSpaceDN/>
              <w:jc w:val="center"/>
              <w:rPr>
                <w:rFonts w:ascii="Verdana" w:eastAsia="굴림" w:hAnsi="Verdana" w:cs="굴림"/>
                <w:b/>
                <w:bCs/>
                <w:kern w:val="0"/>
                <w:szCs w:val="20"/>
              </w:rPr>
            </w:pPr>
            <w:r w:rsidRPr="00A413F7">
              <w:rPr>
                <w:rFonts w:ascii="Verdana" w:eastAsia="굴림" w:hAnsi="Verdana" w:cs="굴림"/>
                <w:b/>
                <w:bCs/>
                <w:kern w:val="0"/>
                <w:szCs w:val="20"/>
              </w:rPr>
              <w:t>Description</w:t>
            </w:r>
          </w:p>
        </w:tc>
      </w:tr>
      <w:tr w:rsidR="00195932" w:rsidRPr="00A413F7" w:rsidTr="009952C5">
        <w:trPr>
          <w:tblCellSpacing w:w="15" w:type="dxa"/>
        </w:trPr>
        <w:tc>
          <w:tcPr>
            <w:tcW w:w="0" w:type="auto"/>
            <w:vAlign w:val="center"/>
          </w:tcPr>
          <w:p w:rsidR="00195932" w:rsidRPr="00A413F7" w:rsidRDefault="00195932" w:rsidP="009952C5">
            <w:pPr>
              <w:widowControl/>
              <w:wordWrap/>
              <w:autoSpaceDE/>
              <w:autoSpaceDN/>
              <w:jc w:val="left"/>
              <w:rPr>
                <w:rFonts w:ascii="Verdana" w:eastAsia="굴림" w:hAnsi="Verdana" w:cs="굴림"/>
                <w:kern w:val="0"/>
                <w:szCs w:val="20"/>
              </w:rPr>
            </w:pPr>
            <w:r w:rsidRPr="00A413F7">
              <w:rPr>
                <w:rFonts w:ascii="Verdana" w:eastAsia="굴림" w:hAnsi="Verdana" w:cs="굴림"/>
                <w:kern w:val="0"/>
                <w:szCs w:val="20"/>
              </w:rPr>
              <w:t>value</w:t>
            </w:r>
          </w:p>
        </w:tc>
        <w:tc>
          <w:tcPr>
            <w:tcW w:w="0" w:type="auto"/>
            <w:vAlign w:val="center"/>
          </w:tcPr>
          <w:p w:rsidR="00195932" w:rsidRPr="00A413F7" w:rsidRDefault="00195932" w:rsidP="009952C5">
            <w:pPr>
              <w:widowControl/>
              <w:wordWrap/>
              <w:autoSpaceDE/>
              <w:autoSpaceDN/>
              <w:jc w:val="left"/>
              <w:rPr>
                <w:rFonts w:ascii="Verdana" w:eastAsia="굴림" w:hAnsi="Verdana" w:cs="굴림"/>
                <w:kern w:val="0"/>
                <w:szCs w:val="20"/>
              </w:rPr>
            </w:pPr>
            <w:r w:rsidRPr="00A413F7">
              <w:rPr>
                <w:rFonts w:ascii="Verdana" w:eastAsia="굴림" w:hAnsi="Verdana" w:cs="굴림"/>
                <w:kern w:val="0"/>
                <w:szCs w:val="20"/>
              </w:rPr>
              <w:t>String</w:t>
            </w:r>
          </w:p>
        </w:tc>
        <w:tc>
          <w:tcPr>
            <w:tcW w:w="0" w:type="auto"/>
            <w:vAlign w:val="center"/>
          </w:tcPr>
          <w:p w:rsidR="00195932" w:rsidRPr="00A413F7" w:rsidRDefault="00195932" w:rsidP="009952C5">
            <w:pPr>
              <w:widowControl/>
              <w:wordWrap/>
              <w:autoSpaceDE/>
              <w:autoSpaceDN/>
              <w:jc w:val="left"/>
              <w:rPr>
                <w:rFonts w:ascii="Verdana" w:eastAsia="굴림" w:hAnsi="Verdana" w:cs="굴림"/>
                <w:kern w:val="0"/>
                <w:szCs w:val="20"/>
              </w:rPr>
            </w:pPr>
            <w:r w:rsidRPr="00A413F7">
              <w:rPr>
                <w:rFonts w:ascii="Verdana" w:eastAsia="굴림" w:hAnsi="Verdana" w:cs="굴림"/>
                <w:kern w:val="0"/>
                <w:szCs w:val="20"/>
              </w:rPr>
              <w:t>Parameter Name</w:t>
            </w:r>
          </w:p>
        </w:tc>
      </w:tr>
      <w:tr w:rsidR="00195932" w:rsidRPr="00A413F7" w:rsidTr="009952C5">
        <w:trPr>
          <w:tblCellSpacing w:w="15" w:type="dxa"/>
        </w:trPr>
        <w:tc>
          <w:tcPr>
            <w:tcW w:w="0" w:type="auto"/>
            <w:vAlign w:val="center"/>
          </w:tcPr>
          <w:p w:rsidR="00195932" w:rsidRPr="00A413F7" w:rsidRDefault="00195932" w:rsidP="009952C5">
            <w:pPr>
              <w:widowControl/>
              <w:wordWrap/>
              <w:autoSpaceDE/>
              <w:autoSpaceDN/>
              <w:jc w:val="left"/>
              <w:rPr>
                <w:rFonts w:ascii="Verdana" w:eastAsia="굴림" w:hAnsi="Verdana" w:cs="굴림"/>
                <w:kern w:val="0"/>
                <w:szCs w:val="20"/>
              </w:rPr>
            </w:pPr>
            <w:r w:rsidRPr="00A413F7">
              <w:rPr>
                <w:rFonts w:ascii="Verdana" w:eastAsia="굴림" w:hAnsi="Verdana" w:cs="굴림"/>
                <w:kern w:val="0"/>
                <w:szCs w:val="20"/>
              </w:rPr>
              <w:t>required</w:t>
            </w:r>
          </w:p>
        </w:tc>
        <w:tc>
          <w:tcPr>
            <w:tcW w:w="0" w:type="auto"/>
            <w:vAlign w:val="center"/>
          </w:tcPr>
          <w:p w:rsidR="00195932" w:rsidRPr="00A413F7" w:rsidRDefault="00195932" w:rsidP="009952C5">
            <w:pPr>
              <w:widowControl/>
              <w:wordWrap/>
              <w:autoSpaceDE/>
              <w:autoSpaceDN/>
              <w:jc w:val="left"/>
              <w:rPr>
                <w:rFonts w:ascii="Verdana" w:eastAsia="굴림" w:hAnsi="Verdana" w:cs="굴림"/>
                <w:kern w:val="0"/>
                <w:szCs w:val="20"/>
              </w:rPr>
            </w:pPr>
            <w:r w:rsidRPr="00A413F7">
              <w:rPr>
                <w:rFonts w:ascii="Verdana" w:eastAsia="굴림" w:hAnsi="Verdana" w:cs="굴림"/>
                <w:kern w:val="0"/>
                <w:szCs w:val="20"/>
              </w:rPr>
              <w:t>boolean</w:t>
            </w:r>
          </w:p>
        </w:tc>
        <w:tc>
          <w:tcPr>
            <w:tcW w:w="0" w:type="auto"/>
            <w:vAlign w:val="center"/>
          </w:tcPr>
          <w:p w:rsidR="00195932" w:rsidRPr="00A413F7" w:rsidRDefault="00195932" w:rsidP="009952C5">
            <w:pPr>
              <w:widowControl/>
              <w:wordWrap/>
              <w:autoSpaceDE/>
              <w:autoSpaceDN/>
              <w:jc w:val="left"/>
              <w:rPr>
                <w:rFonts w:ascii="Verdana" w:eastAsia="굴림" w:hAnsi="Verdana" w:cs="굴림"/>
                <w:kern w:val="0"/>
                <w:szCs w:val="20"/>
              </w:rPr>
            </w:pPr>
            <w:r w:rsidRPr="00A413F7">
              <w:rPr>
                <w:rFonts w:ascii="Verdana" w:hAnsi="Verdana"/>
              </w:rPr>
              <w:t>a class offering caching support and, for example, the setting of the mimetype</w:t>
            </w:r>
            <w:r w:rsidRPr="00A413F7">
              <w:rPr>
                <w:rFonts w:ascii="Verdana" w:eastAsia="굴림" w:hAnsi="Verdana" w:cs="굴림"/>
                <w:kern w:val="0"/>
                <w:szCs w:val="20"/>
              </w:rPr>
              <w:t>.</w:t>
            </w:r>
          </w:p>
        </w:tc>
      </w:tr>
    </w:tbl>
    <w:p w:rsidR="00195932" w:rsidRPr="00A413F7" w:rsidRDefault="00195932" w:rsidP="009952C5">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kern w:val="0"/>
          <w:szCs w:val="20"/>
        </w:rPr>
        <w:t xml:space="preserve">It is used in the method shown in the following code. </w:t>
      </w:r>
      <w:r w:rsidRPr="00A413F7">
        <w:rPr>
          <w:rFonts w:ascii="Verdana" w:eastAsia="굴림" w:hAnsi="Verdana" w:cs="굴림"/>
          <w:kern w:val="0"/>
          <w:szCs w:val="20"/>
        </w:rPr>
        <w:br/>
        <w:t>To bind the null value when the relevant parameter is not in Request object, indicate as required=false like pageNo parameter.</w:t>
      </w:r>
      <w:r w:rsidRPr="00A413F7">
        <w:rPr>
          <w:rFonts w:ascii="Verdana" w:eastAsia="굴림" w:hAnsi="Verdana" w:cs="굴림"/>
          <w:kern w:val="0"/>
          <w:szCs w:val="20"/>
        </w:rPr>
        <w:br/>
        <w:t>Since name parameter is true for equired, if the name parameter is null, org.springframework.web.bind.MissingServletRequestParameterException occurs.</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@Controller</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public class HelloController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xml:space="preserve">    @RequestMapping("/hello.do")</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xml:space="preserve">    public </w:t>
      </w:r>
      <w:hyperlink r:id="rId24"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hello(@RequestParam("name") </w:t>
      </w:r>
      <w:hyperlink r:id="rId25"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name, //If there is no required condition, the default value is true, that is, required parameter. If parameter pageNo does not exist, Exception occurs.</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r w:rsidRPr="00A413F7">
        <w:rPr>
          <w:rFonts w:ascii="Verdana" w:eastAsia="굴림" w:hAnsi="Verdana" w:cs="굴림체"/>
          <w:kern w:val="0"/>
          <w:szCs w:val="20"/>
        </w:rPr>
        <w:tab/>
        <w:t xml:space="preserve">@RequestParam(value="pageNo", required=false) </w:t>
      </w:r>
      <w:hyperlink r:id="rId26"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pageNo){ //if parameter pageNo does not exist, String pageNo is null.</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w:t>
      </w:r>
      <w:r w:rsidRPr="00A413F7">
        <w:rPr>
          <w:rFonts w:ascii="Verdana" w:eastAsia="굴림" w:hAnsi="Verdana" w:cs="굴림체"/>
          <w:kern w:val="0"/>
          <w:szCs w:val="20"/>
        </w:rPr>
        <w:tab/>
      </w:r>
      <w:r w:rsidRPr="00A413F7">
        <w:rPr>
          <w:rFonts w:ascii="Verdana" w:eastAsia="굴림" w:hAnsi="Verdana" w:cs="굴림체"/>
          <w:kern w:val="0"/>
          <w:szCs w:val="20"/>
        </w:rPr>
        <w:tab/>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xml:space="preserve">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w:t>
      </w:r>
    </w:p>
    <w:p w:rsidR="00195932" w:rsidRPr="00A413F7" w:rsidRDefault="00195932" w:rsidP="0068568A">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kern w:val="0"/>
          <w:szCs w:val="20"/>
        </w:rPr>
        <w:t xml:space="preserve">See the login method of LoginController created above obtains parameter ID and password using getParameter method in Http Request. </w:t>
      </w:r>
      <w:r w:rsidRPr="00A413F7">
        <w:rPr>
          <w:rFonts w:ascii="Verdana" w:eastAsia="굴림" w:hAnsi="Verdana" w:cs="굴림"/>
          <w:kern w:val="0"/>
          <w:szCs w:val="20"/>
        </w:rPr>
        <w:br/>
        <w:t xml:space="preserve">It can be changed as follows by using @RequestParam.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package com.easycompany.controller.annotation;</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@Controller</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public class LoginController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@Autowired</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private LoginService loginService;</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@RequestMapping(value = "/loginProcess.do", method = RequestMethod.POST)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 xml:space="preserve">public </w:t>
      </w:r>
      <w:hyperlink r:id="rId27"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login(</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r w:rsidRPr="00A413F7">
        <w:rPr>
          <w:rFonts w:ascii="Verdana" w:eastAsia="굴림" w:hAnsi="Verdana" w:cs="굴림체"/>
          <w:kern w:val="0"/>
          <w:szCs w:val="20"/>
        </w:rPr>
        <w:tab/>
        <w:t>HttpServletRequest request,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r w:rsidRPr="00A413F7">
        <w:rPr>
          <w:rFonts w:ascii="Verdana" w:eastAsia="굴림" w:hAnsi="Verdana" w:cs="굴림체"/>
          <w:kern w:val="0"/>
          <w:szCs w:val="20"/>
        </w:rPr>
        <w:tab/>
        <w:t xml:space="preserve">@RequestParam("id") </w:t>
      </w:r>
      <w:hyperlink r:id="rId28"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id,</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r w:rsidRPr="00A413F7">
        <w:rPr>
          <w:rFonts w:ascii="Verdana" w:eastAsia="굴림" w:hAnsi="Verdana" w:cs="굴림체"/>
          <w:kern w:val="0"/>
          <w:szCs w:val="20"/>
        </w:rPr>
        <w:tab/>
        <w:t xml:space="preserve">@RequestParam("password") </w:t>
      </w:r>
      <w:hyperlink r:id="rId29"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password) {</w:t>
      </w:r>
      <w:r w:rsidRPr="00A413F7">
        <w:rPr>
          <w:rFonts w:ascii="Verdana" w:eastAsia="굴림" w:hAnsi="Verdana" w:cs="굴림체"/>
          <w:kern w:val="0"/>
          <w:szCs w:val="20"/>
        </w:rPr>
        <w:tab/>
      </w:r>
      <w:r w:rsidRPr="00A413F7">
        <w:rPr>
          <w:rFonts w:ascii="Verdana" w:eastAsia="굴림" w:hAnsi="Verdana" w:cs="굴림체"/>
          <w:kern w:val="0"/>
          <w:szCs w:val="20"/>
        </w:rPr>
        <w:tab/>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Account account = (Account) loginService.authenticate(id,password);</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lastRenderedPageBreak/>
        <w:tab/>
      </w:r>
      <w:r w:rsidRPr="00A413F7">
        <w:rPr>
          <w:rFonts w:ascii="Verdana" w:eastAsia="굴림" w:hAnsi="Verdana" w:cs="굴림체"/>
          <w:kern w:val="0"/>
          <w:szCs w:val="20"/>
        </w:rPr>
        <w:tab/>
        <w:t>if (account != null)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r w:rsidRPr="00A413F7">
        <w:rPr>
          <w:rFonts w:ascii="Verdana" w:eastAsia="굴림" w:hAnsi="Verdana" w:cs="굴림체"/>
          <w:kern w:val="0"/>
          <w:szCs w:val="20"/>
        </w:rPr>
        <w:tab/>
        <w:t>request.getSession().setAttribute("UserAccount", account);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r w:rsidRPr="00A413F7">
        <w:rPr>
          <w:rFonts w:ascii="Verdana" w:eastAsia="굴림" w:hAnsi="Verdana" w:cs="굴림체"/>
          <w:kern w:val="0"/>
          <w:szCs w:val="20"/>
        </w:rPr>
        <w:tab/>
        <w:t>return "redirect:/employeeList.do";</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 else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r w:rsidRPr="00A413F7">
        <w:rPr>
          <w:rFonts w:ascii="Verdana" w:eastAsia="굴림" w:hAnsi="Verdana" w:cs="굴림체"/>
          <w:kern w:val="0"/>
          <w:szCs w:val="20"/>
        </w:rPr>
        <w:tab/>
        <w:t>return "login";</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w:t>
      </w:r>
    </w:p>
    <w:p w:rsidR="00195932" w:rsidRPr="00A413F7" w:rsidRDefault="00195932" w:rsidP="009952C5">
      <w:pPr>
        <w:widowControl/>
        <w:wordWrap/>
        <w:autoSpaceDE/>
        <w:autoSpaceDN/>
        <w:spacing w:before="100" w:beforeAutospacing="1" w:after="100" w:afterAutospacing="1"/>
        <w:jc w:val="left"/>
        <w:outlineLvl w:val="3"/>
        <w:rPr>
          <w:rFonts w:ascii="Verdana" w:eastAsia="굴림" w:hAnsi="Verdana" w:cs="굴림"/>
          <w:b/>
          <w:bCs/>
          <w:kern w:val="0"/>
          <w:szCs w:val="20"/>
        </w:rPr>
      </w:pPr>
      <w:bookmarkStart w:id="3" w:name="modelattribute"/>
      <w:r w:rsidRPr="00A413F7">
        <w:rPr>
          <w:rFonts w:ascii="Verdana" w:eastAsia="굴림" w:hAnsi="Verdana" w:cs="굴림"/>
          <w:b/>
          <w:bCs/>
          <w:kern w:val="0"/>
          <w:szCs w:val="20"/>
        </w:rPr>
        <w:t>@ModelAttribute</w:t>
      </w:r>
      <w:bookmarkEnd w:id="3"/>
    </w:p>
    <w:p w:rsidR="00195932" w:rsidRPr="00A413F7" w:rsidRDefault="00195932" w:rsidP="009952C5">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kern w:val="0"/>
          <w:szCs w:val="20"/>
        </w:rPr>
        <w:t xml:space="preserve">The attribute of @ModelAttribute is as below: </w:t>
      </w:r>
    </w:p>
    <w:tbl>
      <w:tblPr>
        <w:tblW w:w="0" w:type="auto"/>
        <w:tblCellSpacing w:w="15" w:type="dxa"/>
        <w:tblCellMar>
          <w:top w:w="15" w:type="dxa"/>
          <w:left w:w="15" w:type="dxa"/>
          <w:bottom w:w="15" w:type="dxa"/>
          <w:right w:w="15" w:type="dxa"/>
        </w:tblCellMar>
        <w:tblLook w:val="00A0"/>
      </w:tblPr>
      <w:tblGrid>
        <w:gridCol w:w="723"/>
        <w:gridCol w:w="732"/>
        <w:gridCol w:w="3512"/>
      </w:tblGrid>
      <w:tr w:rsidR="00195932" w:rsidRPr="00A413F7" w:rsidTr="009952C5">
        <w:trPr>
          <w:tblCellSpacing w:w="15" w:type="dxa"/>
        </w:trPr>
        <w:tc>
          <w:tcPr>
            <w:tcW w:w="0" w:type="auto"/>
            <w:vAlign w:val="center"/>
          </w:tcPr>
          <w:p w:rsidR="00195932" w:rsidRPr="00A413F7" w:rsidRDefault="00195932" w:rsidP="009952C5">
            <w:pPr>
              <w:widowControl/>
              <w:wordWrap/>
              <w:autoSpaceDE/>
              <w:autoSpaceDN/>
              <w:jc w:val="center"/>
              <w:rPr>
                <w:rFonts w:ascii="Verdana" w:eastAsia="굴림" w:hAnsi="Verdana" w:cs="굴림"/>
                <w:b/>
                <w:bCs/>
                <w:kern w:val="0"/>
                <w:szCs w:val="20"/>
              </w:rPr>
            </w:pPr>
            <w:r w:rsidRPr="00A413F7">
              <w:rPr>
                <w:rFonts w:ascii="Verdana" w:eastAsia="굴림" w:hAnsi="Verdana" w:cs="굴림"/>
                <w:b/>
                <w:bCs/>
                <w:kern w:val="0"/>
                <w:szCs w:val="20"/>
              </w:rPr>
              <w:t>Name</w:t>
            </w:r>
          </w:p>
        </w:tc>
        <w:tc>
          <w:tcPr>
            <w:tcW w:w="0" w:type="auto"/>
            <w:vAlign w:val="center"/>
          </w:tcPr>
          <w:p w:rsidR="00195932" w:rsidRPr="00A413F7" w:rsidRDefault="00195932" w:rsidP="009952C5">
            <w:pPr>
              <w:widowControl/>
              <w:wordWrap/>
              <w:autoSpaceDE/>
              <w:autoSpaceDN/>
              <w:jc w:val="center"/>
              <w:rPr>
                <w:rFonts w:ascii="Verdana" w:eastAsia="굴림" w:hAnsi="Verdana" w:cs="굴림"/>
                <w:b/>
                <w:bCs/>
                <w:kern w:val="0"/>
                <w:szCs w:val="20"/>
              </w:rPr>
            </w:pPr>
            <w:r w:rsidRPr="00A413F7">
              <w:rPr>
                <w:rFonts w:ascii="Verdana" w:eastAsia="굴림" w:hAnsi="Verdana" w:cs="굴림"/>
                <w:b/>
                <w:bCs/>
                <w:kern w:val="0"/>
                <w:szCs w:val="20"/>
              </w:rPr>
              <w:t>Typee</w:t>
            </w:r>
          </w:p>
        </w:tc>
        <w:tc>
          <w:tcPr>
            <w:tcW w:w="0" w:type="auto"/>
            <w:vAlign w:val="center"/>
          </w:tcPr>
          <w:p w:rsidR="00195932" w:rsidRPr="00A413F7" w:rsidRDefault="00195932" w:rsidP="009952C5">
            <w:pPr>
              <w:widowControl/>
              <w:wordWrap/>
              <w:autoSpaceDE/>
              <w:autoSpaceDN/>
              <w:jc w:val="center"/>
              <w:rPr>
                <w:rFonts w:ascii="Verdana" w:eastAsia="굴림" w:hAnsi="Verdana" w:cs="굴림"/>
                <w:b/>
                <w:bCs/>
                <w:kern w:val="0"/>
                <w:szCs w:val="20"/>
              </w:rPr>
            </w:pPr>
            <w:r w:rsidRPr="00A413F7">
              <w:rPr>
                <w:rFonts w:ascii="Verdana" w:eastAsia="굴림" w:hAnsi="Verdana" w:cs="굴림"/>
                <w:b/>
                <w:bCs/>
                <w:kern w:val="0"/>
                <w:szCs w:val="20"/>
              </w:rPr>
              <w:t>Description</w:t>
            </w:r>
          </w:p>
        </w:tc>
      </w:tr>
      <w:tr w:rsidR="00195932" w:rsidRPr="00A413F7" w:rsidTr="009952C5">
        <w:trPr>
          <w:tblCellSpacing w:w="15" w:type="dxa"/>
        </w:trPr>
        <w:tc>
          <w:tcPr>
            <w:tcW w:w="0" w:type="auto"/>
            <w:vAlign w:val="center"/>
          </w:tcPr>
          <w:p w:rsidR="00195932" w:rsidRPr="00A413F7" w:rsidRDefault="00195932" w:rsidP="009952C5">
            <w:pPr>
              <w:widowControl/>
              <w:wordWrap/>
              <w:autoSpaceDE/>
              <w:autoSpaceDN/>
              <w:jc w:val="left"/>
              <w:rPr>
                <w:rFonts w:ascii="Verdana" w:eastAsia="굴림" w:hAnsi="Verdana" w:cs="굴림"/>
                <w:kern w:val="0"/>
                <w:szCs w:val="20"/>
              </w:rPr>
            </w:pPr>
            <w:r w:rsidRPr="00A413F7">
              <w:rPr>
                <w:rFonts w:ascii="Verdana" w:eastAsia="굴림" w:hAnsi="Verdana" w:cs="굴림"/>
                <w:kern w:val="0"/>
                <w:szCs w:val="20"/>
              </w:rPr>
              <w:t>value</w:t>
            </w:r>
          </w:p>
        </w:tc>
        <w:tc>
          <w:tcPr>
            <w:tcW w:w="0" w:type="auto"/>
            <w:vAlign w:val="center"/>
          </w:tcPr>
          <w:p w:rsidR="00195932" w:rsidRPr="00A413F7" w:rsidRDefault="00195932" w:rsidP="009952C5">
            <w:pPr>
              <w:widowControl/>
              <w:wordWrap/>
              <w:autoSpaceDE/>
              <w:autoSpaceDN/>
              <w:jc w:val="left"/>
              <w:rPr>
                <w:rFonts w:ascii="Verdana" w:eastAsia="굴림" w:hAnsi="Verdana" w:cs="굴림"/>
                <w:kern w:val="0"/>
                <w:szCs w:val="20"/>
              </w:rPr>
            </w:pPr>
            <w:r w:rsidRPr="00A413F7">
              <w:rPr>
                <w:rFonts w:ascii="Verdana" w:eastAsia="굴림" w:hAnsi="Verdana" w:cs="굴림"/>
                <w:kern w:val="0"/>
                <w:szCs w:val="20"/>
              </w:rPr>
              <w:t>String</w:t>
            </w:r>
          </w:p>
        </w:tc>
        <w:tc>
          <w:tcPr>
            <w:tcW w:w="0" w:type="auto"/>
            <w:vAlign w:val="center"/>
          </w:tcPr>
          <w:p w:rsidR="00195932" w:rsidRPr="00A413F7" w:rsidRDefault="00195932" w:rsidP="00CF58AB">
            <w:pPr>
              <w:widowControl/>
              <w:wordWrap/>
              <w:autoSpaceDE/>
              <w:autoSpaceDN/>
              <w:jc w:val="left"/>
              <w:rPr>
                <w:rFonts w:ascii="Verdana" w:eastAsia="굴림" w:hAnsi="Verdana" w:cs="굴림"/>
                <w:kern w:val="0"/>
                <w:szCs w:val="20"/>
              </w:rPr>
            </w:pPr>
            <w:r w:rsidRPr="00A413F7">
              <w:rPr>
                <w:rFonts w:ascii="Verdana" w:eastAsia="굴림" w:hAnsi="Verdana" w:cs="굴림"/>
                <w:kern w:val="0"/>
                <w:szCs w:val="20"/>
              </w:rPr>
              <w:t>Name of Model properties to bind.</w:t>
            </w:r>
          </w:p>
        </w:tc>
      </w:tr>
    </w:tbl>
    <w:p w:rsidR="00195932" w:rsidRPr="00A413F7" w:rsidRDefault="00195932" w:rsidP="009952C5">
      <w:pPr>
        <w:widowControl/>
        <w:wordWrap/>
        <w:autoSpaceDE/>
        <w:autoSpaceDN/>
        <w:spacing w:before="100" w:beforeAutospacing="1" w:after="100" w:afterAutospacing="1"/>
        <w:jc w:val="left"/>
        <w:rPr>
          <w:rFonts w:ascii="Verdana" w:hAnsi="Verdana"/>
        </w:rPr>
      </w:pPr>
      <w:r w:rsidRPr="00A413F7">
        <w:rPr>
          <w:rFonts w:ascii="Verdana" w:hAnsi="Verdana"/>
        </w:rPr>
        <w:t xml:space="preserve">Exceptions that are thrown during processing of the request get picked up by any of the handler exception resolvers that are declared in the </w:t>
      </w:r>
      <w:r w:rsidRPr="00A413F7">
        <w:rPr>
          <w:rStyle w:val="HTML1"/>
          <w:rFonts w:ascii="Verdana" w:hAnsi="Verdana"/>
          <w:sz w:val="24"/>
          <w:szCs w:val="24"/>
        </w:rPr>
        <w:t>WebApplicationContext</w:t>
      </w:r>
      <w:r w:rsidRPr="00A413F7">
        <w:rPr>
          <w:rFonts w:ascii="Verdana" w:hAnsi="Verdana"/>
        </w:rPr>
        <w:t>. Using these exception resolvers allows you to define custom behaviors in case such exceptions get thrown</w:t>
      </w:r>
    </w:p>
    <w:p w:rsidR="00F778C5" w:rsidRPr="00A413F7" w:rsidRDefault="00F778C5" w:rsidP="00C16158">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hint="eastAsia"/>
          <w:kern w:val="0"/>
          <w:szCs w:val="20"/>
        </w:rPr>
        <w:t xml:space="preserve">@ModelAttribute functions identically as ModelMap.addAttribute. It </w:t>
      </w:r>
      <w:r w:rsidRPr="00A413F7">
        <w:rPr>
          <w:rFonts w:ascii="Verdana" w:eastAsia="굴림" w:hAnsi="Verdana" w:cs="굴림"/>
          <w:kern w:val="0"/>
          <w:szCs w:val="20"/>
        </w:rPr>
        <w:t>is used in two ways in the controller.</w:t>
      </w:r>
    </w:p>
    <w:p w:rsidR="00C16158" w:rsidRPr="00A413F7" w:rsidRDefault="00C16158" w:rsidP="009952C5">
      <w:pPr>
        <w:widowControl/>
        <w:wordWrap/>
        <w:autoSpaceDE/>
        <w:autoSpaceDN/>
        <w:spacing w:before="100" w:beforeAutospacing="1" w:after="100" w:afterAutospacing="1"/>
        <w:jc w:val="left"/>
        <w:rPr>
          <w:rFonts w:ascii="Verdana" w:eastAsia="굴림" w:hAnsi="Verdana" w:cs="굴림"/>
          <w:kern w:val="0"/>
          <w:szCs w:val="20"/>
        </w:rPr>
      </w:pPr>
    </w:p>
    <w:p w:rsidR="00195932" w:rsidRPr="00A413F7" w:rsidRDefault="00195932" w:rsidP="0068568A">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b/>
          <w:bCs/>
          <w:kern w:val="0"/>
          <w:szCs w:val="20"/>
        </w:rPr>
        <w:t>1.The binding of method return data and model attribute.</w:t>
      </w:r>
      <w:r w:rsidRPr="00A413F7">
        <w:rPr>
          <w:rFonts w:ascii="Verdana" w:eastAsia="굴림" w:hAnsi="Verdana" w:cs="굴림"/>
          <w:kern w:val="0"/>
          <w:szCs w:val="20"/>
        </w:rPr>
        <w:t xml:space="preserve"> </w:t>
      </w:r>
      <w:r w:rsidRPr="00A413F7">
        <w:rPr>
          <w:rFonts w:ascii="Verdana" w:eastAsia="굴림" w:hAnsi="Verdana" w:cs="굴림"/>
          <w:kern w:val="0"/>
          <w:szCs w:val="20"/>
        </w:rPr>
        <w:br/>
        <w:t xml:space="preserve">The logic saving the result data in ModelMap object after processing business logic(DB processing) in method generally occurs.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@RequestMapping(value = "/updateDepartment.do", method = RequestMethod.GET)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 xml:space="preserve">public </w:t>
      </w:r>
      <w:hyperlink r:id="rId30"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formBackingObject(@RequestParam("deptid") </w:t>
      </w:r>
      <w:hyperlink r:id="rId31"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deptid, ModelMap model)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Department department = departmentService.getDepartmentInfoById(deptid); //Get department information data from DB.</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model.addAttribute("department", department); //save the data in the model object.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return "modifydepartment";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w:t>
      </w:r>
    </w:p>
    <w:p w:rsidR="00195932" w:rsidRPr="00A413F7" w:rsidRDefault="00195932" w:rsidP="009952C5">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kern w:val="0"/>
          <w:szCs w:val="20"/>
        </w:rPr>
        <w:t>If selecting @ModelAttribute in method, the return data of relevant method is saved in ModelMap object.</w:t>
      </w:r>
      <w:r w:rsidRPr="00A413F7">
        <w:rPr>
          <w:rFonts w:ascii="Verdana" w:eastAsia="굴림" w:hAnsi="Verdana" w:cs="굴림"/>
          <w:kern w:val="0"/>
          <w:szCs w:val="20"/>
        </w:rPr>
        <w:br/>
        <w:t>Above code can be changed as follows. When GET type of /updateDepartment.do calling is received from the user, before formBackingObject method is executed, DefaultAnnotationHandlerMapping executes (@ModelAttribute is declared)getEmployeeInfo using org.springframework.web.bind.annotation.support.HandlerMethodInvoker, and saves the result in ModelMap object.</w:t>
      </w:r>
      <w:r w:rsidRPr="00A413F7">
        <w:rPr>
          <w:rFonts w:ascii="Verdana" w:eastAsia="굴림" w:hAnsi="Verdana" w:cs="굴림"/>
          <w:kern w:val="0"/>
          <w:szCs w:val="20"/>
        </w:rPr>
        <w:br/>
        <w:t>As a result, getEmployeeInfo method performs ModelMap.addAttribute(“department”, departmentService.getDepartmentInfoById(…)) work.</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@RequestMapping(value = "/updateDepartment.do", method = RequestMethod.GET)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 xml:space="preserve">public </w:t>
      </w:r>
      <w:hyperlink r:id="rId32"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formBackingObject()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return "modifydepartment";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@ModelAttribute("department")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 xml:space="preserve">public Department getEmployeeInfo(@RequestParam("deptid") </w:t>
      </w:r>
      <w:hyperlink r:id="rId33"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deptid){</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return departmentService.getDepartmentInfoById(deptid); //Get department information from DB.</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or</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lastRenderedPageBreak/>
        <w:tab/>
        <w:t xml:space="preserve">public @ModelAttribute("department") Department getDepartmentInfoById(@RequestParam("deptid") </w:t>
      </w:r>
      <w:hyperlink r:id="rId34"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deptid){</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return departmentService.getDepartmentInfoById(deptid);</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w:t>
      </w:r>
    </w:p>
    <w:p w:rsidR="00195932" w:rsidRPr="00A413F7" w:rsidRDefault="00195932" w:rsidP="00CC3379">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b/>
          <w:bCs/>
          <w:kern w:val="0"/>
          <w:szCs w:val="20"/>
        </w:rPr>
        <w:t>2.The binding of method parametor and model attribute</w:t>
      </w:r>
      <w:r w:rsidRPr="00A413F7">
        <w:rPr>
          <w:rFonts w:ascii="Verdana" w:eastAsia="굴림" w:hAnsi="Verdana" w:cs="굴림"/>
          <w:kern w:val="0"/>
          <w:szCs w:val="20"/>
        </w:rPr>
        <w:br/>
        <w:t>@ModelAttribute can be used for binding with the parameter of specific attribute method of ModelMap object.</w:t>
      </w:r>
      <w:r w:rsidRPr="00A413F7">
        <w:rPr>
          <w:rFonts w:ascii="Verdana" w:eastAsia="굴림" w:hAnsi="Verdana" w:cs="굴림"/>
          <w:kern w:val="0"/>
          <w:szCs w:val="20"/>
        </w:rPr>
        <w:br/>
        <w:t xml:space="preserve">As shown below, declare </w:t>
      </w:r>
      <w:r w:rsidRPr="00A413F7">
        <w:rPr>
          <w:rFonts w:ascii="Verdana" w:eastAsia="굴림" w:hAnsi="Verdana" w:cs="굴림"/>
          <w:b/>
          <w:bCs/>
          <w:kern w:val="0"/>
          <w:szCs w:val="20"/>
        </w:rPr>
        <w:t>”@ModelAttribute(“department”) Department department”</w:t>
      </w:r>
      <w:r w:rsidRPr="00A413F7">
        <w:rPr>
          <w:rFonts w:ascii="Verdana" w:eastAsia="굴림" w:hAnsi="Verdana" w:cs="굴림"/>
          <w:kern w:val="0"/>
          <w:szCs w:val="20"/>
        </w:rPr>
        <w:t xml:space="preserve">  in the parameter of method and </w:t>
      </w:r>
      <w:r w:rsidRPr="00A413F7">
        <w:rPr>
          <w:rFonts w:ascii="Verdana" w:eastAsia="굴림" w:hAnsi="Verdana" w:cs="굴림"/>
          <w:b/>
          <w:bCs/>
          <w:kern w:val="0"/>
          <w:szCs w:val="20"/>
        </w:rPr>
        <w:t>(Department)ModelMap.get(“department”)</w:t>
      </w:r>
      <w:r w:rsidRPr="00A413F7">
        <w:rPr>
          <w:rFonts w:ascii="Verdana" w:eastAsia="굴림" w:hAnsi="Verdana" w:cs="굴림"/>
          <w:kern w:val="0"/>
          <w:szCs w:val="20"/>
        </w:rPr>
        <w:t xml:space="preserve"> value is bound in department.</w:t>
      </w:r>
      <w:r w:rsidRPr="00A413F7">
        <w:rPr>
          <w:rFonts w:ascii="Verdana" w:eastAsia="굴림" w:hAnsi="Verdana" w:cs="굴림"/>
          <w:kern w:val="0"/>
          <w:szCs w:val="20"/>
        </w:rPr>
        <w:br/>
        <w:t>Accordingly, if it is the code shown below, formBackingObject method parameter department contains the Department data that getDepartmentInfo method saves in ModelMap object.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@RequestMapping(value = "/updateDepartment.do", method = RequestMethod.GET)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 xml:space="preserve">public </w:t>
      </w:r>
      <w:hyperlink r:id="rId35"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formBackingObject(@ModelAttribute("department") Department department) { //department contains the data obtained from getDepartmentInfo.</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hyperlink r:id="rId36" w:history="1">
        <w:r w:rsidRPr="00A413F7">
          <w:rPr>
            <w:rFonts w:ascii="Verdana" w:eastAsia="굴림" w:hAnsi="Verdana" w:cs="굴림체"/>
            <w:color w:val="0000FF"/>
            <w:kern w:val="0"/>
            <w:szCs w:val="20"/>
            <w:u w:val="single"/>
          </w:rPr>
          <w:t>System</w:t>
        </w:r>
      </w:hyperlink>
      <w:r w:rsidRPr="00A413F7">
        <w:rPr>
          <w:rFonts w:ascii="Verdana" w:eastAsia="굴림" w:hAnsi="Verdana" w:cs="굴림체"/>
          <w:kern w:val="0"/>
          <w:szCs w:val="20"/>
        </w:rPr>
        <w:t>.out.println(employee.getEmployeeid());</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hyperlink r:id="rId37" w:history="1">
        <w:r w:rsidRPr="00A413F7">
          <w:rPr>
            <w:rFonts w:ascii="Verdana" w:eastAsia="굴림" w:hAnsi="Verdana" w:cs="굴림체"/>
            <w:color w:val="0000FF"/>
            <w:kern w:val="0"/>
            <w:szCs w:val="20"/>
            <w:u w:val="single"/>
          </w:rPr>
          <w:t>System</w:t>
        </w:r>
      </w:hyperlink>
      <w:r w:rsidRPr="00A413F7">
        <w:rPr>
          <w:rFonts w:ascii="Verdana" w:eastAsia="굴림" w:hAnsi="Verdana" w:cs="굴림체"/>
          <w:kern w:val="0"/>
          <w:szCs w:val="20"/>
        </w:rPr>
        <w:t>.out.println(employee.getName());</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return "modifydepartment";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@ModelAttribute("department")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 xml:space="preserve">public Department getDepartmentInfo(@RequestParam("deptid") </w:t>
      </w:r>
      <w:hyperlink r:id="rId38"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deptid){</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return departmentService.getDepartmentInfoById(deptid); //Get department information data from DB.</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w:t>
      </w:r>
    </w:p>
    <w:p w:rsidR="00195932" w:rsidRPr="00A413F7" w:rsidRDefault="00195932" w:rsidP="009952C5">
      <w:pPr>
        <w:widowControl/>
        <w:wordWrap/>
        <w:autoSpaceDE/>
        <w:autoSpaceDN/>
        <w:spacing w:before="100" w:beforeAutospacing="1" w:after="100" w:afterAutospacing="1"/>
        <w:jc w:val="left"/>
        <w:outlineLvl w:val="3"/>
        <w:rPr>
          <w:rFonts w:ascii="Verdana" w:eastAsia="굴림" w:hAnsi="Verdana" w:cs="굴림"/>
          <w:b/>
          <w:bCs/>
          <w:kern w:val="0"/>
          <w:szCs w:val="20"/>
        </w:rPr>
      </w:pPr>
      <w:bookmarkStart w:id="4" w:name="sessionattributes"/>
      <w:r w:rsidRPr="00A413F7">
        <w:rPr>
          <w:rFonts w:ascii="Verdana" w:eastAsia="굴림" w:hAnsi="Verdana" w:cs="굴림"/>
          <w:b/>
          <w:bCs/>
          <w:kern w:val="0"/>
          <w:szCs w:val="20"/>
        </w:rPr>
        <w:t>@SessionAttributes</w:t>
      </w:r>
      <w:bookmarkEnd w:id="4"/>
    </w:p>
    <w:p w:rsidR="00F778C5" w:rsidRPr="00A413F7" w:rsidRDefault="00F778C5" w:rsidP="009952C5">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hint="eastAsia"/>
          <w:kern w:val="0"/>
          <w:szCs w:val="20"/>
        </w:rPr>
        <w:t xml:space="preserve">@SessionAttribute is an annotation used in saving and maintaining the model attribute in the session. @SessionAttribute can declare </w:t>
      </w:r>
      <w:r w:rsidR="00002FA9" w:rsidRPr="00A413F7">
        <w:rPr>
          <w:rFonts w:ascii="Verdana" w:eastAsia="굴림" w:hAnsi="Verdana" w:cs="굴림" w:hint="eastAsia"/>
          <w:kern w:val="0"/>
          <w:szCs w:val="20"/>
        </w:rPr>
        <w:t>at the type level. The related attriuutes are as following.</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0A0"/>
      </w:tblPr>
      <w:tblGrid>
        <w:gridCol w:w="733"/>
        <w:gridCol w:w="859"/>
        <w:gridCol w:w="4712"/>
      </w:tblGrid>
      <w:tr w:rsidR="00195932" w:rsidRPr="00A413F7" w:rsidTr="009952C5">
        <w:trPr>
          <w:tblCellSpacing w:w="15" w:type="dxa"/>
        </w:trPr>
        <w:tc>
          <w:tcPr>
            <w:tcW w:w="0" w:type="auto"/>
            <w:vAlign w:val="center"/>
          </w:tcPr>
          <w:p w:rsidR="00195932" w:rsidRPr="00A413F7" w:rsidRDefault="00195932" w:rsidP="009952C5">
            <w:pPr>
              <w:widowControl/>
              <w:wordWrap/>
              <w:autoSpaceDE/>
              <w:autoSpaceDN/>
              <w:jc w:val="center"/>
              <w:rPr>
                <w:rFonts w:ascii="Verdana" w:eastAsia="굴림" w:hAnsi="Verdana" w:cs="굴림"/>
                <w:b/>
                <w:bCs/>
                <w:kern w:val="0"/>
                <w:szCs w:val="20"/>
              </w:rPr>
            </w:pPr>
            <w:r w:rsidRPr="00A413F7">
              <w:rPr>
                <w:rFonts w:ascii="Verdana" w:eastAsia="굴림" w:hAnsi="Verdana" w:cs="굴림"/>
                <w:b/>
                <w:bCs/>
                <w:kern w:val="0"/>
                <w:szCs w:val="20"/>
              </w:rPr>
              <w:t>Name</w:t>
            </w:r>
          </w:p>
        </w:tc>
        <w:tc>
          <w:tcPr>
            <w:tcW w:w="0" w:type="auto"/>
            <w:vAlign w:val="center"/>
          </w:tcPr>
          <w:p w:rsidR="00195932" w:rsidRPr="00A413F7" w:rsidRDefault="00195932" w:rsidP="009952C5">
            <w:pPr>
              <w:widowControl/>
              <w:wordWrap/>
              <w:autoSpaceDE/>
              <w:autoSpaceDN/>
              <w:jc w:val="center"/>
              <w:rPr>
                <w:rFonts w:ascii="Verdana" w:eastAsia="굴림" w:hAnsi="Verdana" w:cs="굴림"/>
                <w:b/>
                <w:bCs/>
                <w:kern w:val="0"/>
                <w:szCs w:val="20"/>
              </w:rPr>
            </w:pPr>
            <w:r w:rsidRPr="00A413F7">
              <w:rPr>
                <w:rFonts w:ascii="Verdana" w:eastAsia="굴림" w:hAnsi="Verdana" w:cs="굴림"/>
                <w:b/>
                <w:bCs/>
                <w:kern w:val="0"/>
                <w:szCs w:val="20"/>
              </w:rPr>
              <w:t>Type</w:t>
            </w:r>
          </w:p>
        </w:tc>
        <w:tc>
          <w:tcPr>
            <w:tcW w:w="0" w:type="auto"/>
            <w:vAlign w:val="center"/>
          </w:tcPr>
          <w:p w:rsidR="00195932" w:rsidRPr="00A413F7" w:rsidRDefault="00195932" w:rsidP="009952C5">
            <w:pPr>
              <w:widowControl/>
              <w:wordWrap/>
              <w:autoSpaceDE/>
              <w:autoSpaceDN/>
              <w:jc w:val="center"/>
              <w:rPr>
                <w:rFonts w:ascii="Verdana" w:eastAsia="굴림" w:hAnsi="Verdana" w:cs="굴림"/>
                <w:b/>
                <w:bCs/>
                <w:kern w:val="0"/>
                <w:szCs w:val="20"/>
              </w:rPr>
            </w:pPr>
            <w:r w:rsidRPr="00A413F7">
              <w:rPr>
                <w:rFonts w:ascii="Verdana" w:eastAsia="굴림" w:hAnsi="Verdana" w:cs="굴림"/>
                <w:b/>
                <w:bCs/>
                <w:kern w:val="0"/>
                <w:szCs w:val="20"/>
              </w:rPr>
              <w:t>Description</w:t>
            </w:r>
          </w:p>
        </w:tc>
      </w:tr>
      <w:tr w:rsidR="00195932" w:rsidRPr="00A413F7" w:rsidTr="009952C5">
        <w:trPr>
          <w:tblCellSpacing w:w="15" w:type="dxa"/>
        </w:trPr>
        <w:tc>
          <w:tcPr>
            <w:tcW w:w="0" w:type="auto"/>
            <w:vAlign w:val="center"/>
          </w:tcPr>
          <w:p w:rsidR="00195932" w:rsidRPr="00A413F7" w:rsidRDefault="00195932" w:rsidP="009952C5">
            <w:pPr>
              <w:widowControl/>
              <w:wordWrap/>
              <w:autoSpaceDE/>
              <w:autoSpaceDN/>
              <w:jc w:val="left"/>
              <w:rPr>
                <w:rFonts w:ascii="Verdana" w:eastAsia="굴림" w:hAnsi="Verdana" w:cs="굴림"/>
                <w:kern w:val="0"/>
                <w:szCs w:val="20"/>
              </w:rPr>
            </w:pPr>
            <w:r w:rsidRPr="00A413F7">
              <w:rPr>
                <w:rFonts w:ascii="Verdana" w:eastAsia="굴림" w:hAnsi="Verdana" w:cs="굴림"/>
                <w:kern w:val="0"/>
                <w:szCs w:val="20"/>
              </w:rPr>
              <w:t>types</w:t>
            </w:r>
          </w:p>
        </w:tc>
        <w:tc>
          <w:tcPr>
            <w:tcW w:w="0" w:type="auto"/>
            <w:vAlign w:val="center"/>
          </w:tcPr>
          <w:p w:rsidR="00195932" w:rsidRPr="00A413F7" w:rsidRDefault="00195932" w:rsidP="009952C5">
            <w:pPr>
              <w:widowControl/>
              <w:wordWrap/>
              <w:autoSpaceDE/>
              <w:autoSpaceDN/>
              <w:jc w:val="left"/>
              <w:rPr>
                <w:rFonts w:ascii="Verdana" w:eastAsia="굴림" w:hAnsi="Verdana" w:cs="굴림"/>
                <w:kern w:val="0"/>
                <w:szCs w:val="20"/>
              </w:rPr>
            </w:pPr>
            <w:r w:rsidRPr="00A413F7">
              <w:rPr>
                <w:rFonts w:ascii="Verdana" w:eastAsia="굴림" w:hAnsi="Verdana" w:cs="굴림"/>
                <w:kern w:val="0"/>
                <w:szCs w:val="20"/>
              </w:rPr>
              <w:t>Class[]</w:t>
            </w:r>
          </w:p>
        </w:tc>
        <w:tc>
          <w:tcPr>
            <w:tcW w:w="0" w:type="auto"/>
            <w:vAlign w:val="center"/>
          </w:tcPr>
          <w:p w:rsidR="00195932" w:rsidRPr="00A413F7" w:rsidRDefault="00195932" w:rsidP="009952C5">
            <w:pPr>
              <w:widowControl/>
              <w:wordWrap/>
              <w:autoSpaceDE/>
              <w:autoSpaceDN/>
              <w:jc w:val="left"/>
              <w:rPr>
                <w:rFonts w:ascii="Verdana" w:eastAsia="굴림" w:hAnsi="Verdana" w:cs="굴림"/>
                <w:kern w:val="0"/>
                <w:szCs w:val="20"/>
              </w:rPr>
            </w:pPr>
            <w:r w:rsidRPr="00A413F7">
              <w:rPr>
                <w:rFonts w:ascii="Verdana" w:hAnsi="Verdana"/>
                <w:sz w:val="19"/>
                <w:szCs w:val="19"/>
              </w:rPr>
              <w:t xml:space="preserve">Class that implements </w:t>
            </w:r>
            <w:r w:rsidRPr="00A413F7">
              <w:rPr>
                <w:rStyle w:val="HTML1"/>
                <w:rFonts w:ascii="Verdana" w:hAnsi="Verdana"/>
                <w:sz w:val="21"/>
                <w:szCs w:val="21"/>
              </w:rPr>
              <w:t>WebApplicationContext</w:t>
            </w:r>
          </w:p>
        </w:tc>
      </w:tr>
      <w:tr w:rsidR="00195932" w:rsidRPr="00A413F7" w:rsidTr="009952C5">
        <w:trPr>
          <w:tblCellSpacing w:w="15" w:type="dxa"/>
        </w:trPr>
        <w:tc>
          <w:tcPr>
            <w:tcW w:w="0" w:type="auto"/>
            <w:vAlign w:val="center"/>
          </w:tcPr>
          <w:p w:rsidR="00195932" w:rsidRPr="00A413F7" w:rsidRDefault="00195932" w:rsidP="009952C5">
            <w:pPr>
              <w:widowControl/>
              <w:wordWrap/>
              <w:autoSpaceDE/>
              <w:autoSpaceDN/>
              <w:jc w:val="left"/>
              <w:rPr>
                <w:rFonts w:ascii="Verdana" w:eastAsia="굴림" w:hAnsi="Verdana" w:cs="굴림"/>
                <w:kern w:val="0"/>
                <w:szCs w:val="20"/>
              </w:rPr>
            </w:pPr>
            <w:r w:rsidRPr="00A413F7">
              <w:rPr>
                <w:rFonts w:ascii="Verdana" w:eastAsia="굴림" w:hAnsi="Verdana" w:cs="굴림"/>
                <w:kern w:val="0"/>
                <w:szCs w:val="20"/>
              </w:rPr>
              <w:t>value</w:t>
            </w:r>
          </w:p>
        </w:tc>
        <w:tc>
          <w:tcPr>
            <w:tcW w:w="0" w:type="auto"/>
            <w:vAlign w:val="center"/>
          </w:tcPr>
          <w:p w:rsidR="00195932" w:rsidRPr="00A413F7" w:rsidRDefault="00195932" w:rsidP="009952C5">
            <w:pPr>
              <w:widowControl/>
              <w:wordWrap/>
              <w:autoSpaceDE/>
              <w:autoSpaceDN/>
              <w:jc w:val="left"/>
              <w:rPr>
                <w:rFonts w:ascii="Verdana" w:eastAsia="굴림" w:hAnsi="Verdana" w:cs="굴림"/>
                <w:kern w:val="0"/>
                <w:szCs w:val="20"/>
              </w:rPr>
            </w:pPr>
            <w:r w:rsidRPr="00A413F7">
              <w:rPr>
                <w:rFonts w:ascii="Verdana" w:eastAsia="굴림" w:hAnsi="Verdana" w:cs="굴림"/>
                <w:kern w:val="0"/>
                <w:szCs w:val="20"/>
              </w:rPr>
              <w:t>String[]</w:t>
            </w:r>
          </w:p>
        </w:tc>
        <w:tc>
          <w:tcPr>
            <w:tcW w:w="0" w:type="auto"/>
            <w:vAlign w:val="center"/>
          </w:tcPr>
          <w:p w:rsidR="00195932" w:rsidRPr="00A413F7" w:rsidRDefault="00195932" w:rsidP="009952C5">
            <w:pPr>
              <w:widowControl/>
              <w:wordWrap/>
              <w:autoSpaceDE/>
              <w:autoSpaceDN/>
              <w:jc w:val="left"/>
              <w:rPr>
                <w:rFonts w:ascii="Verdana" w:eastAsia="굴림" w:hAnsi="Verdana" w:cs="굴림"/>
                <w:kern w:val="0"/>
                <w:szCs w:val="20"/>
              </w:rPr>
            </w:pPr>
            <w:r w:rsidRPr="00A413F7">
              <w:rPr>
                <w:rFonts w:ascii="Verdana" w:hAnsi="Verdana"/>
                <w:sz w:val="19"/>
                <w:szCs w:val="19"/>
              </w:rPr>
              <w:t xml:space="preserve">Class that implements </w:t>
            </w:r>
            <w:r w:rsidRPr="00A413F7">
              <w:rPr>
                <w:rStyle w:val="HTML1"/>
                <w:rFonts w:ascii="Verdana" w:hAnsi="Verdana"/>
                <w:sz w:val="21"/>
                <w:szCs w:val="21"/>
              </w:rPr>
              <w:t>WebApplicationContext</w:t>
            </w:r>
          </w:p>
        </w:tc>
      </w:tr>
    </w:tbl>
    <w:p w:rsidR="00195932" w:rsidRPr="00A413F7" w:rsidRDefault="00195932" w:rsidP="009952C5">
      <w:pPr>
        <w:widowControl/>
        <w:wordWrap/>
        <w:autoSpaceDE/>
        <w:autoSpaceDN/>
        <w:spacing w:before="100" w:beforeAutospacing="1" w:after="100" w:afterAutospacing="1"/>
        <w:jc w:val="left"/>
        <w:outlineLvl w:val="2"/>
        <w:rPr>
          <w:rFonts w:ascii="Verdana" w:eastAsia="굴림" w:hAnsi="Verdana" w:cs="굴림"/>
          <w:b/>
          <w:bCs/>
          <w:kern w:val="0"/>
          <w:szCs w:val="20"/>
        </w:rPr>
      </w:pPr>
      <w:r w:rsidRPr="00A413F7">
        <w:rPr>
          <w:rFonts w:ascii="Verdana" w:eastAsia="굴림" w:hAnsi="Verdana" w:cs="굴림"/>
          <w:b/>
          <w:bCs/>
          <w:kern w:val="0"/>
          <w:szCs w:val="20"/>
        </w:rPr>
        <w:t>Flexible Method Signature</w:t>
      </w:r>
    </w:p>
    <w:p w:rsidR="00002FA9" w:rsidRPr="00A413F7" w:rsidRDefault="00002FA9" w:rsidP="009952C5">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hint="eastAsia"/>
          <w:kern w:val="0"/>
          <w:szCs w:val="20"/>
        </w:rPr>
        <w:t>T</w:t>
      </w:r>
      <w:r w:rsidRPr="00A413F7">
        <w:rPr>
          <w:rFonts w:ascii="Verdana" w:eastAsia="굴림" w:hAnsi="Verdana" w:cs="굴림"/>
          <w:kern w:val="0"/>
          <w:szCs w:val="20"/>
        </w:rPr>
        <w:t>h</w:t>
      </w:r>
      <w:r w:rsidRPr="00A413F7">
        <w:rPr>
          <w:rFonts w:ascii="Verdana" w:eastAsia="굴림" w:hAnsi="Verdana" w:cs="굴림" w:hint="eastAsia"/>
          <w:kern w:val="0"/>
          <w:szCs w:val="20"/>
        </w:rPr>
        <w:t>e method of the controll</w:t>
      </w:r>
      <w:r w:rsidR="00AB7AF6" w:rsidRPr="00A413F7">
        <w:rPr>
          <w:rFonts w:ascii="Verdana" w:eastAsia="굴림" w:hAnsi="Verdana" w:cs="굴림" w:hint="eastAsia"/>
          <w:kern w:val="0"/>
          <w:szCs w:val="20"/>
        </w:rPr>
        <w:t>er that applied @RequestMapping can utilize the below method parameters and return types.</w:t>
      </w:r>
    </w:p>
    <w:p w:rsidR="00195932" w:rsidRPr="00A413F7" w:rsidRDefault="00195932" w:rsidP="009952C5">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kern w:val="0"/>
          <w:szCs w:val="20"/>
        </w:rPr>
        <w:br/>
        <w:t xml:space="preserve">Since there is no restriction to expand the specific class or to implement interface, it has flexible method signature compared to hierarchy controller. </w:t>
      </w:r>
    </w:p>
    <w:p w:rsidR="00195932" w:rsidRPr="00A413F7" w:rsidRDefault="00195932" w:rsidP="009952C5">
      <w:pPr>
        <w:widowControl/>
        <w:wordWrap/>
        <w:autoSpaceDE/>
        <w:autoSpaceDN/>
        <w:spacing w:before="100" w:beforeAutospacing="1" w:after="100" w:afterAutospacing="1"/>
        <w:jc w:val="left"/>
        <w:outlineLvl w:val="3"/>
        <w:rPr>
          <w:rFonts w:ascii="Verdana" w:eastAsia="굴림" w:hAnsi="Verdana" w:cs="굴림"/>
          <w:b/>
          <w:bCs/>
          <w:kern w:val="0"/>
          <w:szCs w:val="20"/>
        </w:rPr>
      </w:pPr>
      <w:bookmarkStart w:id="5" w:name="controller의_메소드_파라미터"/>
      <w:r w:rsidRPr="00A413F7">
        <w:rPr>
          <w:rFonts w:ascii="Verdana" w:eastAsia="굴림" w:hAnsi="Verdana" w:cs="굴림"/>
          <w:b/>
          <w:bCs/>
          <w:kern w:val="0"/>
          <w:szCs w:val="20"/>
        </w:rPr>
        <w:t>Method Parameter of @Controller</w:t>
      </w:r>
      <w:bookmarkEnd w:id="5"/>
    </w:p>
    <w:p w:rsidR="00195932" w:rsidRPr="00A413F7" w:rsidRDefault="00195932" w:rsidP="009952C5">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kern w:val="0"/>
          <w:szCs w:val="20"/>
        </w:rPr>
        <w:t>Available method parameter is as follows.</w:t>
      </w:r>
    </w:p>
    <w:p w:rsidR="00195932" w:rsidRPr="00A413F7" w:rsidRDefault="00195932" w:rsidP="009952C5">
      <w:pPr>
        <w:widowControl/>
        <w:numPr>
          <w:ilvl w:val="0"/>
          <w:numId w:val="3"/>
        </w:numPr>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b/>
          <w:bCs/>
          <w:kern w:val="0"/>
          <w:szCs w:val="20"/>
        </w:rPr>
        <w:t>Servlet API</w:t>
      </w:r>
      <w:r w:rsidRPr="00A413F7">
        <w:rPr>
          <w:rFonts w:ascii="Verdana" w:eastAsia="굴림" w:hAnsi="Verdana" w:cs="굴림"/>
          <w:kern w:val="0"/>
          <w:szCs w:val="20"/>
        </w:rPr>
        <w:t xml:space="preserve"> – Servlet APIs related to request, response and sessions such as ServletRequest, HttpServletRequest, HttpServletResponse, HttpSession.</w:t>
      </w:r>
    </w:p>
    <w:p w:rsidR="00195932" w:rsidRPr="00A413F7" w:rsidRDefault="00195932" w:rsidP="009952C5">
      <w:pPr>
        <w:widowControl/>
        <w:numPr>
          <w:ilvl w:val="0"/>
          <w:numId w:val="3"/>
        </w:numPr>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b/>
          <w:bCs/>
          <w:kern w:val="0"/>
          <w:szCs w:val="20"/>
        </w:rPr>
        <w:t>WebRequest, NativeWebRequest</w:t>
      </w:r>
      <w:r w:rsidRPr="00A413F7">
        <w:rPr>
          <w:rFonts w:ascii="Verdana" w:eastAsia="굴림" w:hAnsi="Verdana" w:cs="굴림"/>
          <w:kern w:val="0"/>
          <w:szCs w:val="20"/>
        </w:rPr>
        <w:t xml:space="preserve"> - org.springframework.web.context.request.WebRequest, org.springframework.web.context.request.NativeWebRequest</w:t>
      </w:r>
    </w:p>
    <w:p w:rsidR="00195932" w:rsidRPr="00A413F7" w:rsidRDefault="00195932" w:rsidP="009952C5">
      <w:pPr>
        <w:widowControl/>
        <w:numPr>
          <w:ilvl w:val="0"/>
          <w:numId w:val="3"/>
        </w:numPr>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b/>
          <w:bCs/>
          <w:kern w:val="0"/>
          <w:szCs w:val="20"/>
        </w:rPr>
        <w:t>java.util.Locale</w:t>
      </w:r>
    </w:p>
    <w:p w:rsidR="00195932" w:rsidRPr="00A413F7" w:rsidRDefault="00195932" w:rsidP="009952C5">
      <w:pPr>
        <w:widowControl/>
        <w:numPr>
          <w:ilvl w:val="0"/>
          <w:numId w:val="3"/>
        </w:numPr>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b/>
          <w:bCs/>
          <w:kern w:val="0"/>
          <w:szCs w:val="20"/>
        </w:rPr>
        <w:t>java.io.InputStream / java.io.Reader</w:t>
      </w:r>
    </w:p>
    <w:p w:rsidR="00195932" w:rsidRPr="00A413F7" w:rsidRDefault="00195932" w:rsidP="009952C5">
      <w:pPr>
        <w:widowControl/>
        <w:numPr>
          <w:ilvl w:val="0"/>
          <w:numId w:val="3"/>
        </w:numPr>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b/>
          <w:bCs/>
          <w:kern w:val="0"/>
          <w:szCs w:val="20"/>
        </w:rPr>
        <w:t>java.io.OutputStream / java.io.Writer</w:t>
      </w:r>
    </w:p>
    <w:p w:rsidR="00195932" w:rsidRPr="00A413F7" w:rsidRDefault="00195932" w:rsidP="009952C5">
      <w:pPr>
        <w:widowControl/>
        <w:numPr>
          <w:ilvl w:val="0"/>
          <w:numId w:val="3"/>
        </w:numPr>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b/>
          <w:bCs/>
          <w:kern w:val="0"/>
          <w:szCs w:val="20"/>
        </w:rPr>
        <w:lastRenderedPageBreak/>
        <w:t>@RequestParam</w:t>
      </w:r>
      <w:r w:rsidRPr="00A413F7">
        <w:rPr>
          <w:rFonts w:ascii="Verdana" w:eastAsia="굴림" w:hAnsi="Verdana" w:cs="굴림"/>
          <w:kern w:val="0"/>
          <w:szCs w:val="20"/>
        </w:rPr>
        <w:t xml:space="preserve"> –annotation to use to bind argument of method and parameter of HTTP Request.</w:t>
      </w:r>
    </w:p>
    <w:p w:rsidR="00195932" w:rsidRPr="00A413F7" w:rsidRDefault="00195932" w:rsidP="009952C5">
      <w:pPr>
        <w:widowControl/>
        <w:numPr>
          <w:ilvl w:val="0"/>
          <w:numId w:val="3"/>
        </w:numPr>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b/>
          <w:bCs/>
          <w:kern w:val="0"/>
          <w:szCs w:val="20"/>
        </w:rPr>
        <w:t>java.util.Map / org.springframework.ui.Model / org.springframework.ui.ModelMap</w:t>
      </w:r>
      <w:r w:rsidRPr="00A413F7">
        <w:rPr>
          <w:rFonts w:ascii="Verdana" w:eastAsia="굴림" w:hAnsi="Verdana" w:cs="굴림"/>
          <w:kern w:val="0"/>
          <w:szCs w:val="20"/>
        </w:rPr>
        <w:t xml:space="preserve"> – model data to deliver to view.</w:t>
      </w:r>
    </w:p>
    <w:p w:rsidR="00195932" w:rsidRPr="00A413F7" w:rsidRDefault="00195932" w:rsidP="009952C5">
      <w:pPr>
        <w:widowControl/>
        <w:numPr>
          <w:ilvl w:val="0"/>
          <w:numId w:val="3"/>
        </w:numPr>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b/>
          <w:bCs/>
          <w:kern w:val="0"/>
          <w:szCs w:val="20"/>
        </w:rPr>
        <w:t>Command/form object</w:t>
      </w:r>
      <w:r w:rsidRPr="00A413F7">
        <w:rPr>
          <w:rFonts w:ascii="Verdana" w:eastAsia="굴림" w:hAnsi="Verdana" w:cs="굴림"/>
          <w:kern w:val="0"/>
          <w:szCs w:val="20"/>
        </w:rPr>
        <w:t xml:space="preserve"> – can reduce alias using @ModelAttribute, command object of binding parameter delivered to HTTP Request.</w:t>
      </w:r>
    </w:p>
    <w:p w:rsidR="00195932" w:rsidRPr="00A413F7" w:rsidRDefault="00195932" w:rsidP="009952C5">
      <w:pPr>
        <w:widowControl/>
        <w:numPr>
          <w:ilvl w:val="0"/>
          <w:numId w:val="3"/>
        </w:numPr>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b/>
          <w:bCs/>
          <w:kern w:val="0"/>
          <w:szCs w:val="20"/>
        </w:rPr>
        <w:t>Errors, BindingResult</w:t>
      </w:r>
      <w:r w:rsidRPr="00A413F7">
        <w:rPr>
          <w:rFonts w:ascii="Verdana" w:eastAsia="굴림" w:hAnsi="Verdana" w:cs="굴림"/>
          <w:kern w:val="0"/>
          <w:szCs w:val="20"/>
        </w:rPr>
        <w:t xml:space="preserve"> – object saving the result data after org.springframework.validation.Errors / org.springframework.validation.BindingResult validation .</w:t>
      </w:r>
    </w:p>
    <w:p w:rsidR="00195932" w:rsidRPr="00A413F7" w:rsidRDefault="00195932" w:rsidP="009952C5">
      <w:pPr>
        <w:widowControl/>
        <w:numPr>
          <w:ilvl w:val="0"/>
          <w:numId w:val="3"/>
        </w:numPr>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b/>
          <w:bCs/>
          <w:kern w:val="0"/>
          <w:szCs w:val="20"/>
        </w:rPr>
        <w:t>SessionStatus</w:t>
      </w:r>
      <w:r w:rsidRPr="00A413F7">
        <w:rPr>
          <w:rFonts w:ascii="Verdana" w:eastAsia="굴림" w:hAnsi="Verdana" w:cs="굴림"/>
          <w:kern w:val="0"/>
          <w:szCs w:val="20"/>
        </w:rPr>
        <w:t xml:space="preserve"> – used to remove relevant session when processing org.springframework.web.bind.support.SessionStatus  session form.</w:t>
      </w:r>
    </w:p>
    <w:p w:rsidR="00195932" w:rsidRPr="00A413F7" w:rsidRDefault="00195932" w:rsidP="009952C5">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kern w:val="0"/>
          <w:szCs w:val="20"/>
        </w:rPr>
        <w:t>Method can use the parameter in the random order. Provided, however, that if BindingResult is used as an argument of method, command object for binding should come in front.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xml:space="preserve">public </w:t>
      </w:r>
      <w:hyperlink r:id="rId39"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updateEmployee(...,@ModelAttribute("employee") Employee employee,</w:t>
      </w:r>
      <w:r w:rsidRPr="00A413F7">
        <w:rPr>
          <w:rFonts w:ascii="Verdana" w:eastAsia="굴림" w:hAnsi="Verdana" w:cs="굴림체"/>
          <w:kern w:val="0"/>
          <w:szCs w:val="20"/>
        </w:rPr>
        <w:tab/>
      </w:r>
      <w:r w:rsidRPr="00A413F7">
        <w:rPr>
          <w:rFonts w:ascii="Verdana" w:eastAsia="굴림" w:hAnsi="Verdana" w:cs="굴림체"/>
          <w:kern w:val="0"/>
          <w:szCs w:val="20"/>
        </w:rPr>
        <w:tab/>
      </w:r>
      <w:r w:rsidRPr="00A413F7">
        <w:rPr>
          <w:rFonts w:ascii="Verdana" w:eastAsia="굴림" w:hAnsi="Verdana" w:cs="굴림체"/>
          <w:kern w:val="0"/>
          <w:szCs w:val="20"/>
        </w:rPr>
        <w:tab/>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r w:rsidRPr="00A413F7">
        <w:rPr>
          <w:rFonts w:ascii="Verdana" w:eastAsia="굴림" w:hAnsi="Verdana" w:cs="굴림체"/>
          <w:kern w:val="0"/>
          <w:szCs w:val="20"/>
        </w:rPr>
        <w:tab/>
        <w:t>BindingResult bindingResult,...) &lt;!-- (O) --&gt;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xml:space="preserve">public </w:t>
      </w:r>
      <w:hyperlink r:id="rId40"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updateEmployee(...,BindingResult bindingResult,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xml:space="preserve">                        @ModelAttribute("employee") Employee employee,...) &lt;!-- (X) --&gt;</w:t>
      </w:r>
    </w:p>
    <w:p w:rsidR="00195932" w:rsidRPr="00A413F7" w:rsidRDefault="00195932" w:rsidP="009952C5">
      <w:pPr>
        <w:widowControl/>
        <w:wordWrap/>
        <w:autoSpaceDE/>
        <w:autoSpaceDN/>
        <w:spacing w:before="100" w:beforeAutospacing="1" w:after="100" w:afterAutospacing="1"/>
        <w:jc w:val="left"/>
        <w:rPr>
          <w:rFonts w:ascii="Verdana" w:hAnsi="Verdana"/>
        </w:rPr>
      </w:pPr>
      <w:r w:rsidRPr="00A413F7">
        <w:rPr>
          <w:rFonts w:ascii="Verdana" w:eastAsia="굴림" w:hAnsi="Verdana" w:cs="굴림"/>
          <w:b/>
          <w:bCs/>
          <w:i/>
          <w:iCs/>
          <w:kern w:val="0"/>
          <w:szCs w:val="20"/>
        </w:rPr>
        <w:t>To use other types as method parameter?</w:t>
      </w:r>
      <w:r w:rsidRPr="00A413F7">
        <w:rPr>
          <w:rFonts w:ascii="Verdana" w:eastAsia="굴림" w:hAnsi="Verdana" w:cs="굴림"/>
          <w:kern w:val="0"/>
          <w:szCs w:val="20"/>
        </w:rPr>
        <w:br/>
      </w:r>
    </w:p>
    <w:p w:rsidR="00AB7AF6" w:rsidRPr="00A413F7" w:rsidRDefault="00AB7AF6" w:rsidP="009952C5">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hint="eastAsia"/>
          <w:kern w:val="0"/>
          <w:szCs w:val="20"/>
        </w:rPr>
        <w:t xml:space="preserve">The spring framework provides the interface, org.springframework.web.bind.support.WebArgumentResolver, to enable custom arguments to be used as a method parameter which is not mentioned above. For </w:t>
      </w:r>
      <w:r w:rsidRPr="00A413F7">
        <w:rPr>
          <w:rFonts w:ascii="Verdana" w:eastAsia="굴림" w:hAnsi="Verdana" w:cs="굴림"/>
          <w:kern w:val="0"/>
          <w:szCs w:val="20"/>
        </w:rPr>
        <w:t xml:space="preserve">examples using WebArgumentResolver, follow this </w:t>
      </w:r>
      <w:hyperlink r:id="rId41" w:history="1">
        <w:r w:rsidRPr="00A413F7">
          <w:rPr>
            <w:rStyle w:val="a3"/>
            <w:rFonts w:ascii="Verdana" w:eastAsia="굴림" w:hAnsi="Verdana" w:cs="굴림"/>
            <w:kern w:val="0"/>
            <w:szCs w:val="20"/>
          </w:rPr>
          <w:t>link</w:t>
        </w:r>
      </w:hyperlink>
      <w:r w:rsidRPr="00A413F7">
        <w:rPr>
          <w:rFonts w:ascii="Verdana" w:eastAsia="굴림" w:hAnsi="Verdana" w:cs="굴림"/>
          <w:kern w:val="0"/>
          <w:szCs w:val="20"/>
        </w:rPr>
        <w:t>.</w:t>
      </w:r>
    </w:p>
    <w:p w:rsidR="00195932" w:rsidRPr="00A413F7" w:rsidRDefault="00195932" w:rsidP="009952C5">
      <w:pPr>
        <w:widowControl/>
        <w:wordWrap/>
        <w:autoSpaceDE/>
        <w:autoSpaceDN/>
        <w:spacing w:before="100" w:beforeAutospacing="1" w:after="100" w:afterAutospacing="1"/>
        <w:jc w:val="left"/>
        <w:outlineLvl w:val="3"/>
        <w:rPr>
          <w:rFonts w:ascii="Verdana" w:eastAsia="굴림" w:hAnsi="Verdana" w:cs="굴림"/>
          <w:b/>
          <w:bCs/>
          <w:kern w:val="0"/>
          <w:szCs w:val="20"/>
        </w:rPr>
      </w:pPr>
      <w:bookmarkStart w:id="6" w:name="controller의_메소드_리턴_타입"/>
      <w:r w:rsidRPr="00A413F7">
        <w:rPr>
          <w:rFonts w:ascii="Verdana" w:eastAsia="굴림" w:hAnsi="Verdana" w:cs="굴림"/>
          <w:b/>
          <w:bCs/>
          <w:kern w:val="0"/>
          <w:szCs w:val="20"/>
        </w:rPr>
        <w:t>Method return type of @Controller</w:t>
      </w:r>
      <w:bookmarkEnd w:id="6"/>
    </w:p>
    <w:p w:rsidR="00195932" w:rsidRPr="00A413F7" w:rsidRDefault="00195932" w:rsidP="009952C5">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kern w:val="0"/>
          <w:szCs w:val="20"/>
        </w:rPr>
        <w:t>Available method return type is as follows.</w:t>
      </w:r>
    </w:p>
    <w:p w:rsidR="00195932" w:rsidRPr="00A413F7" w:rsidRDefault="00195932" w:rsidP="009952C5">
      <w:pPr>
        <w:widowControl/>
        <w:numPr>
          <w:ilvl w:val="0"/>
          <w:numId w:val="4"/>
        </w:numPr>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b/>
          <w:bCs/>
          <w:kern w:val="0"/>
          <w:szCs w:val="20"/>
        </w:rPr>
        <w:t>ModelAndView</w:t>
      </w:r>
      <w:r w:rsidRPr="00A413F7">
        <w:rPr>
          <w:rFonts w:ascii="Verdana" w:eastAsia="굴림" w:hAnsi="Verdana" w:cs="굴림"/>
          <w:kern w:val="0"/>
          <w:szCs w:val="20"/>
        </w:rPr>
        <w:t xml:space="preserve"> – contains view information and model object containing the return data of method applied with @ModelAttribute and command object.</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xml:space="preserve">        @RequestMapping(value = "/updateDepartment.do", method = RequestMethod.GET)</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 xml:space="preserve">public ModelAndView formBackingObject(@RequestParam("deptid") </w:t>
      </w:r>
      <w:hyperlink r:id="rId42"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deptid) {</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Department department = departmentService.getDepartmentInfoById(deptid);</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ModelAndView mav = new ModelAndView("modifydepartment");</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mav.addObject("department", department);</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return mav;</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or</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 xml:space="preserve">public ModelAndView formBackingObject(@RequestParam("deptid") </w:t>
      </w:r>
      <w:hyperlink r:id="rId43"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deptid, ModelMap model) {</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Department department = departmentService.getDepartmentInfoById(deptid);</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model.addAttribute("department", department);</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ModelAndView mav = new ModelAndView("modifydepartment");</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mav.addAllObjects(model);</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return mav;</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ind w:left="720"/>
        <w:jc w:val="left"/>
        <w:rPr>
          <w:rFonts w:ascii="Verdana" w:eastAsia="굴림" w:hAnsi="Verdana" w:cs="굴림체"/>
          <w:kern w:val="0"/>
          <w:szCs w:val="20"/>
        </w:rPr>
      </w:pPr>
      <w:r w:rsidRPr="00A413F7">
        <w:rPr>
          <w:rFonts w:ascii="Verdana" w:eastAsia="굴림" w:hAnsi="Verdana" w:cs="굴림체"/>
          <w:kern w:val="0"/>
          <w:szCs w:val="20"/>
        </w:rPr>
        <w:tab/>
        <w:t>}</w:t>
      </w:r>
    </w:p>
    <w:p w:rsidR="00195932" w:rsidRPr="00A413F7" w:rsidRDefault="00195932" w:rsidP="00B43B2B">
      <w:pPr>
        <w:widowControl/>
        <w:numPr>
          <w:ilvl w:val="0"/>
          <w:numId w:val="4"/>
        </w:numPr>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b/>
          <w:bCs/>
          <w:kern w:val="0"/>
          <w:szCs w:val="20"/>
        </w:rPr>
        <w:t>Model(or ModelMap)</w:t>
      </w:r>
      <w:r w:rsidRPr="00A413F7">
        <w:rPr>
          <w:rFonts w:ascii="Verdana" w:eastAsia="굴림" w:hAnsi="Verdana" w:cs="굴림"/>
          <w:kern w:val="0"/>
          <w:szCs w:val="20"/>
        </w:rPr>
        <w:t xml:space="preserve"> – Return data of method applied with @ModelAttribute and command object is contained in Model object.</w:t>
      </w:r>
      <w:r w:rsidRPr="00A413F7">
        <w:rPr>
          <w:rFonts w:ascii="Verdana" w:eastAsia="굴림" w:hAnsi="Verdana" w:cs="굴림"/>
          <w:kern w:val="0"/>
          <w:szCs w:val="20"/>
        </w:rPr>
        <w:br/>
        <w:t>View name is determined by RequestToViewNameTranslator using URL. Following is the method that implementation class of interface RequestToViewNameTranslator, DefaultRequestToViewNameTranslator, determines the View name.</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http://localhost:8080/gamecast/display.html -&gt; display</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http://localhost:8080/gamecast/displayShoppingCart.html -&gt; displayShoppingCart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ind w:left="720"/>
        <w:jc w:val="left"/>
        <w:rPr>
          <w:rFonts w:ascii="Verdana" w:eastAsia="굴림" w:hAnsi="Verdana" w:cs="굴림체"/>
          <w:kern w:val="0"/>
          <w:szCs w:val="20"/>
        </w:rPr>
      </w:pPr>
      <w:r w:rsidRPr="00A413F7">
        <w:rPr>
          <w:rFonts w:ascii="Verdana" w:eastAsia="굴림" w:hAnsi="Verdana" w:cs="굴림체"/>
          <w:kern w:val="0"/>
          <w:szCs w:val="20"/>
        </w:rPr>
        <w:t>http://localhost:8080/gamecast/admin/index.html -&gt; admin/index</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ind w:left="720"/>
        <w:jc w:val="left"/>
        <w:rPr>
          <w:rFonts w:ascii="Verdana" w:eastAsia="굴림" w:hAnsi="Verdana" w:cs="굴림체"/>
          <w:kern w:val="0"/>
          <w:szCs w:val="20"/>
        </w:rPr>
      </w:pPr>
      <w:r w:rsidRPr="00A413F7">
        <w:rPr>
          <w:rFonts w:ascii="Verdana" w:eastAsia="굴림" w:hAnsi="Verdana" w:cs="굴림체"/>
          <w:kern w:val="0"/>
          <w:szCs w:val="20"/>
        </w:rPr>
        <w:lastRenderedPageBreak/>
        <w:tab/>
        <w:t>@RequestMapping(value = "/updateDepartment.do", method = RequestMethod.GET)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ind w:left="720"/>
        <w:jc w:val="left"/>
        <w:rPr>
          <w:rFonts w:ascii="Verdana" w:eastAsia="굴림" w:hAnsi="Verdana" w:cs="굴림체"/>
          <w:kern w:val="0"/>
          <w:szCs w:val="20"/>
        </w:rPr>
      </w:pPr>
      <w:r w:rsidRPr="00A413F7">
        <w:rPr>
          <w:rFonts w:ascii="Verdana" w:eastAsia="굴림" w:hAnsi="Verdana" w:cs="굴림체"/>
          <w:kern w:val="0"/>
          <w:szCs w:val="20"/>
        </w:rPr>
        <w:tab/>
        <w:t xml:space="preserve">public Model formBackingObject(@RequestParam("deptid") </w:t>
      </w:r>
      <w:hyperlink r:id="rId44"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deptid, Model model)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ind w:left="720"/>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Department department = departmentService.getDepartmentInfoById(deptid);</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ind w:left="720"/>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model.addAttribute("department", department);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ind w:left="720"/>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return model;</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ind w:left="720"/>
        <w:jc w:val="left"/>
        <w:rPr>
          <w:rFonts w:ascii="Verdana" w:eastAsia="굴림" w:hAnsi="Verdana" w:cs="굴림체"/>
          <w:kern w:val="0"/>
          <w:szCs w:val="20"/>
        </w:rPr>
      </w:pP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ind w:left="720"/>
        <w:jc w:val="left"/>
        <w:rPr>
          <w:rFonts w:ascii="Verdana" w:eastAsia="굴림" w:hAnsi="Verdana" w:cs="굴림체"/>
          <w:kern w:val="0"/>
          <w:szCs w:val="20"/>
        </w:rPr>
      </w:pPr>
      <w:r w:rsidRPr="00A413F7">
        <w:rPr>
          <w:rFonts w:ascii="Verdana" w:eastAsia="굴림" w:hAnsi="Verdana" w:cs="굴림체"/>
          <w:kern w:val="0"/>
          <w:szCs w:val="20"/>
        </w:rPr>
        <w:t>or</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ind w:left="720"/>
        <w:jc w:val="left"/>
        <w:rPr>
          <w:rFonts w:ascii="Verdana" w:eastAsia="굴림" w:hAnsi="Verdana" w:cs="굴림체"/>
          <w:kern w:val="0"/>
          <w:szCs w:val="20"/>
        </w:rPr>
      </w:pPr>
      <w:r w:rsidRPr="00A413F7">
        <w:rPr>
          <w:rFonts w:ascii="Verdana" w:eastAsia="굴림" w:hAnsi="Verdana" w:cs="굴림체"/>
          <w:kern w:val="0"/>
          <w:szCs w:val="20"/>
        </w:rPr>
        <w:tab/>
        <w:t>@RequestMapping(value = "/updateDepartment.do", method = RequestMethod.GET)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ind w:left="720"/>
        <w:jc w:val="left"/>
        <w:rPr>
          <w:rFonts w:ascii="Verdana" w:eastAsia="굴림" w:hAnsi="Verdana" w:cs="굴림체"/>
          <w:kern w:val="0"/>
          <w:szCs w:val="20"/>
        </w:rPr>
      </w:pPr>
      <w:r w:rsidRPr="00A413F7">
        <w:rPr>
          <w:rFonts w:ascii="Verdana" w:eastAsia="굴림" w:hAnsi="Verdana" w:cs="굴림체"/>
          <w:kern w:val="0"/>
          <w:szCs w:val="20"/>
        </w:rPr>
        <w:tab/>
        <w:t xml:space="preserve">public Model formBackingObject(@RequestParam("deptid") </w:t>
      </w:r>
      <w:hyperlink r:id="rId45"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deptid)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ind w:left="720"/>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Department department = departmentService.getDepartmentInfoById(deptid);</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ind w:left="720"/>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Model model = new ExtendedModelMap();</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ind w:left="720"/>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model.addAttribute("department", department);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ind w:left="720"/>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return model;</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ind w:left="720"/>
        <w:jc w:val="left"/>
        <w:rPr>
          <w:rFonts w:ascii="Verdana" w:eastAsia="굴림" w:hAnsi="Verdana" w:cs="굴림체"/>
          <w:kern w:val="0"/>
          <w:szCs w:val="20"/>
        </w:rPr>
      </w:pPr>
      <w:r w:rsidRPr="00A413F7">
        <w:rPr>
          <w:rFonts w:ascii="Verdana" w:eastAsia="굴림" w:hAnsi="Verdana" w:cs="굴림체"/>
          <w:kern w:val="0"/>
          <w:szCs w:val="20"/>
        </w:rPr>
        <w:tab/>
        <w:t>}</w:t>
      </w:r>
    </w:p>
    <w:p w:rsidR="00195932" w:rsidRPr="00A413F7" w:rsidRDefault="00195932" w:rsidP="00B43B2B">
      <w:pPr>
        <w:widowControl/>
        <w:numPr>
          <w:ilvl w:val="0"/>
          <w:numId w:val="4"/>
        </w:numPr>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b/>
          <w:bCs/>
          <w:kern w:val="0"/>
          <w:szCs w:val="20"/>
        </w:rPr>
        <w:t>Map</w:t>
      </w:r>
      <w:r w:rsidRPr="00A413F7">
        <w:rPr>
          <w:rFonts w:ascii="Verdana" w:eastAsia="굴림" w:hAnsi="Verdana" w:cs="굴림"/>
          <w:kern w:val="0"/>
          <w:szCs w:val="20"/>
        </w:rPr>
        <w:t xml:space="preserve"> – return data of method applied with @ModelAttribute and command object is contained in the Map object, and the view name is also determined by RequestToViewNameTranslator.</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@RequestMapping(value = "/updateDepartment.do", method = RequestMethod.GET)</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 xml:space="preserve">public </w:t>
      </w:r>
      <w:hyperlink r:id="rId46" w:history="1">
        <w:r w:rsidRPr="00A413F7">
          <w:rPr>
            <w:rFonts w:ascii="Verdana" w:eastAsia="굴림" w:hAnsi="Verdana" w:cs="굴림체"/>
            <w:color w:val="0000FF"/>
            <w:kern w:val="0"/>
            <w:szCs w:val="20"/>
            <w:u w:val="single"/>
          </w:rPr>
          <w:t>Map</w:t>
        </w:r>
      </w:hyperlink>
      <w:r w:rsidRPr="00A413F7">
        <w:rPr>
          <w:rFonts w:ascii="Verdana" w:eastAsia="굴림" w:hAnsi="Verdana" w:cs="굴림체"/>
          <w:kern w:val="0"/>
          <w:szCs w:val="20"/>
        </w:rPr>
        <w:t xml:space="preserve"> formBackingObject(@RequestParam("deptid") </w:t>
      </w:r>
      <w:hyperlink r:id="rId47"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deptid) {</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Department department = departmentService.getDepartmentInfoById(deptid);</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hyperlink r:id="rId48" w:history="1">
        <w:r w:rsidRPr="00A413F7">
          <w:rPr>
            <w:rFonts w:ascii="Verdana" w:eastAsia="굴림" w:hAnsi="Verdana" w:cs="굴림체"/>
            <w:color w:val="0000FF"/>
            <w:kern w:val="0"/>
            <w:szCs w:val="20"/>
            <w:u w:val="single"/>
          </w:rPr>
          <w:t>Map</w:t>
        </w:r>
      </w:hyperlink>
      <w:r w:rsidRPr="00A413F7">
        <w:rPr>
          <w:rFonts w:ascii="Verdana" w:eastAsia="굴림" w:hAnsi="Verdana" w:cs="굴림체"/>
          <w:kern w:val="0"/>
          <w:szCs w:val="20"/>
        </w:rPr>
        <w:t xml:space="preserve"> model = new </w:t>
      </w:r>
      <w:hyperlink r:id="rId49" w:history="1">
        <w:r w:rsidRPr="00A413F7">
          <w:rPr>
            <w:rFonts w:ascii="Verdana" w:eastAsia="굴림" w:hAnsi="Verdana" w:cs="굴림체"/>
            <w:color w:val="0000FF"/>
            <w:kern w:val="0"/>
            <w:szCs w:val="20"/>
            <w:u w:val="single"/>
          </w:rPr>
          <w:t>HashMap</w:t>
        </w:r>
      </w:hyperlink>
      <w:r w:rsidRPr="00A413F7">
        <w:rPr>
          <w:rFonts w:ascii="Verdana" w:eastAsia="굴림" w:hAnsi="Verdana" w:cs="굴림체"/>
          <w:kern w:val="0"/>
          <w:szCs w:val="20"/>
        </w:rPr>
        <w:t>();</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model.put("department", department);</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return model;</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xml:space="preserve">or </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@RequestMapping(value = "/updateDepartment.do", method = RequestMethod.GET)</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 xml:space="preserve">public </w:t>
      </w:r>
      <w:hyperlink r:id="rId50" w:history="1">
        <w:r w:rsidRPr="00A413F7">
          <w:rPr>
            <w:rFonts w:ascii="Verdana" w:eastAsia="굴림" w:hAnsi="Verdana" w:cs="굴림체"/>
            <w:color w:val="0000FF"/>
            <w:kern w:val="0"/>
            <w:szCs w:val="20"/>
            <w:u w:val="single"/>
          </w:rPr>
          <w:t>Map</w:t>
        </w:r>
      </w:hyperlink>
      <w:r w:rsidRPr="00A413F7">
        <w:rPr>
          <w:rFonts w:ascii="Verdana" w:eastAsia="굴림" w:hAnsi="Verdana" w:cs="굴림체"/>
          <w:kern w:val="0"/>
          <w:szCs w:val="20"/>
        </w:rPr>
        <w:t xml:space="preserve"> formBackingObject(@RequestParam("deptid") </w:t>
      </w:r>
      <w:hyperlink r:id="rId51"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deptid, </w:t>
      </w:r>
      <w:hyperlink r:id="rId52" w:history="1">
        <w:r w:rsidRPr="00A413F7">
          <w:rPr>
            <w:rFonts w:ascii="Verdana" w:eastAsia="굴림" w:hAnsi="Verdana" w:cs="굴림체"/>
            <w:color w:val="0000FF"/>
            <w:kern w:val="0"/>
            <w:szCs w:val="20"/>
            <w:u w:val="single"/>
          </w:rPr>
          <w:t>Map</w:t>
        </w:r>
      </w:hyperlink>
      <w:r w:rsidRPr="00A413F7">
        <w:rPr>
          <w:rFonts w:ascii="Verdana" w:eastAsia="굴림" w:hAnsi="Verdana" w:cs="굴림체"/>
          <w:kern w:val="0"/>
          <w:szCs w:val="20"/>
        </w:rPr>
        <w:t xml:space="preserve"> model) {</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Department department = departmentService.getDepartmentInfoById(deptid);</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model.put("department", department);</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return model;</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ind w:left="720"/>
        <w:jc w:val="left"/>
        <w:rPr>
          <w:rFonts w:ascii="Verdana" w:eastAsia="굴림" w:hAnsi="Verdana" w:cs="굴림체"/>
          <w:kern w:val="0"/>
          <w:szCs w:val="20"/>
        </w:rPr>
      </w:pPr>
      <w:r w:rsidRPr="00A413F7">
        <w:rPr>
          <w:rFonts w:ascii="Verdana" w:eastAsia="굴림" w:hAnsi="Verdana" w:cs="굴림체"/>
          <w:kern w:val="0"/>
          <w:szCs w:val="20"/>
        </w:rPr>
        <w:tab/>
        <w:t>}</w:t>
      </w:r>
    </w:p>
    <w:p w:rsidR="00195932" w:rsidRPr="00A413F7" w:rsidRDefault="00195932" w:rsidP="009952C5">
      <w:pPr>
        <w:widowControl/>
        <w:numPr>
          <w:ilvl w:val="0"/>
          <w:numId w:val="4"/>
        </w:numPr>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b/>
          <w:bCs/>
          <w:kern w:val="0"/>
          <w:szCs w:val="20"/>
        </w:rPr>
        <w:t>String</w:t>
      </w:r>
      <w:r w:rsidRPr="00A413F7">
        <w:rPr>
          <w:rFonts w:ascii="Verdana" w:eastAsia="굴림" w:hAnsi="Verdana" w:cs="굴림"/>
          <w:kern w:val="0"/>
          <w:szCs w:val="20"/>
        </w:rPr>
        <w:t xml:space="preserve"> – String value to return becomes View name. Return data of method applied with @ModelAttribute and command object is contained in Model(or ModelMap). Model(or ModelMap) object to return should be declared in argument of relevant method.</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xml:space="preserve">        &lt;!--(O)--&gt;</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@RequestMapping(value = "/updateDepartment.do", method = RequestMethod.GET)</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 xml:space="preserve">public </w:t>
      </w:r>
      <w:hyperlink r:id="rId53"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formBackingObject(@RequestParam("deptid") </w:t>
      </w:r>
      <w:hyperlink r:id="rId54"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deptid, ModelMap model) {</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Department department = departmentService.getDepartmentInfoById(deptid);</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model.addAttribute("department", department);</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return "modifydepartment";</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xml:space="preserve">        &lt;!--(X)--&gt;</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@RequestMapping(value = "/updateDepartment.do", method = RequestMethod.GET)</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 xml:space="preserve">public </w:t>
      </w:r>
      <w:hyperlink r:id="rId55"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formBackingObject(@RequestParam("deptid") </w:t>
      </w:r>
      <w:hyperlink r:id="rId56"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deptid) {</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Department department = departmentService.getDepartmentInfoById(deptid);</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ModelMap model = new ModelMap();</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model.addAttribute("department", department);</w:t>
      </w:r>
    </w:p>
    <w:p w:rsidR="00195932" w:rsidRPr="00A413F7" w:rsidRDefault="00195932" w:rsidP="009952C5">
      <w:pPr>
        <w:widowControl/>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return "modifydepartment";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ind w:left="720"/>
        <w:jc w:val="left"/>
        <w:rPr>
          <w:rFonts w:ascii="Verdana" w:eastAsia="굴림" w:hAnsi="Verdana" w:cs="굴림체"/>
          <w:kern w:val="0"/>
          <w:szCs w:val="20"/>
        </w:rPr>
      </w:pPr>
      <w:r w:rsidRPr="00A413F7">
        <w:rPr>
          <w:rFonts w:ascii="Verdana" w:eastAsia="굴림" w:hAnsi="Verdana" w:cs="굴림체"/>
          <w:kern w:val="0"/>
          <w:szCs w:val="20"/>
        </w:rPr>
        <w:tab/>
        <w:t>}</w:t>
      </w:r>
    </w:p>
    <w:p w:rsidR="00195932" w:rsidRPr="00A413F7" w:rsidRDefault="00195932" w:rsidP="009952C5">
      <w:pPr>
        <w:widowControl/>
        <w:numPr>
          <w:ilvl w:val="0"/>
          <w:numId w:val="4"/>
        </w:numPr>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b/>
          <w:bCs/>
          <w:kern w:val="0"/>
          <w:szCs w:val="20"/>
        </w:rPr>
        <w:t>View</w:t>
      </w:r>
      <w:r w:rsidRPr="00A413F7">
        <w:rPr>
          <w:rFonts w:ascii="Verdana" w:eastAsia="굴림" w:hAnsi="Verdana" w:cs="굴림"/>
          <w:kern w:val="0"/>
          <w:szCs w:val="20"/>
        </w:rPr>
        <w:t xml:space="preserve"> – Return View. Return data of method applied with @ModelAttribute and command object is contained in Model(or ModelMap).</w:t>
      </w:r>
    </w:p>
    <w:p w:rsidR="00195932" w:rsidRPr="00A413F7" w:rsidRDefault="00195932" w:rsidP="009952C5">
      <w:pPr>
        <w:widowControl/>
        <w:numPr>
          <w:ilvl w:val="0"/>
          <w:numId w:val="4"/>
        </w:numPr>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b/>
          <w:bCs/>
          <w:kern w:val="0"/>
          <w:szCs w:val="20"/>
        </w:rPr>
        <w:t>void</w:t>
      </w:r>
      <w:r w:rsidRPr="00A413F7">
        <w:rPr>
          <w:rFonts w:ascii="Verdana" w:eastAsia="굴림" w:hAnsi="Verdana" w:cs="굴림"/>
          <w:kern w:val="0"/>
          <w:szCs w:val="20"/>
        </w:rPr>
        <w:t xml:space="preserve"> – If method processes direct response using ServletResponse / HttpServletResponse. View name is determined by RequestToViewNameTranslator.</w:t>
      </w:r>
    </w:p>
    <w:p w:rsidR="00195932" w:rsidRPr="00A413F7" w:rsidRDefault="00195932" w:rsidP="009952C5">
      <w:pPr>
        <w:widowControl/>
        <w:wordWrap/>
        <w:autoSpaceDE/>
        <w:autoSpaceDN/>
        <w:spacing w:before="100" w:beforeAutospacing="1" w:after="100" w:afterAutospacing="1"/>
        <w:jc w:val="left"/>
        <w:outlineLvl w:val="2"/>
        <w:rPr>
          <w:rFonts w:ascii="Verdana" w:eastAsia="굴림" w:hAnsi="Verdana" w:cs="굴림"/>
          <w:b/>
          <w:bCs/>
          <w:kern w:val="0"/>
          <w:szCs w:val="20"/>
        </w:rPr>
      </w:pPr>
      <w:bookmarkStart w:id="7" w:name="pojo-style의_controller"/>
      <w:bookmarkEnd w:id="7"/>
      <w:r w:rsidRPr="00A413F7">
        <w:rPr>
          <w:rFonts w:ascii="Verdana" w:eastAsia="굴림" w:hAnsi="Verdana" w:cs="굴림"/>
          <w:b/>
          <w:bCs/>
          <w:kern w:val="0"/>
          <w:szCs w:val="20"/>
        </w:rPr>
        <w:lastRenderedPageBreak/>
        <w:t>Controller of POJO-Style</w:t>
      </w:r>
    </w:p>
    <w:p w:rsidR="00AB7AF6" w:rsidRPr="00A413F7" w:rsidRDefault="00AB7AF6" w:rsidP="00CF58AB">
      <w:pPr>
        <w:widowControl/>
        <w:wordWrap/>
        <w:autoSpaceDE/>
        <w:autoSpaceDN/>
        <w:spacing w:before="64" w:after="64"/>
        <w:rPr>
          <w:rFonts w:ascii="Verdana" w:eastAsia="굴림" w:hAnsi="Verdana" w:cs="굴림"/>
          <w:kern w:val="0"/>
          <w:szCs w:val="20"/>
        </w:rPr>
      </w:pPr>
      <w:r w:rsidRPr="00A413F7">
        <w:rPr>
          <w:rFonts w:ascii="Verdana" w:eastAsia="굴림" w:hAnsi="Verdana" w:cs="굴림" w:hint="eastAsia"/>
          <w:kern w:val="0"/>
          <w:szCs w:val="20"/>
        </w:rPr>
        <w:t xml:space="preserve">@MVC does not need to inherit specific classes or implement certain interfaces in developing the controller. It is not mandatory to refer to ServletAPI on the method of the controller. The development is possible with more flexible method </w:t>
      </w:r>
      <w:r w:rsidRPr="00A413F7">
        <w:rPr>
          <w:rFonts w:ascii="Verdana" w:eastAsia="굴림" w:hAnsi="Verdana" w:cs="굴림"/>
          <w:kern w:val="0"/>
          <w:szCs w:val="20"/>
        </w:rPr>
        <w:t>signature</w:t>
      </w:r>
      <w:r w:rsidRPr="00A413F7">
        <w:rPr>
          <w:rFonts w:ascii="Verdana" w:eastAsia="굴림" w:hAnsi="Verdana" w:cs="굴림" w:hint="eastAsia"/>
          <w:kern w:val="0"/>
          <w:szCs w:val="20"/>
        </w:rPr>
        <w:t>.</w:t>
      </w:r>
    </w:p>
    <w:p w:rsidR="00195932" w:rsidRPr="00A413F7" w:rsidRDefault="00195932" w:rsidP="006559C7">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kern w:val="0"/>
          <w:szCs w:val="20"/>
        </w:rPr>
        <w:br/>
        <w:t>We’ll show that the functions provided at existing controller can be still implemented even if it becomes closer to POJO-Style by implementing the form processing action of SimpleFormController with @Controller.</w:t>
      </w:r>
    </w:p>
    <w:p w:rsidR="00195932" w:rsidRPr="00A413F7" w:rsidRDefault="00195932" w:rsidP="009952C5">
      <w:pPr>
        <w:widowControl/>
        <w:wordWrap/>
        <w:autoSpaceDE/>
        <w:autoSpaceDN/>
        <w:spacing w:before="100" w:beforeAutospacing="1" w:after="100" w:afterAutospacing="1"/>
        <w:jc w:val="left"/>
        <w:outlineLvl w:val="3"/>
        <w:rPr>
          <w:rFonts w:ascii="Verdana" w:eastAsia="굴림" w:hAnsi="Verdana" w:cs="굴림"/>
          <w:b/>
          <w:bCs/>
          <w:kern w:val="0"/>
          <w:szCs w:val="20"/>
        </w:rPr>
      </w:pPr>
      <w:bookmarkStart w:id="8" w:name="formcontroller_by_simpleformcontroller_-"/>
      <w:bookmarkEnd w:id="8"/>
      <w:r w:rsidRPr="00A413F7">
        <w:rPr>
          <w:rFonts w:ascii="Verdana" w:eastAsia="굴림" w:hAnsi="Verdana" w:cs="굴림"/>
          <w:b/>
          <w:bCs/>
          <w:kern w:val="0"/>
          <w:szCs w:val="20"/>
        </w:rPr>
        <w:t>FormController by SimpleFormController -&gt; @Controller</w:t>
      </w:r>
    </w:p>
    <w:p w:rsidR="002215F5" w:rsidRPr="00A413F7" w:rsidRDefault="00195932" w:rsidP="009952C5">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kern w:val="0"/>
          <w:szCs w:val="20"/>
        </w:rPr>
        <w:t>We’ll create com.easycompany.controller.hierarchy.UpdateDepartmentController created as an example while describing SimpleFormController earlier, using @ModelAttribute and @RequestMapping with @Controller.</w:t>
      </w:r>
    </w:p>
    <w:p w:rsidR="00195932" w:rsidRPr="00A413F7" w:rsidRDefault="00195932" w:rsidP="009952C5">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kern w:val="0"/>
          <w:szCs w:val="20"/>
        </w:rPr>
        <w:t xml:space="preserve">Use the same JSP source. See the example screen image and JSP code </w:t>
      </w:r>
      <w:hyperlink r:id="rId57" w:anchor="simpleformcontroller" w:tooltip="egovframework:rte:ptl:controller" w:history="1">
        <w:r w:rsidRPr="00A413F7">
          <w:rPr>
            <w:rFonts w:ascii="Verdana" w:eastAsia="굴림" w:hAnsi="Verdana" w:cs="굴림"/>
            <w:color w:val="0000FF"/>
            <w:kern w:val="0"/>
            <w:szCs w:val="20"/>
            <w:u w:val="single"/>
          </w:rPr>
          <w:t>here</w:t>
        </w:r>
      </w:hyperlink>
      <w:r w:rsidRPr="00A413F7">
        <w:rPr>
          <w:rFonts w:ascii="Verdana" w:eastAsia="굴림" w:hAnsi="Verdana" w:cs="굴림"/>
          <w:kern w:val="0"/>
          <w:szCs w:val="20"/>
        </w:rPr>
        <w:t>.</w:t>
      </w:r>
      <w:r w:rsidRPr="00A413F7">
        <w:rPr>
          <w:rFonts w:ascii="Verdana" w:eastAsia="굴림" w:hAnsi="Verdana" w:cs="굴림"/>
          <w:kern w:val="0"/>
          <w:szCs w:val="20"/>
        </w:rPr>
        <w:br/>
        <w:t xml:space="preserve">Existing UpdateDepartmentController is performed in 3 methods. </w:t>
      </w:r>
    </w:p>
    <w:p w:rsidR="00195932" w:rsidRPr="00A413F7" w:rsidRDefault="00195932" w:rsidP="009952C5">
      <w:pPr>
        <w:widowControl/>
        <w:numPr>
          <w:ilvl w:val="0"/>
          <w:numId w:val="5"/>
        </w:numPr>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kern w:val="0"/>
          <w:szCs w:val="20"/>
        </w:rPr>
        <w:t>referenceData – get the upper department information, the reference data required in input form, and save in Map object. After that, this Map object is saved in ModelMap object by spring internal logic.</w:t>
      </w:r>
    </w:p>
    <w:p w:rsidR="00195932" w:rsidRPr="00A413F7" w:rsidRDefault="00195932" w:rsidP="009952C5">
      <w:pPr>
        <w:widowControl/>
        <w:numPr>
          <w:ilvl w:val="0"/>
          <w:numId w:val="5"/>
        </w:numPr>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kern w:val="0"/>
          <w:szCs w:val="20"/>
        </w:rPr>
        <w:t>formBackingObject – return the department data to be entered in initial input form when it is GET type calling. This data is also saved in ModelMap object.</w:t>
      </w:r>
    </w:p>
    <w:p w:rsidR="00195932" w:rsidRPr="00A413F7" w:rsidRDefault="00195932" w:rsidP="009952C5">
      <w:pPr>
        <w:widowControl/>
        <w:numPr>
          <w:ilvl w:val="0"/>
          <w:numId w:val="5"/>
        </w:numPr>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kern w:val="0"/>
          <w:szCs w:val="20"/>
        </w:rPr>
        <w:t>onSubmit – called at POST transmission and process the form transmission.</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package com.easycompany.controller.hierarchy;</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public class UpdateDepartmentController extends SimpleFormController{</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private DepartmentService departmentService;</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public void setDepartmentService(DepartmentService departmentService){</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this.departmentService = departmentService;</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//Since upper department list(selectbox) is not in department information class, get the upper department list data from DB and configure with separate reference data.</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@Override</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 xml:space="preserve">protected </w:t>
      </w:r>
      <w:hyperlink r:id="rId58" w:history="1">
        <w:r w:rsidRPr="00A413F7">
          <w:rPr>
            <w:rFonts w:ascii="Verdana" w:eastAsia="굴림" w:hAnsi="Verdana" w:cs="굴림체"/>
            <w:color w:val="0000FF"/>
            <w:kern w:val="0"/>
            <w:szCs w:val="20"/>
            <w:u w:val="single"/>
          </w:rPr>
          <w:t>Map</w:t>
        </w:r>
      </w:hyperlink>
      <w:r w:rsidRPr="00A413F7">
        <w:rPr>
          <w:rFonts w:ascii="Verdana" w:eastAsia="굴림" w:hAnsi="Verdana" w:cs="굴림체"/>
          <w:kern w:val="0"/>
          <w:szCs w:val="20"/>
        </w:rPr>
        <w:t xml:space="preserve"> referenceData(HttpServletRequest request, </w:t>
      </w:r>
      <w:hyperlink r:id="rId59" w:history="1">
        <w:r w:rsidRPr="00A413F7">
          <w:rPr>
            <w:rFonts w:ascii="Verdana" w:eastAsia="굴림" w:hAnsi="Verdana" w:cs="굴림체"/>
            <w:color w:val="0000FF"/>
            <w:kern w:val="0"/>
            <w:szCs w:val="20"/>
            <w:u w:val="single"/>
          </w:rPr>
          <w:t>Object</w:t>
        </w:r>
      </w:hyperlink>
      <w:r w:rsidRPr="00A413F7">
        <w:rPr>
          <w:rFonts w:ascii="Verdana" w:eastAsia="굴림" w:hAnsi="Verdana" w:cs="굴림체"/>
          <w:kern w:val="0"/>
          <w:szCs w:val="20"/>
        </w:rPr>
        <w:t xml:space="preserve"> command, Errors errors) throws </w:t>
      </w:r>
      <w:hyperlink r:id="rId60" w:history="1">
        <w:r w:rsidRPr="00A413F7">
          <w:rPr>
            <w:rFonts w:ascii="Verdana" w:eastAsia="굴림" w:hAnsi="Verdana" w:cs="굴림체"/>
            <w:color w:val="0000FF"/>
            <w:kern w:val="0"/>
            <w:szCs w:val="20"/>
            <w:u w:val="single"/>
          </w:rPr>
          <w:t>Exception</w:t>
        </w:r>
      </w:hyperlink>
      <w:r w:rsidRPr="00A413F7">
        <w:rPr>
          <w:rFonts w:ascii="Verdana" w:eastAsia="굴림" w:hAnsi="Verdana" w:cs="굴림체"/>
          <w:kern w:val="0"/>
          <w:szCs w:val="20"/>
        </w:rPr>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hyperlink r:id="rId61" w:history="1">
        <w:r w:rsidRPr="00A413F7">
          <w:rPr>
            <w:rFonts w:ascii="Verdana" w:eastAsia="굴림" w:hAnsi="Verdana" w:cs="굴림체"/>
            <w:color w:val="0000FF"/>
            <w:kern w:val="0"/>
            <w:szCs w:val="20"/>
            <w:u w:val="single"/>
          </w:rPr>
          <w:t>Map</w:t>
        </w:r>
      </w:hyperlink>
      <w:r w:rsidRPr="00A413F7">
        <w:rPr>
          <w:rFonts w:ascii="Verdana" w:eastAsia="굴림" w:hAnsi="Verdana" w:cs="굴림체"/>
          <w:kern w:val="0"/>
          <w:szCs w:val="20"/>
        </w:rPr>
        <w:t xml:space="preserve"> referenceMap = new </w:t>
      </w:r>
      <w:hyperlink r:id="rId62" w:history="1">
        <w:r w:rsidRPr="00A413F7">
          <w:rPr>
            <w:rFonts w:ascii="Verdana" w:eastAsia="굴림" w:hAnsi="Verdana" w:cs="굴림체"/>
            <w:color w:val="0000FF"/>
            <w:kern w:val="0"/>
            <w:szCs w:val="20"/>
            <w:u w:val="single"/>
          </w:rPr>
          <w:t>HashMap</w:t>
        </w:r>
      </w:hyperlink>
      <w:r w:rsidRPr="00A413F7">
        <w:rPr>
          <w:rFonts w:ascii="Verdana" w:eastAsia="굴림" w:hAnsi="Verdana" w:cs="굴림체"/>
          <w:kern w:val="0"/>
          <w:szCs w:val="20"/>
        </w:rPr>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referenceMap.put("deptInfoOneDepthCategory",departmentService.getDepartmentIdNameList("1"));</w:t>
      </w:r>
      <w:r w:rsidRPr="00A413F7">
        <w:rPr>
          <w:rFonts w:ascii="Verdana" w:eastAsia="굴림" w:hAnsi="Verdana" w:cs="굴림체"/>
          <w:kern w:val="0"/>
          <w:szCs w:val="20"/>
        </w:rPr>
        <w:tab/>
        <w:t>//Get upper department information and put in Map.</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return referenceMap;</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@Override</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proofErr w:type="gramStart"/>
      <w:r w:rsidRPr="00A413F7">
        <w:rPr>
          <w:rFonts w:ascii="Verdana" w:eastAsia="굴림" w:hAnsi="Verdana" w:cs="굴림체"/>
          <w:kern w:val="0"/>
          <w:szCs w:val="20"/>
        </w:rPr>
        <w:t>protected</w:t>
      </w:r>
      <w:proofErr w:type="gramEnd"/>
      <w:r w:rsidRPr="00A413F7">
        <w:rPr>
          <w:rFonts w:ascii="Verdana" w:eastAsia="굴림" w:hAnsi="Verdana" w:cs="굴림체"/>
          <w:kern w:val="0"/>
          <w:szCs w:val="20"/>
        </w:rPr>
        <w:t xml:space="preserve"> </w:t>
      </w:r>
      <w:hyperlink r:id="rId63" w:history="1">
        <w:r w:rsidRPr="00A413F7">
          <w:rPr>
            <w:rFonts w:ascii="Verdana" w:eastAsia="굴림" w:hAnsi="Verdana" w:cs="굴림체"/>
            <w:color w:val="0000FF"/>
            <w:kern w:val="0"/>
            <w:szCs w:val="20"/>
            <w:u w:val="single"/>
          </w:rPr>
          <w:t>Object</w:t>
        </w:r>
      </w:hyperlink>
      <w:r w:rsidRPr="00A413F7">
        <w:rPr>
          <w:rFonts w:ascii="Verdana" w:eastAsia="굴림" w:hAnsi="Verdana" w:cs="굴림체"/>
          <w:kern w:val="0"/>
          <w:szCs w:val="20"/>
        </w:rPr>
        <w:t xml:space="preserve"> formBackingObject(HttpServletRequest request) throws </w:t>
      </w:r>
      <w:hyperlink r:id="rId64" w:history="1">
        <w:r w:rsidRPr="00A413F7">
          <w:rPr>
            <w:rFonts w:ascii="Verdana" w:eastAsia="굴림" w:hAnsi="Verdana" w:cs="굴림체"/>
            <w:color w:val="0000FF"/>
            <w:kern w:val="0"/>
            <w:szCs w:val="20"/>
            <w:u w:val="single"/>
          </w:rPr>
          <w:t>Exception</w:t>
        </w:r>
      </w:hyperlink>
      <w:r w:rsidRPr="00A413F7">
        <w:rPr>
          <w:rFonts w:ascii="Verdana" w:eastAsia="굴림" w:hAnsi="Verdana" w:cs="굴림체"/>
          <w:kern w:val="0"/>
          <w:szCs w:val="20"/>
        </w:rPr>
        <w:t xml:space="preserve">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proofErr w:type="gramStart"/>
      <w:r w:rsidRPr="00A413F7">
        <w:rPr>
          <w:rFonts w:ascii="Verdana" w:eastAsia="굴림" w:hAnsi="Verdana" w:cs="굴림체"/>
          <w:kern w:val="0"/>
          <w:szCs w:val="20"/>
        </w:rPr>
        <w:t>if(</w:t>
      </w:r>
      <w:proofErr w:type="gramEnd"/>
      <w:r w:rsidRPr="00A413F7">
        <w:rPr>
          <w:rFonts w:ascii="Verdana" w:eastAsia="굴림" w:hAnsi="Verdana" w:cs="굴림체"/>
          <w:kern w:val="0"/>
          <w:szCs w:val="20"/>
        </w:rPr>
        <w:t>!isFormSubmission(request)){</w:t>
      </w:r>
      <w:r w:rsidRPr="00A413F7">
        <w:rPr>
          <w:rFonts w:ascii="Verdana" w:eastAsia="굴림" w:hAnsi="Verdana" w:cs="굴림체"/>
          <w:kern w:val="0"/>
          <w:szCs w:val="20"/>
        </w:rPr>
        <w:tab/>
        <w:t>// If it is GET request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r w:rsidRPr="00A413F7">
        <w:rPr>
          <w:rFonts w:ascii="Verdana" w:eastAsia="굴림" w:hAnsi="Verdana" w:cs="굴림체"/>
          <w:kern w:val="0"/>
          <w:szCs w:val="20"/>
        </w:rPr>
        <w:tab/>
      </w:r>
      <w:hyperlink r:id="rId65"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deptid = </w:t>
      </w:r>
      <w:proofErr w:type="gramStart"/>
      <w:r w:rsidRPr="00A413F7">
        <w:rPr>
          <w:rFonts w:ascii="Verdana" w:eastAsia="굴림" w:hAnsi="Verdana" w:cs="굴림체"/>
          <w:kern w:val="0"/>
          <w:szCs w:val="20"/>
        </w:rPr>
        <w:t>request.getParameter(</w:t>
      </w:r>
      <w:proofErr w:type="gramEnd"/>
      <w:r w:rsidRPr="00A413F7">
        <w:rPr>
          <w:rFonts w:ascii="Verdana" w:eastAsia="굴림" w:hAnsi="Verdana" w:cs="굴림체"/>
          <w:kern w:val="0"/>
          <w:szCs w:val="20"/>
        </w:rPr>
        <w:t>"deptid");</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r w:rsidRPr="00A413F7">
        <w:rPr>
          <w:rFonts w:ascii="Verdana" w:eastAsia="굴림" w:hAnsi="Verdana" w:cs="굴림체"/>
          <w:kern w:val="0"/>
          <w:szCs w:val="20"/>
        </w:rPr>
        <w:tab/>
        <w:t xml:space="preserve">Department department = </w:t>
      </w:r>
      <w:proofErr w:type="gramStart"/>
      <w:r w:rsidRPr="00A413F7">
        <w:rPr>
          <w:rFonts w:ascii="Verdana" w:eastAsia="굴림" w:hAnsi="Verdana" w:cs="굴림체"/>
          <w:kern w:val="0"/>
          <w:szCs w:val="20"/>
        </w:rPr>
        <w:t>departmentService.getDepartmentInfoById(</w:t>
      </w:r>
      <w:proofErr w:type="gramEnd"/>
      <w:r w:rsidRPr="00A413F7">
        <w:rPr>
          <w:rFonts w:ascii="Verdana" w:eastAsia="굴림" w:hAnsi="Verdana" w:cs="굴림체"/>
          <w:kern w:val="0"/>
          <w:szCs w:val="20"/>
        </w:rPr>
        <w:t>deptid);//result of inquiring DB with department ID is reflected in the command object.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r w:rsidRPr="00A413F7">
        <w:rPr>
          <w:rFonts w:ascii="Verdana" w:eastAsia="굴림" w:hAnsi="Verdana" w:cs="굴림체"/>
          <w:kern w:val="0"/>
          <w:szCs w:val="20"/>
        </w:rPr>
        <w:tab/>
      </w:r>
      <w:proofErr w:type="gramStart"/>
      <w:r w:rsidRPr="00A413F7">
        <w:rPr>
          <w:rFonts w:ascii="Verdana" w:eastAsia="굴림" w:hAnsi="Verdana" w:cs="굴림체"/>
          <w:kern w:val="0"/>
          <w:szCs w:val="20"/>
        </w:rPr>
        <w:t>return</w:t>
      </w:r>
      <w:proofErr w:type="gramEnd"/>
      <w:r w:rsidRPr="00A413F7">
        <w:rPr>
          <w:rFonts w:ascii="Verdana" w:eastAsia="굴림" w:hAnsi="Verdana" w:cs="굴림체"/>
          <w:kern w:val="0"/>
          <w:szCs w:val="20"/>
        </w:rPr>
        <w:t xml:space="preserve"> department;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proofErr w:type="gramStart"/>
      <w:r w:rsidRPr="00A413F7">
        <w:rPr>
          <w:rFonts w:ascii="Verdana" w:eastAsia="굴림" w:hAnsi="Verdana" w:cs="굴림체"/>
          <w:kern w:val="0"/>
          <w:szCs w:val="20"/>
        </w:rPr>
        <w:t>}else</w:t>
      </w:r>
      <w:proofErr w:type="gramEnd"/>
      <w:r w:rsidRPr="00A413F7">
        <w:rPr>
          <w:rFonts w:ascii="Verdana" w:eastAsia="굴림" w:hAnsi="Verdana" w:cs="굴림체"/>
          <w:kern w:val="0"/>
          <w:szCs w:val="20"/>
        </w:rPr>
        <w:t>{</w:t>
      </w:r>
      <w:r w:rsidRPr="00A413F7">
        <w:rPr>
          <w:rFonts w:ascii="Verdana" w:eastAsia="굴림" w:hAnsi="Verdana" w:cs="굴림체"/>
          <w:kern w:val="0"/>
          <w:szCs w:val="20"/>
        </w:rPr>
        <w:tab/>
        <w:t>// If POST request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r w:rsidRPr="00A413F7">
        <w:rPr>
          <w:rFonts w:ascii="Verdana" w:eastAsia="굴림" w:hAnsi="Verdana" w:cs="굴림체"/>
          <w:kern w:val="0"/>
          <w:szCs w:val="20"/>
        </w:rPr>
        <w:tab/>
        <w:t xml:space="preserve">//Call formBackingObject of AbstractFormController and the default data binding occurs between command objects set and parameter of request object.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lastRenderedPageBreak/>
        <w:tab/>
      </w:r>
      <w:r w:rsidRPr="00A413F7">
        <w:rPr>
          <w:rFonts w:ascii="Verdana" w:eastAsia="굴림" w:hAnsi="Verdana" w:cs="굴림체"/>
          <w:kern w:val="0"/>
          <w:szCs w:val="20"/>
        </w:rPr>
        <w:tab/>
      </w:r>
      <w:r w:rsidRPr="00A413F7">
        <w:rPr>
          <w:rFonts w:ascii="Verdana" w:eastAsia="굴림" w:hAnsi="Verdana" w:cs="굴림체"/>
          <w:kern w:val="0"/>
          <w:szCs w:val="20"/>
        </w:rPr>
        <w:tab/>
      </w:r>
      <w:proofErr w:type="gramStart"/>
      <w:r w:rsidRPr="00A413F7">
        <w:rPr>
          <w:rFonts w:ascii="Verdana" w:eastAsia="굴림" w:hAnsi="Verdana" w:cs="굴림체"/>
          <w:kern w:val="0"/>
          <w:szCs w:val="20"/>
        </w:rPr>
        <w:t>return</w:t>
      </w:r>
      <w:proofErr w:type="gramEnd"/>
      <w:r w:rsidRPr="00A413F7">
        <w:rPr>
          <w:rFonts w:ascii="Verdana" w:eastAsia="굴림" w:hAnsi="Verdana" w:cs="굴림체"/>
          <w:kern w:val="0"/>
          <w:szCs w:val="20"/>
        </w:rPr>
        <w:t xml:space="preserve"> super.formBackingObject(request);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@Override</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proofErr w:type="gramStart"/>
      <w:r w:rsidRPr="00A413F7">
        <w:rPr>
          <w:rFonts w:ascii="Verdana" w:eastAsia="굴림" w:hAnsi="Verdana" w:cs="굴림체"/>
          <w:kern w:val="0"/>
          <w:szCs w:val="20"/>
        </w:rPr>
        <w:t>protected</w:t>
      </w:r>
      <w:proofErr w:type="gramEnd"/>
      <w:r w:rsidRPr="00A413F7">
        <w:rPr>
          <w:rFonts w:ascii="Verdana" w:eastAsia="굴림" w:hAnsi="Verdana" w:cs="굴림체"/>
          <w:kern w:val="0"/>
          <w:szCs w:val="20"/>
        </w:rPr>
        <w:t xml:space="preserve"> ModelAndView onSubmit(HttpServletRequest request,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r w:rsidRPr="00A413F7">
        <w:rPr>
          <w:rFonts w:ascii="Verdana" w:eastAsia="굴림" w:hAnsi="Verdana" w:cs="굴림체"/>
          <w:kern w:val="0"/>
          <w:szCs w:val="20"/>
        </w:rPr>
        <w:tab/>
        <w:t xml:space="preserve">HttpServletResponse response, </w:t>
      </w:r>
      <w:hyperlink r:id="rId66" w:history="1">
        <w:r w:rsidRPr="00A413F7">
          <w:rPr>
            <w:rFonts w:ascii="Verdana" w:eastAsia="굴림" w:hAnsi="Verdana" w:cs="굴림체"/>
            <w:color w:val="0000FF"/>
            <w:kern w:val="0"/>
            <w:szCs w:val="20"/>
            <w:u w:val="single"/>
          </w:rPr>
          <w:t>Object</w:t>
        </w:r>
      </w:hyperlink>
      <w:r w:rsidRPr="00A413F7">
        <w:rPr>
          <w:rFonts w:ascii="Verdana" w:eastAsia="굴림" w:hAnsi="Verdana" w:cs="굴림체"/>
          <w:kern w:val="0"/>
          <w:szCs w:val="20"/>
        </w:rPr>
        <w:t xml:space="preserve"> command, </w:t>
      </w:r>
      <w:hyperlink r:id="rId67" w:history="1">
        <w:r w:rsidRPr="00A413F7">
          <w:rPr>
            <w:rFonts w:ascii="Verdana" w:eastAsia="굴림" w:hAnsi="Verdana" w:cs="굴림체"/>
            <w:color w:val="0000FF"/>
            <w:kern w:val="0"/>
            <w:szCs w:val="20"/>
            <w:u w:val="single"/>
          </w:rPr>
          <w:t>BindException</w:t>
        </w:r>
      </w:hyperlink>
      <w:r w:rsidRPr="00A413F7">
        <w:rPr>
          <w:rFonts w:ascii="Verdana" w:eastAsia="굴림" w:hAnsi="Verdana" w:cs="굴림체"/>
          <w:kern w:val="0"/>
          <w:szCs w:val="20"/>
        </w:rPr>
        <w:t xml:space="preserve"> errors) throws </w:t>
      </w:r>
      <w:hyperlink r:id="rId68" w:history="1">
        <w:proofErr w:type="gramStart"/>
        <w:r w:rsidRPr="00A413F7">
          <w:rPr>
            <w:rFonts w:ascii="Verdana" w:eastAsia="굴림" w:hAnsi="Verdana" w:cs="굴림체"/>
            <w:color w:val="0000FF"/>
            <w:kern w:val="0"/>
            <w:szCs w:val="20"/>
            <w:u w:val="single"/>
          </w:rPr>
          <w:t>Exception</w:t>
        </w:r>
        <w:proofErr w:type="gramEnd"/>
      </w:hyperlink>
      <w:r w:rsidRPr="00A413F7">
        <w:rPr>
          <w:rFonts w:ascii="Verdana" w:eastAsia="굴림" w:hAnsi="Verdana" w:cs="굴림체"/>
          <w:kern w:val="0"/>
          <w:szCs w:val="20"/>
        </w:rPr>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Department department = (Department) command;</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proofErr w:type="gramStart"/>
      <w:r w:rsidRPr="00A413F7">
        <w:rPr>
          <w:rFonts w:ascii="Verdana" w:eastAsia="굴림" w:hAnsi="Verdana" w:cs="굴림체"/>
          <w:kern w:val="0"/>
          <w:szCs w:val="20"/>
        </w:rPr>
        <w:t>try</w:t>
      </w:r>
      <w:proofErr w:type="gramEnd"/>
      <w:r w:rsidRPr="00A413F7">
        <w:rPr>
          <w:rFonts w:ascii="Verdana" w:eastAsia="굴림" w:hAnsi="Verdana" w:cs="굴림체"/>
          <w:kern w:val="0"/>
          <w:szCs w:val="20"/>
        </w:rPr>
        <w:t xml:space="preserve">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r w:rsidRPr="00A413F7">
        <w:rPr>
          <w:rFonts w:ascii="Verdana" w:eastAsia="굴림" w:hAnsi="Verdana" w:cs="굴림체"/>
          <w:kern w:val="0"/>
          <w:szCs w:val="20"/>
        </w:rPr>
        <w:tab/>
      </w:r>
      <w:proofErr w:type="gramStart"/>
      <w:r w:rsidRPr="00A413F7">
        <w:rPr>
          <w:rFonts w:ascii="Verdana" w:eastAsia="굴림" w:hAnsi="Verdana" w:cs="굴림체"/>
          <w:kern w:val="0"/>
          <w:szCs w:val="20"/>
        </w:rPr>
        <w:t>departmentService.updateDepartment(</w:t>
      </w:r>
      <w:proofErr w:type="gramEnd"/>
      <w:r w:rsidRPr="00A413F7">
        <w:rPr>
          <w:rFonts w:ascii="Verdana" w:eastAsia="굴림" w:hAnsi="Verdana" w:cs="굴림체"/>
          <w:kern w:val="0"/>
          <w:szCs w:val="20"/>
        </w:rPr>
        <w:t>department);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 catch (</w:t>
      </w:r>
      <w:hyperlink r:id="rId69" w:history="1">
        <w:r w:rsidRPr="00A413F7">
          <w:rPr>
            <w:rFonts w:ascii="Verdana" w:eastAsia="굴림" w:hAnsi="Verdana" w:cs="굴림체"/>
            <w:color w:val="0000FF"/>
            <w:kern w:val="0"/>
            <w:szCs w:val="20"/>
            <w:u w:val="single"/>
          </w:rPr>
          <w:t>Exception</w:t>
        </w:r>
      </w:hyperlink>
      <w:r w:rsidRPr="00A413F7">
        <w:rPr>
          <w:rFonts w:ascii="Verdana" w:eastAsia="굴림" w:hAnsi="Verdana" w:cs="굴림체"/>
          <w:kern w:val="0"/>
          <w:szCs w:val="20"/>
        </w:rPr>
        <w:t xml:space="preserve"> ex)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r w:rsidRPr="00A413F7">
        <w:rPr>
          <w:rFonts w:ascii="Verdana" w:eastAsia="굴림" w:hAnsi="Verdana" w:cs="굴림체"/>
          <w:kern w:val="0"/>
          <w:szCs w:val="20"/>
        </w:rPr>
        <w:tab/>
      </w:r>
      <w:proofErr w:type="gramStart"/>
      <w:r w:rsidRPr="00A413F7">
        <w:rPr>
          <w:rFonts w:ascii="Verdana" w:eastAsia="굴림" w:hAnsi="Verdana" w:cs="굴림체"/>
          <w:kern w:val="0"/>
          <w:szCs w:val="20"/>
        </w:rPr>
        <w:t>return</w:t>
      </w:r>
      <w:proofErr w:type="gramEnd"/>
      <w:r w:rsidRPr="00A413F7">
        <w:rPr>
          <w:rFonts w:ascii="Verdana" w:eastAsia="굴림" w:hAnsi="Verdana" w:cs="굴림체"/>
          <w:kern w:val="0"/>
          <w:szCs w:val="20"/>
        </w:rPr>
        <w:t xml:space="preserve"> showForm(request, response, errors);</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proofErr w:type="gramStart"/>
      <w:r w:rsidRPr="00A413F7">
        <w:rPr>
          <w:rFonts w:ascii="Verdana" w:eastAsia="굴림" w:hAnsi="Verdana" w:cs="굴림체"/>
          <w:kern w:val="0"/>
          <w:szCs w:val="20"/>
        </w:rPr>
        <w:t>return</w:t>
      </w:r>
      <w:proofErr w:type="gramEnd"/>
      <w:r w:rsidRPr="00A413F7">
        <w:rPr>
          <w:rFonts w:ascii="Verdana" w:eastAsia="굴림" w:hAnsi="Verdana" w:cs="굴림체"/>
          <w:kern w:val="0"/>
          <w:szCs w:val="20"/>
        </w:rPr>
        <w:t xml:space="preserve"> new ModelAndView(getSuccessView(), "department", department);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w:t>
      </w:r>
    </w:p>
    <w:p w:rsidR="00195932" w:rsidRPr="00A413F7" w:rsidRDefault="00195932" w:rsidP="009952C5">
      <w:pPr>
        <w:widowControl/>
        <w:wordWrap/>
        <w:autoSpaceDE/>
        <w:autoSpaceDN/>
        <w:spacing w:before="100" w:beforeAutospacing="1" w:after="100" w:afterAutospacing="1"/>
        <w:jc w:val="left"/>
        <w:rPr>
          <w:rFonts w:ascii="Verdana" w:eastAsia="굴림" w:hAnsi="Verdana" w:cs="굴림"/>
          <w:kern w:val="0"/>
          <w:szCs w:val="20"/>
        </w:rPr>
      </w:pPr>
      <w:proofErr w:type="gramStart"/>
      <w:r w:rsidRPr="00A413F7">
        <w:rPr>
          <w:rFonts w:ascii="Verdana" w:eastAsia="굴림" w:hAnsi="Verdana" w:cs="굴림"/>
          <w:kern w:val="0"/>
          <w:szCs w:val="20"/>
        </w:rPr>
        <w:t>com.easycompany.controller.annotation.UpdateDepartmentController</w:t>
      </w:r>
      <w:proofErr w:type="gramEnd"/>
      <w:r w:rsidRPr="00A413F7">
        <w:rPr>
          <w:rFonts w:ascii="Verdana" w:eastAsia="굴림" w:hAnsi="Verdana" w:cs="굴림"/>
          <w:kern w:val="0"/>
          <w:szCs w:val="20"/>
        </w:rPr>
        <w:t xml:space="preserve"> created with @Controller consists of 3 methods.</w:t>
      </w:r>
      <w:r w:rsidRPr="00A413F7">
        <w:rPr>
          <w:rFonts w:ascii="Verdana" w:eastAsia="굴림" w:hAnsi="Verdana" w:cs="굴림"/>
          <w:kern w:val="0"/>
          <w:szCs w:val="20"/>
        </w:rPr>
        <w:br/>
        <w:t>Different from existing UpdateDepartmentController, the hierarchy controller, does not require overriding, method name can be created freely.</w:t>
      </w:r>
      <w:r w:rsidRPr="00A413F7">
        <w:rPr>
          <w:rFonts w:ascii="Verdana" w:eastAsia="굴림" w:hAnsi="Verdana" w:cs="굴림"/>
          <w:kern w:val="0"/>
          <w:szCs w:val="20"/>
        </w:rPr>
        <w:br/>
        <w:t>Select the name of method same as SimpleFormController for easy comparison.</w:t>
      </w:r>
    </w:p>
    <w:p w:rsidR="00195932" w:rsidRPr="00A413F7" w:rsidRDefault="00195932" w:rsidP="009952C5">
      <w:pPr>
        <w:widowControl/>
        <w:numPr>
          <w:ilvl w:val="0"/>
          <w:numId w:val="6"/>
        </w:numPr>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kern w:val="0"/>
          <w:szCs w:val="20"/>
        </w:rPr>
        <w:t>referenceData – get the upper department information, reference data required for input form and save in ModelMap.(by @ModelAttribute)</w:t>
      </w:r>
    </w:p>
    <w:p w:rsidR="00195932" w:rsidRPr="00A413F7" w:rsidRDefault="00195932" w:rsidP="009952C5">
      <w:pPr>
        <w:widowControl/>
        <w:numPr>
          <w:ilvl w:val="0"/>
          <w:numId w:val="6"/>
        </w:numPr>
        <w:wordWrap/>
        <w:autoSpaceDE/>
        <w:autoSpaceDN/>
        <w:spacing w:before="100" w:beforeAutospacing="1" w:after="100" w:afterAutospacing="1"/>
        <w:jc w:val="left"/>
        <w:rPr>
          <w:rFonts w:ascii="Verdana" w:eastAsia="굴림" w:hAnsi="Verdana" w:cs="굴림"/>
          <w:kern w:val="0"/>
          <w:szCs w:val="20"/>
        </w:rPr>
      </w:pPr>
      <w:proofErr w:type="gramStart"/>
      <w:r w:rsidRPr="00A413F7">
        <w:rPr>
          <w:rFonts w:ascii="Verdana" w:eastAsia="굴림" w:hAnsi="Verdana" w:cs="굴림"/>
          <w:kern w:val="0"/>
          <w:szCs w:val="20"/>
        </w:rPr>
        <w:t>formBackingObject</w:t>
      </w:r>
      <w:proofErr w:type="gramEnd"/>
      <w:r w:rsidRPr="00A413F7">
        <w:rPr>
          <w:rFonts w:ascii="Verdana" w:eastAsia="굴림" w:hAnsi="Verdana" w:cs="굴림"/>
          <w:kern w:val="0"/>
          <w:szCs w:val="20"/>
        </w:rPr>
        <w:t xml:space="preserve"> – take charge of processing when it is GET type calling. Get the department data for initial input form configuration and save in ModelMap.</w:t>
      </w:r>
    </w:p>
    <w:p w:rsidR="00195932" w:rsidRPr="00A413F7" w:rsidRDefault="00195932" w:rsidP="009952C5">
      <w:pPr>
        <w:widowControl/>
        <w:numPr>
          <w:ilvl w:val="0"/>
          <w:numId w:val="6"/>
        </w:numPr>
        <w:wordWrap/>
        <w:autoSpaceDE/>
        <w:autoSpaceDN/>
        <w:spacing w:before="100" w:beforeAutospacing="1" w:after="100" w:afterAutospacing="1"/>
        <w:jc w:val="left"/>
        <w:rPr>
          <w:rFonts w:ascii="Verdana" w:eastAsia="굴림" w:hAnsi="Verdana" w:cs="굴림"/>
          <w:kern w:val="0"/>
          <w:szCs w:val="20"/>
        </w:rPr>
      </w:pPr>
      <w:proofErr w:type="gramStart"/>
      <w:r w:rsidRPr="00A413F7">
        <w:rPr>
          <w:rFonts w:ascii="Verdana" w:eastAsia="굴림" w:hAnsi="Verdana" w:cs="굴림"/>
          <w:kern w:val="0"/>
          <w:szCs w:val="20"/>
        </w:rPr>
        <w:t>onSubmit</w:t>
      </w:r>
      <w:proofErr w:type="gramEnd"/>
      <w:r w:rsidRPr="00A413F7">
        <w:rPr>
          <w:rFonts w:ascii="Verdana" w:eastAsia="굴림" w:hAnsi="Verdana" w:cs="굴림"/>
          <w:kern w:val="0"/>
          <w:szCs w:val="20"/>
        </w:rPr>
        <w:t xml:space="preserve"> – called at POST transmission, and process the form transmission.</w:t>
      </w:r>
    </w:p>
    <w:p w:rsidR="00195932" w:rsidRPr="00A413F7" w:rsidRDefault="00195932" w:rsidP="00BD0A11">
      <w:pPr>
        <w:widowControl/>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kern w:val="0"/>
          <w:szCs w:val="20"/>
        </w:rPr>
        <w:t>(</w:t>
      </w:r>
      <w:proofErr w:type="gramStart"/>
      <w:r w:rsidRPr="00A413F7">
        <w:rPr>
          <w:rFonts w:ascii="Verdana" w:eastAsia="굴림" w:hAnsi="Verdana" w:cs="굴림"/>
          <w:kern w:val="0"/>
          <w:szCs w:val="20"/>
        </w:rPr>
        <w:t>close</w:t>
      </w:r>
      <w:proofErr w:type="gramEnd"/>
      <w:r w:rsidRPr="00A413F7">
        <w:rPr>
          <w:rFonts w:ascii="Verdana" w:eastAsia="굴림" w:hAnsi="Verdana" w:cs="굴림"/>
          <w:kern w:val="0"/>
          <w:szCs w:val="20"/>
        </w:rPr>
        <w:t xml:space="preserve"> to POJO) framework codes are hidden and business contents can be expressed more intuitively.</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proofErr w:type="gramStart"/>
      <w:r w:rsidRPr="00A413F7">
        <w:rPr>
          <w:rFonts w:ascii="Verdana" w:eastAsia="굴림" w:hAnsi="Verdana" w:cs="굴림체"/>
          <w:kern w:val="0"/>
          <w:szCs w:val="20"/>
        </w:rPr>
        <w:t>package</w:t>
      </w:r>
      <w:proofErr w:type="gramEnd"/>
      <w:r w:rsidRPr="00A413F7">
        <w:rPr>
          <w:rFonts w:ascii="Verdana" w:eastAsia="굴림" w:hAnsi="Verdana" w:cs="굴림체"/>
          <w:kern w:val="0"/>
          <w:szCs w:val="20"/>
        </w:rPr>
        <w:t xml:space="preserve"> com.easycompany.controller.annotation;</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@Controller</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proofErr w:type="gramStart"/>
      <w:r w:rsidRPr="00A413F7">
        <w:rPr>
          <w:rFonts w:ascii="Verdana" w:eastAsia="굴림" w:hAnsi="Verdana" w:cs="굴림체"/>
          <w:kern w:val="0"/>
          <w:szCs w:val="20"/>
        </w:rPr>
        <w:t>public</w:t>
      </w:r>
      <w:proofErr w:type="gramEnd"/>
      <w:r w:rsidRPr="00A413F7">
        <w:rPr>
          <w:rFonts w:ascii="Verdana" w:eastAsia="굴림" w:hAnsi="Verdana" w:cs="굴림체"/>
          <w:kern w:val="0"/>
          <w:szCs w:val="20"/>
        </w:rPr>
        <w:t xml:space="preserve"> class UpdateDepartmentController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@Autowired</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proofErr w:type="gramStart"/>
      <w:r w:rsidRPr="00A413F7">
        <w:rPr>
          <w:rFonts w:ascii="Verdana" w:eastAsia="굴림" w:hAnsi="Verdana" w:cs="굴림체"/>
          <w:kern w:val="0"/>
          <w:szCs w:val="20"/>
        </w:rPr>
        <w:t>private</w:t>
      </w:r>
      <w:proofErr w:type="gramEnd"/>
      <w:r w:rsidRPr="00A413F7">
        <w:rPr>
          <w:rFonts w:ascii="Verdana" w:eastAsia="굴림" w:hAnsi="Verdana" w:cs="굴림체"/>
          <w:kern w:val="0"/>
          <w:szCs w:val="20"/>
        </w:rPr>
        <w:t xml:space="preserve"> DepartmentService departmentService;</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 xml:space="preserve">//Since upper department </w:t>
      </w:r>
      <w:proofErr w:type="gramStart"/>
      <w:r w:rsidRPr="00A413F7">
        <w:rPr>
          <w:rFonts w:ascii="Verdana" w:eastAsia="굴림" w:hAnsi="Verdana" w:cs="굴림체"/>
          <w:kern w:val="0"/>
          <w:szCs w:val="20"/>
        </w:rPr>
        <w:t>list(</w:t>
      </w:r>
      <w:proofErr w:type="gramEnd"/>
      <w:r w:rsidRPr="00A413F7">
        <w:rPr>
          <w:rFonts w:ascii="Verdana" w:eastAsia="굴림" w:hAnsi="Verdana" w:cs="굴림체"/>
          <w:kern w:val="0"/>
          <w:szCs w:val="20"/>
        </w:rPr>
        <w:t>selectbox) is not in department information class, get the data of upper department list from DB and configure as a separate reference data.</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proofErr w:type="gramStart"/>
      <w:r w:rsidRPr="00A413F7">
        <w:rPr>
          <w:rFonts w:ascii="Verdana" w:eastAsia="굴림" w:hAnsi="Verdana" w:cs="굴림체"/>
          <w:kern w:val="0"/>
          <w:szCs w:val="20"/>
        </w:rPr>
        <w:t>@ModelAttribute(</w:t>
      </w:r>
      <w:proofErr w:type="gramEnd"/>
      <w:r w:rsidRPr="00A413F7">
        <w:rPr>
          <w:rFonts w:ascii="Verdana" w:eastAsia="굴림" w:hAnsi="Verdana" w:cs="굴림체"/>
          <w:kern w:val="0"/>
          <w:szCs w:val="20"/>
        </w:rPr>
        <w:t>"deptInfoOneDepthCategory")</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proofErr w:type="gramStart"/>
      <w:r w:rsidRPr="00A413F7">
        <w:rPr>
          <w:rFonts w:ascii="Verdana" w:eastAsia="굴림" w:hAnsi="Verdana" w:cs="굴림체"/>
          <w:kern w:val="0"/>
          <w:szCs w:val="20"/>
        </w:rPr>
        <w:t>public</w:t>
      </w:r>
      <w:proofErr w:type="gramEnd"/>
      <w:r w:rsidRPr="00A413F7">
        <w:rPr>
          <w:rFonts w:ascii="Verdana" w:eastAsia="굴림" w:hAnsi="Verdana" w:cs="굴림체"/>
          <w:kern w:val="0"/>
          <w:szCs w:val="20"/>
        </w:rPr>
        <w:t xml:space="preserve"> Map&lt;String, String&gt; referenceData()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proofErr w:type="gramStart"/>
      <w:r w:rsidRPr="00A413F7">
        <w:rPr>
          <w:rFonts w:ascii="Verdana" w:eastAsia="굴림" w:hAnsi="Verdana" w:cs="굴림체"/>
          <w:kern w:val="0"/>
          <w:szCs w:val="20"/>
        </w:rPr>
        <w:t>return</w:t>
      </w:r>
      <w:proofErr w:type="gramEnd"/>
      <w:r w:rsidRPr="00A413F7">
        <w:rPr>
          <w:rFonts w:ascii="Verdana" w:eastAsia="굴림" w:hAnsi="Verdana" w:cs="굴림체"/>
          <w:kern w:val="0"/>
          <w:szCs w:val="20"/>
        </w:rPr>
        <w:t xml:space="preserve"> departmentService.getDepartmentIdNameList("1");</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 Get the department information data of relevant department number and fill out the input form.</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proofErr w:type="gramStart"/>
      <w:r w:rsidRPr="00A413F7">
        <w:rPr>
          <w:rFonts w:ascii="Verdana" w:eastAsia="굴림" w:hAnsi="Verdana" w:cs="굴림체"/>
          <w:kern w:val="0"/>
          <w:szCs w:val="20"/>
        </w:rPr>
        <w:t>@RequestMapping(</w:t>
      </w:r>
      <w:proofErr w:type="gramEnd"/>
      <w:r w:rsidRPr="00A413F7">
        <w:rPr>
          <w:rFonts w:ascii="Verdana" w:eastAsia="굴림" w:hAnsi="Verdana" w:cs="굴림체"/>
          <w:kern w:val="0"/>
          <w:szCs w:val="20"/>
        </w:rPr>
        <w:t>value = "/updateDepartment.do", method = RequestMethod.GET)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proofErr w:type="gramStart"/>
      <w:r w:rsidRPr="00A413F7">
        <w:rPr>
          <w:rFonts w:ascii="Verdana" w:eastAsia="굴림" w:hAnsi="Verdana" w:cs="굴림체"/>
          <w:kern w:val="0"/>
          <w:szCs w:val="20"/>
        </w:rPr>
        <w:t>public</w:t>
      </w:r>
      <w:proofErr w:type="gramEnd"/>
      <w:r w:rsidRPr="00A413F7">
        <w:rPr>
          <w:rFonts w:ascii="Verdana" w:eastAsia="굴림" w:hAnsi="Verdana" w:cs="굴림체"/>
          <w:kern w:val="0"/>
          <w:szCs w:val="20"/>
        </w:rPr>
        <w:t xml:space="preserve"> </w:t>
      </w:r>
      <w:hyperlink r:id="rId70"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formBackingObject(@RequestParam("deptid") </w:t>
      </w:r>
      <w:hyperlink r:id="rId71"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deptid, ModelMap model)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 xml:space="preserve">Department department = </w:t>
      </w:r>
      <w:proofErr w:type="gramStart"/>
      <w:r w:rsidRPr="00A413F7">
        <w:rPr>
          <w:rFonts w:ascii="Verdana" w:eastAsia="굴림" w:hAnsi="Verdana" w:cs="굴림체"/>
          <w:kern w:val="0"/>
          <w:szCs w:val="20"/>
        </w:rPr>
        <w:t>departmentService.getDepartmentInfoById(</w:t>
      </w:r>
      <w:proofErr w:type="gramEnd"/>
      <w:r w:rsidRPr="00A413F7">
        <w:rPr>
          <w:rFonts w:ascii="Verdana" w:eastAsia="굴림" w:hAnsi="Verdana" w:cs="굴림체"/>
          <w:kern w:val="0"/>
          <w:szCs w:val="20"/>
        </w:rPr>
        <w:t>deptid);</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proofErr w:type="gramStart"/>
      <w:r w:rsidRPr="00A413F7">
        <w:rPr>
          <w:rFonts w:ascii="Verdana" w:eastAsia="굴림" w:hAnsi="Verdana" w:cs="굴림체"/>
          <w:kern w:val="0"/>
          <w:szCs w:val="20"/>
        </w:rPr>
        <w:t>model.addAttribute(</w:t>
      </w:r>
      <w:proofErr w:type="gramEnd"/>
      <w:r w:rsidRPr="00A413F7">
        <w:rPr>
          <w:rFonts w:ascii="Verdana" w:eastAsia="굴림" w:hAnsi="Verdana" w:cs="굴림체"/>
          <w:kern w:val="0"/>
          <w:szCs w:val="20"/>
        </w:rPr>
        <w:t>"department", department); //commandName of form tag should agree with attribute name. &lt;form</w:t>
      </w:r>
      <w:proofErr w:type="gramStart"/>
      <w:r w:rsidRPr="00A413F7">
        <w:rPr>
          <w:rFonts w:ascii="Verdana" w:eastAsia="굴림" w:hAnsi="Verdana" w:cs="굴림체"/>
          <w:kern w:val="0"/>
          <w:szCs w:val="20"/>
        </w:rPr>
        <w:t>:form</w:t>
      </w:r>
      <w:proofErr w:type="gramEnd"/>
      <w:r w:rsidRPr="00A413F7">
        <w:rPr>
          <w:rFonts w:ascii="Verdana" w:eastAsia="굴림" w:hAnsi="Verdana" w:cs="굴림체"/>
          <w:kern w:val="0"/>
          <w:szCs w:val="20"/>
        </w:rPr>
        <w:t xml:space="preserve"> commandName="department"&gt;.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proofErr w:type="gramStart"/>
      <w:r w:rsidRPr="00A413F7">
        <w:rPr>
          <w:rFonts w:ascii="Verdana" w:eastAsia="굴림" w:hAnsi="Verdana" w:cs="굴림체"/>
          <w:kern w:val="0"/>
          <w:szCs w:val="20"/>
        </w:rPr>
        <w:t>return</w:t>
      </w:r>
      <w:proofErr w:type="gramEnd"/>
      <w:r w:rsidRPr="00A413F7">
        <w:rPr>
          <w:rFonts w:ascii="Verdana" w:eastAsia="굴림" w:hAnsi="Verdana" w:cs="굴림체"/>
          <w:kern w:val="0"/>
          <w:szCs w:val="20"/>
        </w:rPr>
        <w:t xml:space="preserve"> "modifydepartment";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lastRenderedPageBreak/>
        <w:tab/>
        <w:t xml:space="preserve">//If the user finishes modification of data and press the Save button, the </w:t>
      </w:r>
      <w:proofErr w:type="gramStart"/>
      <w:r w:rsidRPr="00A413F7">
        <w:rPr>
          <w:rFonts w:ascii="Verdana" w:eastAsia="굴림" w:hAnsi="Verdana" w:cs="굴림체"/>
          <w:kern w:val="0"/>
          <w:szCs w:val="20"/>
        </w:rPr>
        <w:t>service(</w:t>
      </w:r>
      <w:proofErr w:type="gramEnd"/>
      <w:r w:rsidRPr="00A413F7">
        <w:rPr>
          <w:rFonts w:ascii="Verdana" w:eastAsia="굴림" w:hAnsi="Verdana" w:cs="굴림체"/>
          <w:kern w:val="0"/>
          <w:szCs w:val="20"/>
        </w:rPr>
        <w:t xml:space="preserve">DB) is called, in charge of modification data.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 xml:space="preserve">//If it is successfully saved, move to the department list page and if there is an error, move to input form page again.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proofErr w:type="gramStart"/>
      <w:r w:rsidRPr="00A413F7">
        <w:rPr>
          <w:rFonts w:ascii="Verdana" w:eastAsia="굴림" w:hAnsi="Verdana" w:cs="굴림체"/>
          <w:kern w:val="0"/>
          <w:szCs w:val="20"/>
        </w:rPr>
        <w:t>@RequestMapping(</w:t>
      </w:r>
      <w:proofErr w:type="gramEnd"/>
      <w:r w:rsidRPr="00A413F7">
        <w:rPr>
          <w:rFonts w:ascii="Verdana" w:eastAsia="굴림" w:hAnsi="Verdana" w:cs="굴림체"/>
          <w:kern w:val="0"/>
          <w:szCs w:val="20"/>
        </w:rPr>
        <w:t>value = "/updateDepartment.do", method = RequestMethod.POST)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proofErr w:type="gramStart"/>
      <w:r w:rsidRPr="00A413F7">
        <w:rPr>
          <w:rFonts w:ascii="Verdana" w:eastAsia="굴림" w:hAnsi="Verdana" w:cs="굴림체"/>
          <w:kern w:val="0"/>
          <w:szCs w:val="20"/>
        </w:rPr>
        <w:t>public</w:t>
      </w:r>
      <w:proofErr w:type="gramEnd"/>
      <w:r w:rsidRPr="00A413F7">
        <w:rPr>
          <w:rFonts w:ascii="Verdana" w:eastAsia="굴림" w:hAnsi="Verdana" w:cs="굴림체"/>
          <w:kern w:val="0"/>
          <w:szCs w:val="20"/>
        </w:rPr>
        <w:t xml:space="preserve"> </w:t>
      </w:r>
      <w:hyperlink r:id="rId72" w:history="1">
        <w:r w:rsidRPr="00A413F7">
          <w:rPr>
            <w:rFonts w:ascii="Verdana" w:eastAsia="굴림" w:hAnsi="Verdana" w:cs="굴림체"/>
            <w:color w:val="0000FF"/>
            <w:kern w:val="0"/>
            <w:szCs w:val="20"/>
            <w:u w:val="single"/>
          </w:rPr>
          <w:t>String</w:t>
        </w:r>
      </w:hyperlink>
      <w:r w:rsidRPr="00A413F7">
        <w:rPr>
          <w:rFonts w:ascii="Verdana" w:eastAsia="굴림" w:hAnsi="Verdana" w:cs="굴림체"/>
          <w:kern w:val="0"/>
          <w:szCs w:val="20"/>
        </w:rPr>
        <w:t xml:space="preserve"> onSubmit(@ModelAttribute("department") Department department, BindingResult bindingResult)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//validation code</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proofErr w:type="gramStart"/>
      <w:r w:rsidRPr="00A413F7">
        <w:rPr>
          <w:rFonts w:ascii="Verdana" w:eastAsia="굴림" w:hAnsi="Verdana" w:cs="굴림체"/>
          <w:kern w:val="0"/>
          <w:szCs w:val="20"/>
        </w:rPr>
        <w:t>new</w:t>
      </w:r>
      <w:proofErr w:type="gramEnd"/>
      <w:r w:rsidRPr="00A413F7">
        <w:rPr>
          <w:rFonts w:ascii="Verdana" w:eastAsia="굴림" w:hAnsi="Verdana" w:cs="굴림체"/>
          <w:kern w:val="0"/>
          <w:szCs w:val="20"/>
        </w:rPr>
        <w:t xml:space="preserve"> DepartmentValidator().validate(department, bindingResult);</w:t>
      </w:r>
      <w:r w:rsidRPr="00A413F7">
        <w:rPr>
          <w:rFonts w:ascii="Verdana" w:eastAsia="굴림" w:hAnsi="Verdana" w:cs="굴림체"/>
          <w:kern w:val="0"/>
          <w:szCs w:val="20"/>
        </w:rPr>
        <w:tab/>
      </w:r>
      <w:r w:rsidRPr="00A413F7">
        <w:rPr>
          <w:rFonts w:ascii="Verdana" w:eastAsia="굴림" w:hAnsi="Verdana" w:cs="굴림체"/>
          <w:kern w:val="0"/>
          <w:szCs w:val="20"/>
        </w:rPr>
        <w:tab/>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proofErr w:type="gramStart"/>
      <w:r w:rsidRPr="00A413F7">
        <w:rPr>
          <w:rFonts w:ascii="Verdana" w:eastAsia="굴림" w:hAnsi="Verdana" w:cs="굴림체"/>
          <w:kern w:val="0"/>
          <w:szCs w:val="20"/>
        </w:rPr>
        <w:t>if(</w:t>
      </w:r>
      <w:proofErr w:type="gramEnd"/>
      <w:r w:rsidRPr="00A413F7">
        <w:rPr>
          <w:rFonts w:ascii="Verdana" w:eastAsia="굴림" w:hAnsi="Verdana" w:cs="굴림체"/>
          <w:kern w:val="0"/>
          <w:szCs w:val="20"/>
        </w:rPr>
        <w:t>bindingResult.hasErrors()){</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r w:rsidRPr="00A413F7">
        <w:rPr>
          <w:rFonts w:ascii="Verdana" w:eastAsia="굴림" w:hAnsi="Verdana" w:cs="굴림체"/>
          <w:kern w:val="0"/>
          <w:szCs w:val="20"/>
        </w:rPr>
        <w:tab/>
      </w:r>
      <w:proofErr w:type="gramStart"/>
      <w:r w:rsidRPr="00A413F7">
        <w:rPr>
          <w:rFonts w:ascii="Verdana" w:eastAsia="굴림" w:hAnsi="Verdana" w:cs="굴림체"/>
          <w:kern w:val="0"/>
          <w:szCs w:val="20"/>
        </w:rPr>
        <w:t>return</w:t>
      </w:r>
      <w:proofErr w:type="gramEnd"/>
      <w:r w:rsidRPr="00A413F7">
        <w:rPr>
          <w:rFonts w:ascii="Verdana" w:eastAsia="굴림" w:hAnsi="Verdana" w:cs="굴림체"/>
          <w:kern w:val="0"/>
          <w:szCs w:val="20"/>
        </w:rPr>
        <w:t xml:space="preserve"> "modifydepartment";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proofErr w:type="gramStart"/>
      <w:r w:rsidRPr="00A413F7">
        <w:rPr>
          <w:rFonts w:ascii="Verdana" w:eastAsia="굴림" w:hAnsi="Verdana" w:cs="굴림체"/>
          <w:kern w:val="0"/>
          <w:szCs w:val="20"/>
        </w:rPr>
        <w:t>try</w:t>
      </w:r>
      <w:proofErr w:type="gramEnd"/>
      <w:r w:rsidRPr="00A413F7">
        <w:rPr>
          <w:rFonts w:ascii="Verdana" w:eastAsia="굴림" w:hAnsi="Verdana" w:cs="굴림체"/>
          <w:kern w:val="0"/>
          <w:szCs w:val="20"/>
        </w:rPr>
        <w:t xml:space="preserve">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r w:rsidRPr="00A413F7">
        <w:rPr>
          <w:rFonts w:ascii="Verdana" w:eastAsia="굴림" w:hAnsi="Verdana" w:cs="굴림체"/>
          <w:kern w:val="0"/>
          <w:szCs w:val="20"/>
        </w:rPr>
        <w:tab/>
      </w:r>
      <w:proofErr w:type="gramStart"/>
      <w:r w:rsidRPr="00A413F7">
        <w:rPr>
          <w:rFonts w:ascii="Verdana" w:eastAsia="굴림" w:hAnsi="Verdana" w:cs="굴림체"/>
          <w:kern w:val="0"/>
          <w:szCs w:val="20"/>
        </w:rPr>
        <w:t>departmentService.updateDepartment(</w:t>
      </w:r>
      <w:proofErr w:type="gramEnd"/>
      <w:r w:rsidRPr="00A413F7">
        <w:rPr>
          <w:rFonts w:ascii="Verdana" w:eastAsia="굴림" w:hAnsi="Verdana" w:cs="굴림체"/>
          <w:kern w:val="0"/>
          <w:szCs w:val="20"/>
        </w:rPr>
        <w:t>department);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r w:rsidRPr="00A413F7">
        <w:rPr>
          <w:rFonts w:ascii="Verdana" w:eastAsia="굴림" w:hAnsi="Verdana" w:cs="굴림체"/>
          <w:kern w:val="0"/>
          <w:szCs w:val="20"/>
        </w:rPr>
        <w:tab/>
      </w:r>
      <w:proofErr w:type="gramStart"/>
      <w:r w:rsidRPr="00A413F7">
        <w:rPr>
          <w:rFonts w:ascii="Verdana" w:eastAsia="굴림" w:hAnsi="Verdana" w:cs="굴림체"/>
          <w:kern w:val="0"/>
          <w:szCs w:val="20"/>
        </w:rPr>
        <w:t>return</w:t>
      </w:r>
      <w:proofErr w:type="gramEnd"/>
      <w:r w:rsidRPr="00A413F7">
        <w:rPr>
          <w:rFonts w:ascii="Verdana" w:eastAsia="굴림" w:hAnsi="Verdana" w:cs="굴림체"/>
          <w:kern w:val="0"/>
          <w:szCs w:val="20"/>
        </w:rPr>
        <w:t xml:space="preserve"> "redirect:/departmentList.do?depth=1";</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 catch (</w:t>
      </w:r>
      <w:hyperlink r:id="rId73" w:history="1">
        <w:r w:rsidRPr="00A413F7">
          <w:rPr>
            <w:rFonts w:ascii="Verdana" w:eastAsia="굴림" w:hAnsi="Verdana" w:cs="굴림체"/>
            <w:color w:val="0000FF"/>
            <w:kern w:val="0"/>
            <w:szCs w:val="20"/>
            <w:u w:val="single"/>
          </w:rPr>
          <w:t>Exception</w:t>
        </w:r>
      </w:hyperlink>
      <w:r w:rsidRPr="00A413F7">
        <w:rPr>
          <w:rFonts w:ascii="Verdana" w:eastAsia="굴림" w:hAnsi="Verdana" w:cs="굴림체"/>
          <w:kern w:val="0"/>
          <w:szCs w:val="20"/>
        </w:rPr>
        <w:t xml:space="preserve"> e) {</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r w:rsidRPr="00A413F7">
        <w:rPr>
          <w:rFonts w:ascii="Verdana" w:eastAsia="굴림" w:hAnsi="Verdana" w:cs="굴림체"/>
          <w:kern w:val="0"/>
          <w:szCs w:val="20"/>
        </w:rPr>
        <w:tab/>
      </w:r>
      <w:proofErr w:type="gramStart"/>
      <w:r w:rsidRPr="00A413F7">
        <w:rPr>
          <w:rFonts w:ascii="Verdana" w:eastAsia="굴림" w:hAnsi="Verdana" w:cs="굴림체"/>
          <w:kern w:val="0"/>
          <w:szCs w:val="20"/>
        </w:rPr>
        <w:t>e.printStackTrace(</w:t>
      </w:r>
      <w:proofErr w:type="gramEnd"/>
      <w:r w:rsidRPr="00A413F7">
        <w:rPr>
          <w:rFonts w:ascii="Verdana" w:eastAsia="굴림" w:hAnsi="Verdana" w:cs="굴림체"/>
          <w:kern w:val="0"/>
          <w:szCs w:val="20"/>
        </w:rPr>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r>
      <w:r w:rsidRPr="00A413F7">
        <w:rPr>
          <w:rFonts w:ascii="Verdana" w:eastAsia="굴림" w:hAnsi="Verdana" w:cs="굴림체"/>
          <w:kern w:val="0"/>
          <w:szCs w:val="20"/>
        </w:rPr>
        <w:tab/>
      </w:r>
      <w:proofErr w:type="gramStart"/>
      <w:r w:rsidRPr="00A413F7">
        <w:rPr>
          <w:rFonts w:ascii="Verdana" w:eastAsia="굴림" w:hAnsi="Verdana" w:cs="굴림체"/>
          <w:kern w:val="0"/>
          <w:szCs w:val="20"/>
        </w:rPr>
        <w:t>return</w:t>
      </w:r>
      <w:proofErr w:type="gramEnd"/>
      <w:r w:rsidRPr="00A413F7">
        <w:rPr>
          <w:rFonts w:ascii="Verdana" w:eastAsia="굴림" w:hAnsi="Verdana" w:cs="굴림체"/>
          <w:kern w:val="0"/>
          <w:szCs w:val="20"/>
        </w:rPr>
        <w:t xml:space="preserve"> "modifydepartment";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ab/>
        <w:t>}</w:t>
      </w:r>
    </w:p>
    <w:p w:rsidR="00195932" w:rsidRPr="00A413F7" w:rsidRDefault="00195932" w:rsidP="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rPr>
      </w:pPr>
      <w:r w:rsidRPr="00A413F7">
        <w:rPr>
          <w:rFonts w:ascii="Verdana" w:eastAsia="굴림" w:hAnsi="Verdana" w:cs="굴림체"/>
          <w:kern w:val="0"/>
          <w:szCs w:val="20"/>
        </w:rPr>
        <w:t>}</w:t>
      </w:r>
    </w:p>
    <w:p w:rsidR="00195932" w:rsidRPr="00A413F7" w:rsidRDefault="00195932" w:rsidP="009952C5">
      <w:pPr>
        <w:widowControl/>
        <w:wordWrap/>
        <w:autoSpaceDE/>
        <w:autoSpaceDN/>
        <w:spacing w:before="100" w:beforeAutospacing="1" w:after="100" w:afterAutospacing="1"/>
        <w:jc w:val="left"/>
        <w:outlineLvl w:val="1"/>
        <w:rPr>
          <w:rFonts w:ascii="Verdana" w:eastAsia="굴림" w:hAnsi="Verdana" w:cs="굴림"/>
          <w:b/>
          <w:bCs/>
          <w:kern w:val="0"/>
          <w:szCs w:val="20"/>
        </w:rPr>
      </w:pPr>
      <w:r w:rsidRPr="00A413F7">
        <w:rPr>
          <w:rFonts w:ascii="Verdana" w:eastAsia="굴림" w:hAnsi="Verdana" w:cs="굴림"/>
          <w:b/>
          <w:bCs/>
          <w:kern w:val="0"/>
          <w:szCs w:val="20"/>
        </w:rPr>
        <w:t>Reference</w:t>
      </w:r>
    </w:p>
    <w:p w:rsidR="00195932" w:rsidRPr="00A413F7" w:rsidRDefault="00195932" w:rsidP="009952C5">
      <w:pPr>
        <w:widowControl/>
        <w:numPr>
          <w:ilvl w:val="0"/>
          <w:numId w:val="7"/>
        </w:numPr>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kern w:val="0"/>
          <w:szCs w:val="20"/>
        </w:rPr>
        <w:t>The Spring Framework - Reference Documentation 2.5.6</w:t>
      </w:r>
    </w:p>
    <w:p w:rsidR="00195932" w:rsidRPr="00A413F7" w:rsidRDefault="00195932" w:rsidP="009952C5">
      <w:pPr>
        <w:widowControl/>
        <w:numPr>
          <w:ilvl w:val="0"/>
          <w:numId w:val="7"/>
        </w:numPr>
        <w:wordWrap/>
        <w:autoSpaceDE/>
        <w:autoSpaceDN/>
        <w:spacing w:before="100" w:beforeAutospacing="1" w:after="100" w:afterAutospacing="1"/>
        <w:jc w:val="left"/>
        <w:rPr>
          <w:rFonts w:ascii="Verdana" w:eastAsia="굴림" w:hAnsi="Verdana" w:cs="굴림"/>
          <w:kern w:val="0"/>
          <w:szCs w:val="20"/>
        </w:rPr>
      </w:pPr>
      <w:r w:rsidRPr="00A413F7">
        <w:rPr>
          <w:rFonts w:ascii="Verdana" w:eastAsia="굴림" w:hAnsi="Verdana" w:cs="굴림"/>
          <w:kern w:val="0"/>
          <w:szCs w:val="20"/>
        </w:rPr>
        <w:t>Spring Framework API Documentation 2.5.6</w:t>
      </w:r>
    </w:p>
    <w:p w:rsidR="00195932" w:rsidRPr="00A413F7" w:rsidRDefault="00494516" w:rsidP="009952C5">
      <w:pPr>
        <w:widowControl/>
        <w:numPr>
          <w:ilvl w:val="0"/>
          <w:numId w:val="7"/>
        </w:numPr>
        <w:wordWrap/>
        <w:autoSpaceDE/>
        <w:autoSpaceDN/>
        <w:spacing w:before="100" w:beforeAutospacing="1" w:after="100" w:afterAutospacing="1"/>
        <w:jc w:val="left"/>
        <w:rPr>
          <w:rFonts w:ascii="Verdana" w:eastAsia="굴림" w:hAnsi="Verdana" w:cs="굴림"/>
          <w:kern w:val="0"/>
          <w:szCs w:val="20"/>
        </w:rPr>
      </w:pPr>
      <w:hyperlink r:id="rId74" w:tooltip="http://blog.springsource.com/2007/11/14/annotated-web-mvc-controllers-in-spring-25/" w:history="1">
        <w:r w:rsidR="00195932" w:rsidRPr="00A413F7">
          <w:rPr>
            <w:rFonts w:ascii="Verdana" w:eastAsia="굴림" w:hAnsi="Verdana" w:cs="굴림"/>
            <w:color w:val="0000FF"/>
            <w:kern w:val="0"/>
            <w:szCs w:val="20"/>
            <w:u w:val="single"/>
          </w:rPr>
          <w:t>SpringSource Team Blog,Annotated Web MVC Controllers in Spring 2.5, Juergen Hoeller</w:t>
        </w:r>
      </w:hyperlink>
    </w:p>
    <w:p w:rsidR="00195932" w:rsidRPr="001C6544" w:rsidRDefault="00195932" w:rsidP="009952C5">
      <w:pPr>
        <w:widowControl/>
        <w:wordWrap/>
        <w:autoSpaceDE/>
        <w:autoSpaceDN/>
        <w:jc w:val="left"/>
        <w:rPr>
          <w:rFonts w:ascii="Verdana" w:eastAsia="굴림" w:hAnsi="Verdana" w:cs="굴림"/>
          <w:kern w:val="0"/>
          <w:szCs w:val="20"/>
        </w:rPr>
      </w:pPr>
      <w:r w:rsidRPr="001C6544">
        <w:rPr>
          <w:rFonts w:ascii="Verdana" w:eastAsia="굴림" w:hAnsi="Verdana" w:cs="굴림"/>
          <w:kern w:val="0"/>
          <w:szCs w:val="20"/>
        </w:rPr>
        <w:t> </w:t>
      </w:r>
    </w:p>
    <w:p w:rsidR="00195932" w:rsidRPr="001C6544" w:rsidRDefault="00195932">
      <w:pPr>
        <w:rPr>
          <w:rFonts w:ascii="Verdana" w:eastAsia="굴림" w:hAnsi="Verdana"/>
          <w:szCs w:val="20"/>
        </w:rPr>
      </w:pPr>
    </w:p>
    <w:sectPr w:rsidR="00195932" w:rsidRPr="001C6544" w:rsidSect="009952C5">
      <w:pgSz w:w="11906" w:h="16838"/>
      <w:pgMar w:top="720" w:right="720" w:bottom="720" w:left="72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792A" w:rsidRDefault="0016792A" w:rsidP="001C6544">
      <w:r>
        <w:separator/>
      </w:r>
    </w:p>
  </w:endnote>
  <w:endnote w:type="continuationSeparator" w:id="0">
    <w:p w:rsidR="0016792A" w:rsidRDefault="0016792A" w:rsidP="001C65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792A" w:rsidRDefault="0016792A" w:rsidP="001C6544">
      <w:r>
        <w:separator/>
      </w:r>
    </w:p>
  </w:footnote>
  <w:footnote w:type="continuationSeparator" w:id="0">
    <w:p w:rsidR="0016792A" w:rsidRDefault="0016792A" w:rsidP="001C65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16D95"/>
    <w:multiLevelType w:val="multilevel"/>
    <w:tmpl w:val="85663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EE5F1D"/>
    <w:multiLevelType w:val="multilevel"/>
    <w:tmpl w:val="4E9AF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A907B1"/>
    <w:multiLevelType w:val="multilevel"/>
    <w:tmpl w:val="6D9C6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E7937C5"/>
    <w:multiLevelType w:val="multilevel"/>
    <w:tmpl w:val="79ECB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90141F1"/>
    <w:multiLevelType w:val="multilevel"/>
    <w:tmpl w:val="DE8E6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B506889"/>
    <w:multiLevelType w:val="multilevel"/>
    <w:tmpl w:val="2384F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5E224A"/>
    <w:multiLevelType w:val="multilevel"/>
    <w:tmpl w:val="32CAE5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6"/>
  </w:num>
  <w:num w:numId="2">
    <w:abstractNumId w:val="4"/>
  </w:num>
  <w:num w:numId="3">
    <w:abstractNumId w:val="3"/>
  </w:num>
  <w:num w:numId="4">
    <w:abstractNumId w:val="0"/>
  </w:num>
  <w:num w:numId="5">
    <w:abstractNumId w:val="1"/>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oNotTrackMoves/>
  <w:defaultTabStop w:val="800"/>
  <w:drawingGridHorizontalSpacing w:val="100"/>
  <w:displayHorizontalDrawingGridEvery w:val="0"/>
  <w:displayVerticalDrawingGridEvery w:val="2"/>
  <w:noPunctuationKerning/>
  <w:characterSpacingControl w:val="doNotCompress"/>
  <w:noLineBreaksAfter w:lang="ko-KR" w:val="$([\{£¥‘“〈《「『【〔＄（［｛￡￥￦"/>
  <w:noLineBreaksBefore w:lang="ko-KR" w:val="!%),.:;?]}¢°’”′″℃〉》」』】〕！％），．：；？］｝￠"/>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52C5"/>
    <w:rsid w:val="00002FA9"/>
    <w:rsid w:val="000B0C59"/>
    <w:rsid w:val="000E09BA"/>
    <w:rsid w:val="00110094"/>
    <w:rsid w:val="0016792A"/>
    <w:rsid w:val="00171162"/>
    <w:rsid w:val="00195932"/>
    <w:rsid w:val="001C6544"/>
    <w:rsid w:val="002215F5"/>
    <w:rsid w:val="0024218C"/>
    <w:rsid w:val="003274E9"/>
    <w:rsid w:val="0039319E"/>
    <w:rsid w:val="0039766E"/>
    <w:rsid w:val="00417421"/>
    <w:rsid w:val="00494516"/>
    <w:rsid w:val="004B5AFA"/>
    <w:rsid w:val="004B6EAE"/>
    <w:rsid w:val="00612FA4"/>
    <w:rsid w:val="006559C7"/>
    <w:rsid w:val="006670B3"/>
    <w:rsid w:val="0068568A"/>
    <w:rsid w:val="006A0A7C"/>
    <w:rsid w:val="0070375F"/>
    <w:rsid w:val="007212B4"/>
    <w:rsid w:val="0072790F"/>
    <w:rsid w:val="00753686"/>
    <w:rsid w:val="0082093C"/>
    <w:rsid w:val="00847F11"/>
    <w:rsid w:val="00985709"/>
    <w:rsid w:val="009952C5"/>
    <w:rsid w:val="00996A36"/>
    <w:rsid w:val="009C58A7"/>
    <w:rsid w:val="009E03C2"/>
    <w:rsid w:val="00A413F7"/>
    <w:rsid w:val="00A47C2B"/>
    <w:rsid w:val="00A70A9F"/>
    <w:rsid w:val="00AB7AF6"/>
    <w:rsid w:val="00AD4771"/>
    <w:rsid w:val="00AE4B47"/>
    <w:rsid w:val="00B4355C"/>
    <w:rsid w:val="00B43B2B"/>
    <w:rsid w:val="00B653DA"/>
    <w:rsid w:val="00BD0A11"/>
    <w:rsid w:val="00C16158"/>
    <w:rsid w:val="00CA342A"/>
    <w:rsid w:val="00CC3260"/>
    <w:rsid w:val="00CC3379"/>
    <w:rsid w:val="00CF58AB"/>
    <w:rsid w:val="00D43FC8"/>
    <w:rsid w:val="00D94186"/>
    <w:rsid w:val="00ED317C"/>
    <w:rsid w:val="00F14D74"/>
    <w:rsid w:val="00F2563C"/>
    <w:rsid w:val="00F778C5"/>
    <w:rsid w:val="00FD7D6F"/>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9BA"/>
    <w:pPr>
      <w:widowControl w:val="0"/>
      <w:wordWrap w:val="0"/>
      <w:autoSpaceDE w:val="0"/>
      <w:autoSpaceDN w:val="0"/>
      <w:jc w:val="both"/>
    </w:pPr>
    <w:rPr>
      <w:kern w:val="2"/>
      <w:szCs w:val="22"/>
    </w:rPr>
  </w:style>
  <w:style w:type="paragraph" w:styleId="1">
    <w:name w:val="heading 1"/>
    <w:basedOn w:val="a"/>
    <w:link w:val="1Char"/>
    <w:uiPriority w:val="99"/>
    <w:qFormat/>
    <w:rsid w:val="009952C5"/>
    <w:pPr>
      <w:widowControl/>
      <w:wordWrap/>
      <w:autoSpaceDE/>
      <w:autoSpaceDN/>
      <w:spacing w:before="100" w:beforeAutospacing="1" w:after="100" w:afterAutospacing="1"/>
      <w:jc w:val="left"/>
      <w:outlineLvl w:val="0"/>
    </w:pPr>
    <w:rPr>
      <w:rFonts w:ascii="굴림" w:eastAsia="굴림" w:hAnsi="굴림" w:cs="굴림"/>
      <w:b/>
      <w:bCs/>
      <w:kern w:val="36"/>
      <w:sz w:val="48"/>
      <w:szCs w:val="48"/>
    </w:rPr>
  </w:style>
  <w:style w:type="paragraph" w:styleId="2">
    <w:name w:val="heading 2"/>
    <w:basedOn w:val="a"/>
    <w:link w:val="2Char"/>
    <w:uiPriority w:val="99"/>
    <w:qFormat/>
    <w:rsid w:val="009952C5"/>
    <w:pPr>
      <w:widowControl/>
      <w:wordWrap/>
      <w:autoSpaceDE/>
      <w:autoSpaceDN/>
      <w:spacing w:before="100" w:beforeAutospacing="1" w:after="100" w:afterAutospacing="1"/>
      <w:jc w:val="left"/>
      <w:outlineLvl w:val="1"/>
    </w:pPr>
    <w:rPr>
      <w:rFonts w:ascii="굴림" w:eastAsia="굴림" w:hAnsi="굴림" w:cs="굴림"/>
      <w:b/>
      <w:bCs/>
      <w:kern w:val="0"/>
      <w:sz w:val="36"/>
      <w:szCs w:val="36"/>
    </w:rPr>
  </w:style>
  <w:style w:type="paragraph" w:styleId="3">
    <w:name w:val="heading 3"/>
    <w:basedOn w:val="a"/>
    <w:link w:val="3Char"/>
    <w:uiPriority w:val="99"/>
    <w:qFormat/>
    <w:rsid w:val="009952C5"/>
    <w:pPr>
      <w:widowControl/>
      <w:wordWrap/>
      <w:autoSpaceDE/>
      <w:autoSpaceDN/>
      <w:spacing w:before="100" w:beforeAutospacing="1" w:after="100" w:afterAutospacing="1"/>
      <w:jc w:val="left"/>
      <w:outlineLvl w:val="2"/>
    </w:pPr>
    <w:rPr>
      <w:rFonts w:ascii="굴림" w:eastAsia="굴림" w:hAnsi="굴림" w:cs="굴림"/>
      <w:b/>
      <w:bCs/>
      <w:kern w:val="0"/>
      <w:sz w:val="27"/>
      <w:szCs w:val="27"/>
    </w:rPr>
  </w:style>
  <w:style w:type="paragraph" w:styleId="4">
    <w:name w:val="heading 4"/>
    <w:basedOn w:val="a"/>
    <w:link w:val="4Char"/>
    <w:uiPriority w:val="99"/>
    <w:qFormat/>
    <w:rsid w:val="009952C5"/>
    <w:pPr>
      <w:widowControl/>
      <w:wordWrap/>
      <w:autoSpaceDE/>
      <w:autoSpaceDN/>
      <w:spacing w:before="100" w:beforeAutospacing="1" w:after="100" w:afterAutospacing="1"/>
      <w:jc w:val="left"/>
      <w:outlineLvl w:val="3"/>
    </w:pPr>
    <w:rPr>
      <w:rFonts w:ascii="굴림" w:eastAsia="굴림" w:hAnsi="굴림" w:cs="굴림"/>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9"/>
    <w:locked/>
    <w:rsid w:val="009952C5"/>
    <w:rPr>
      <w:rFonts w:ascii="굴림" w:eastAsia="굴림" w:hAnsi="굴림" w:cs="굴림"/>
      <w:b/>
      <w:bCs/>
      <w:kern w:val="36"/>
      <w:sz w:val="48"/>
      <w:szCs w:val="48"/>
    </w:rPr>
  </w:style>
  <w:style w:type="character" w:customStyle="1" w:styleId="2Char">
    <w:name w:val="제목 2 Char"/>
    <w:basedOn w:val="a0"/>
    <w:link w:val="2"/>
    <w:uiPriority w:val="99"/>
    <w:locked/>
    <w:rsid w:val="009952C5"/>
    <w:rPr>
      <w:rFonts w:ascii="굴림" w:eastAsia="굴림" w:hAnsi="굴림" w:cs="굴림"/>
      <w:b/>
      <w:bCs/>
      <w:kern w:val="0"/>
      <w:sz w:val="36"/>
      <w:szCs w:val="36"/>
    </w:rPr>
  </w:style>
  <w:style w:type="character" w:customStyle="1" w:styleId="3Char">
    <w:name w:val="제목 3 Char"/>
    <w:basedOn w:val="a0"/>
    <w:link w:val="3"/>
    <w:uiPriority w:val="99"/>
    <w:locked/>
    <w:rsid w:val="009952C5"/>
    <w:rPr>
      <w:rFonts w:ascii="굴림" w:eastAsia="굴림" w:hAnsi="굴림" w:cs="굴림"/>
      <w:b/>
      <w:bCs/>
      <w:kern w:val="0"/>
      <w:sz w:val="27"/>
      <w:szCs w:val="27"/>
    </w:rPr>
  </w:style>
  <w:style w:type="character" w:customStyle="1" w:styleId="4Char">
    <w:name w:val="제목 4 Char"/>
    <w:basedOn w:val="a0"/>
    <w:link w:val="4"/>
    <w:uiPriority w:val="99"/>
    <w:locked/>
    <w:rsid w:val="009952C5"/>
    <w:rPr>
      <w:rFonts w:ascii="굴림" w:eastAsia="굴림" w:hAnsi="굴림" w:cs="굴림"/>
      <w:b/>
      <w:bCs/>
      <w:kern w:val="0"/>
      <w:sz w:val="24"/>
      <w:szCs w:val="24"/>
    </w:rPr>
  </w:style>
  <w:style w:type="character" w:styleId="a3">
    <w:name w:val="Hyperlink"/>
    <w:basedOn w:val="a0"/>
    <w:uiPriority w:val="99"/>
    <w:semiHidden/>
    <w:rsid w:val="009952C5"/>
    <w:rPr>
      <w:rFonts w:cs="Times New Roman"/>
      <w:color w:val="0000FF"/>
      <w:u w:val="single"/>
    </w:rPr>
  </w:style>
  <w:style w:type="character" w:styleId="a4">
    <w:name w:val="FollowedHyperlink"/>
    <w:basedOn w:val="a0"/>
    <w:uiPriority w:val="99"/>
    <w:semiHidden/>
    <w:rsid w:val="009952C5"/>
    <w:rPr>
      <w:rFonts w:cs="Times New Roman"/>
      <w:color w:val="800080"/>
      <w:u w:val="single"/>
    </w:rPr>
  </w:style>
  <w:style w:type="paragraph" w:styleId="a5">
    <w:name w:val="Normal (Web)"/>
    <w:basedOn w:val="a"/>
    <w:uiPriority w:val="99"/>
    <w:semiHidden/>
    <w:rsid w:val="009952C5"/>
    <w:pPr>
      <w:widowControl/>
      <w:wordWrap/>
      <w:autoSpaceDE/>
      <w:autoSpaceDN/>
      <w:spacing w:before="100" w:beforeAutospacing="1" w:after="100" w:afterAutospacing="1"/>
      <w:jc w:val="left"/>
    </w:pPr>
    <w:rPr>
      <w:rFonts w:ascii="굴림" w:eastAsia="굴림" w:hAnsi="굴림" w:cs="굴림"/>
      <w:kern w:val="0"/>
      <w:sz w:val="24"/>
      <w:szCs w:val="24"/>
    </w:rPr>
  </w:style>
  <w:style w:type="character" w:styleId="HTML">
    <w:name w:val="HTML Acronym"/>
    <w:basedOn w:val="a0"/>
    <w:uiPriority w:val="99"/>
    <w:semiHidden/>
    <w:rsid w:val="009952C5"/>
    <w:rPr>
      <w:rFonts w:cs="Times New Roman"/>
    </w:rPr>
  </w:style>
  <w:style w:type="paragraph" w:styleId="HTML0">
    <w:name w:val="HTML Preformatted"/>
    <w:basedOn w:val="a"/>
    <w:link w:val="HTMLChar"/>
    <w:uiPriority w:val="99"/>
    <w:semiHidden/>
    <w:rsid w:val="00995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0"/>
    <w:link w:val="HTML0"/>
    <w:uiPriority w:val="99"/>
    <w:semiHidden/>
    <w:locked/>
    <w:rsid w:val="009952C5"/>
    <w:rPr>
      <w:rFonts w:ascii="굴림체" w:eastAsia="굴림체" w:hAnsi="굴림체" w:cs="굴림체"/>
      <w:kern w:val="0"/>
      <w:sz w:val="24"/>
      <w:szCs w:val="24"/>
    </w:rPr>
  </w:style>
  <w:style w:type="character" w:customStyle="1" w:styleId="kw1">
    <w:name w:val="kw1"/>
    <w:basedOn w:val="a0"/>
    <w:uiPriority w:val="99"/>
    <w:rsid w:val="009952C5"/>
    <w:rPr>
      <w:rFonts w:cs="Times New Roman"/>
    </w:rPr>
  </w:style>
  <w:style w:type="character" w:customStyle="1" w:styleId="co2">
    <w:name w:val="co2"/>
    <w:basedOn w:val="a0"/>
    <w:uiPriority w:val="99"/>
    <w:rsid w:val="009952C5"/>
    <w:rPr>
      <w:rFonts w:cs="Times New Roman"/>
    </w:rPr>
  </w:style>
  <w:style w:type="character" w:customStyle="1" w:styleId="br0">
    <w:name w:val="br0"/>
    <w:basedOn w:val="a0"/>
    <w:uiPriority w:val="99"/>
    <w:rsid w:val="009952C5"/>
    <w:rPr>
      <w:rFonts w:cs="Times New Roman"/>
    </w:rPr>
  </w:style>
  <w:style w:type="character" w:customStyle="1" w:styleId="sc3">
    <w:name w:val="sc3"/>
    <w:basedOn w:val="a0"/>
    <w:uiPriority w:val="99"/>
    <w:rsid w:val="009952C5"/>
    <w:rPr>
      <w:rFonts w:cs="Times New Roman"/>
    </w:rPr>
  </w:style>
  <w:style w:type="character" w:customStyle="1" w:styleId="re1">
    <w:name w:val="re1"/>
    <w:basedOn w:val="a0"/>
    <w:uiPriority w:val="99"/>
    <w:rsid w:val="009952C5"/>
    <w:rPr>
      <w:rFonts w:cs="Times New Roman"/>
    </w:rPr>
  </w:style>
  <w:style w:type="character" w:customStyle="1" w:styleId="re0">
    <w:name w:val="re0"/>
    <w:basedOn w:val="a0"/>
    <w:uiPriority w:val="99"/>
    <w:rsid w:val="009952C5"/>
    <w:rPr>
      <w:rFonts w:cs="Times New Roman"/>
    </w:rPr>
  </w:style>
  <w:style w:type="character" w:customStyle="1" w:styleId="st0">
    <w:name w:val="st0"/>
    <w:basedOn w:val="a0"/>
    <w:uiPriority w:val="99"/>
    <w:rsid w:val="009952C5"/>
    <w:rPr>
      <w:rFonts w:cs="Times New Roman"/>
    </w:rPr>
  </w:style>
  <w:style w:type="character" w:customStyle="1" w:styleId="re2">
    <w:name w:val="re2"/>
    <w:basedOn w:val="a0"/>
    <w:uiPriority w:val="99"/>
    <w:rsid w:val="009952C5"/>
    <w:rPr>
      <w:rFonts w:cs="Times New Roman"/>
    </w:rPr>
  </w:style>
  <w:style w:type="character" w:styleId="a6">
    <w:name w:val="Emphasis"/>
    <w:basedOn w:val="a0"/>
    <w:uiPriority w:val="99"/>
    <w:qFormat/>
    <w:rsid w:val="009952C5"/>
    <w:rPr>
      <w:rFonts w:cs="Times New Roman"/>
      <w:i/>
      <w:iCs/>
    </w:rPr>
  </w:style>
  <w:style w:type="character" w:styleId="a7">
    <w:name w:val="Strong"/>
    <w:basedOn w:val="a0"/>
    <w:uiPriority w:val="99"/>
    <w:qFormat/>
    <w:rsid w:val="009952C5"/>
    <w:rPr>
      <w:rFonts w:cs="Times New Roman"/>
      <w:b/>
      <w:bCs/>
    </w:rPr>
  </w:style>
  <w:style w:type="character" w:customStyle="1" w:styleId="co1">
    <w:name w:val="co1"/>
    <w:basedOn w:val="a0"/>
    <w:uiPriority w:val="99"/>
    <w:rsid w:val="009952C5"/>
    <w:rPr>
      <w:rFonts w:cs="Times New Roman"/>
    </w:rPr>
  </w:style>
  <w:style w:type="character" w:customStyle="1" w:styleId="kw3">
    <w:name w:val="kw3"/>
    <w:basedOn w:val="a0"/>
    <w:uiPriority w:val="99"/>
    <w:rsid w:val="009952C5"/>
    <w:rPr>
      <w:rFonts w:cs="Times New Roman"/>
    </w:rPr>
  </w:style>
  <w:style w:type="character" w:customStyle="1" w:styleId="sy0">
    <w:name w:val="sy0"/>
    <w:basedOn w:val="a0"/>
    <w:uiPriority w:val="99"/>
    <w:rsid w:val="009952C5"/>
    <w:rPr>
      <w:rFonts w:cs="Times New Roman"/>
    </w:rPr>
  </w:style>
  <w:style w:type="character" w:customStyle="1" w:styleId="me1">
    <w:name w:val="me1"/>
    <w:basedOn w:val="a0"/>
    <w:uiPriority w:val="99"/>
    <w:rsid w:val="009952C5"/>
    <w:rPr>
      <w:rFonts w:cs="Times New Roman"/>
    </w:rPr>
  </w:style>
  <w:style w:type="character" w:customStyle="1" w:styleId="kw2">
    <w:name w:val="kw2"/>
    <w:basedOn w:val="a0"/>
    <w:uiPriority w:val="99"/>
    <w:rsid w:val="009952C5"/>
    <w:rPr>
      <w:rFonts w:cs="Times New Roman"/>
    </w:rPr>
  </w:style>
  <w:style w:type="character" w:customStyle="1" w:styleId="kw4">
    <w:name w:val="kw4"/>
    <w:basedOn w:val="a0"/>
    <w:uiPriority w:val="99"/>
    <w:rsid w:val="009952C5"/>
    <w:rPr>
      <w:rFonts w:cs="Times New Roman"/>
    </w:rPr>
  </w:style>
  <w:style w:type="paragraph" w:styleId="a8">
    <w:name w:val="header"/>
    <w:basedOn w:val="a"/>
    <w:link w:val="Char"/>
    <w:uiPriority w:val="99"/>
    <w:semiHidden/>
    <w:rsid w:val="001C6544"/>
    <w:pPr>
      <w:tabs>
        <w:tab w:val="center" w:pos="4513"/>
        <w:tab w:val="right" w:pos="9026"/>
      </w:tabs>
      <w:snapToGrid w:val="0"/>
    </w:pPr>
  </w:style>
  <w:style w:type="character" w:customStyle="1" w:styleId="Char">
    <w:name w:val="머리글 Char"/>
    <w:basedOn w:val="a0"/>
    <w:link w:val="a8"/>
    <w:uiPriority w:val="99"/>
    <w:semiHidden/>
    <w:locked/>
    <w:rsid w:val="001C6544"/>
    <w:rPr>
      <w:rFonts w:cs="Times New Roman"/>
      <w:kern w:val="2"/>
      <w:sz w:val="22"/>
      <w:szCs w:val="22"/>
    </w:rPr>
  </w:style>
  <w:style w:type="paragraph" w:styleId="a9">
    <w:name w:val="footer"/>
    <w:basedOn w:val="a"/>
    <w:link w:val="Char0"/>
    <w:uiPriority w:val="99"/>
    <w:semiHidden/>
    <w:rsid w:val="001C6544"/>
    <w:pPr>
      <w:tabs>
        <w:tab w:val="center" w:pos="4513"/>
        <w:tab w:val="right" w:pos="9026"/>
      </w:tabs>
      <w:snapToGrid w:val="0"/>
    </w:pPr>
  </w:style>
  <w:style w:type="character" w:customStyle="1" w:styleId="Char0">
    <w:name w:val="바닥글 Char"/>
    <w:basedOn w:val="a0"/>
    <w:link w:val="a9"/>
    <w:uiPriority w:val="99"/>
    <w:semiHidden/>
    <w:locked/>
    <w:rsid w:val="001C6544"/>
    <w:rPr>
      <w:rFonts w:cs="Times New Roman"/>
      <w:kern w:val="2"/>
      <w:sz w:val="22"/>
      <w:szCs w:val="22"/>
    </w:rPr>
  </w:style>
  <w:style w:type="character" w:styleId="HTML1">
    <w:name w:val="HTML Typewriter"/>
    <w:basedOn w:val="a0"/>
    <w:uiPriority w:val="99"/>
    <w:semiHidden/>
    <w:rsid w:val="00AE4B47"/>
    <w:rPr>
      <w:rFonts w:ascii="Courier New" w:eastAsia="굴림체" w:hAnsi="Courier New" w:cs="Courier New"/>
      <w:color w:val="000000"/>
      <w:sz w:val="26"/>
      <w:szCs w:val="26"/>
    </w:rPr>
  </w:style>
  <w:style w:type="paragraph" w:styleId="aa">
    <w:name w:val="List Paragraph"/>
    <w:basedOn w:val="a"/>
    <w:uiPriority w:val="99"/>
    <w:qFormat/>
    <w:rsid w:val="0068568A"/>
    <w:pPr>
      <w:ind w:leftChars="400" w:left="800"/>
    </w:pPr>
  </w:style>
  <w:style w:type="character" w:styleId="ab">
    <w:name w:val="annotation reference"/>
    <w:basedOn w:val="a0"/>
    <w:uiPriority w:val="99"/>
    <w:semiHidden/>
    <w:unhideWhenUsed/>
    <w:rsid w:val="00F14D74"/>
    <w:rPr>
      <w:sz w:val="18"/>
      <w:szCs w:val="18"/>
    </w:rPr>
  </w:style>
  <w:style w:type="paragraph" w:styleId="ac">
    <w:name w:val="annotation text"/>
    <w:basedOn w:val="a"/>
    <w:link w:val="Char1"/>
    <w:uiPriority w:val="99"/>
    <w:semiHidden/>
    <w:unhideWhenUsed/>
    <w:rsid w:val="00F14D74"/>
    <w:pPr>
      <w:jc w:val="left"/>
    </w:pPr>
  </w:style>
  <w:style w:type="character" w:customStyle="1" w:styleId="Char1">
    <w:name w:val="메모 텍스트 Char"/>
    <w:basedOn w:val="a0"/>
    <w:link w:val="ac"/>
    <w:uiPriority w:val="99"/>
    <w:semiHidden/>
    <w:rsid w:val="00F14D74"/>
  </w:style>
  <w:style w:type="paragraph" w:styleId="ad">
    <w:name w:val="annotation subject"/>
    <w:basedOn w:val="ac"/>
    <w:next w:val="ac"/>
    <w:link w:val="Char2"/>
    <w:uiPriority w:val="99"/>
    <w:semiHidden/>
    <w:unhideWhenUsed/>
    <w:rsid w:val="00F14D74"/>
    <w:rPr>
      <w:b/>
      <w:bCs/>
    </w:rPr>
  </w:style>
  <w:style w:type="character" w:customStyle="1" w:styleId="Char2">
    <w:name w:val="메모 주제 Char"/>
    <w:basedOn w:val="Char1"/>
    <w:link w:val="ad"/>
    <w:uiPriority w:val="99"/>
    <w:semiHidden/>
    <w:rsid w:val="00F14D74"/>
    <w:rPr>
      <w:b/>
      <w:bCs/>
    </w:rPr>
  </w:style>
  <w:style w:type="paragraph" w:styleId="ae">
    <w:name w:val="Balloon Text"/>
    <w:basedOn w:val="a"/>
    <w:link w:val="Char3"/>
    <w:uiPriority w:val="99"/>
    <w:semiHidden/>
    <w:unhideWhenUsed/>
    <w:rsid w:val="00F14D74"/>
    <w:rPr>
      <w:sz w:val="18"/>
      <w:szCs w:val="18"/>
    </w:rPr>
  </w:style>
  <w:style w:type="character" w:customStyle="1" w:styleId="Char3">
    <w:name w:val="풍선 도움말 텍스트 Char"/>
    <w:basedOn w:val="a0"/>
    <w:link w:val="ae"/>
    <w:uiPriority w:val="99"/>
    <w:semiHidden/>
    <w:rsid w:val="00F14D74"/>
    <w:rPr>
      <w:rFonts w:ascii="맑은 고딕" w:eastAsia="맑은 고딕" w:hAnsi="맑은 고딕" w:cs="Times New Roman"/>
      <w:sz w:val="18"/>
      <w:szCs w:val="18"/>
    </w:rPr>
  </w:style>
</w:styles>
</file>

<file path=word/webSettings.xml><?xml version="1.0" encoding="utf-8"?>
<w:webSettings xmlns:r="http://schemas.openxmlformats.org/officeDocument/2006/relationships" xmlns:w="http://schemas.openxmlformats.org/wordprocessingml/2006/main">
  <w:divs>
    <w:div w:id="69810879">
      <w:marLeft w:val="480"/>
      <w:marRight w:val="480"/>
      <w:marTop w:val="0"/>
      <w:marBottom w:val="0"/>
      <w:divBdr>
        <w:top w:val="none" w:sz="0" w:space="0" w:color="auto"/>
        <w:left w:val="none" w:sz="0" w:space="0" w:color="auto"/>
        <w:bottom w:val="none" w:sz="0" w:space="0" w:color="auto"/>
        <w:right w:val="none" w:sz="0" w:space="0" w:color="auto"/>
      </w:divBdr>
      <w:divsChild>
        <w:div w:id="69810876">
          <w:marLeft w:val="0"/>
          <w:marRight w:val="0"/>
          <w:marTop w:val="0"/>
          <w:marBottom w:val="0"/>
          <w:divBdr>
            <w:top w:val="none" w:sz="0" w:space="0" w:color="auto"/>
            <w:left w:val="none" w:sz="0" w:space="0" w:color="auto"/>
            <w:bottom w:val="none" w:sz="0" w:space="0" w:color="auto"/>
            <w:right w:val="none" w:sz="0" w:space="0" w:color="auto"/>
          </w:divBdr>
          <w:divsChild>
            <w:div w:id="69810924">
              <w:marLeft w:val="0"/>
              <w:marRight w:val="0"/>
              <w:marTop w:val="0"/>
              <w:marBottom w:val="0"/>
              <w:divBdr>
                <w:top w:val="none" w:sz="0" w:space="0" w:color="auto"/>
                <w:left w:val="none" w:sz="0" w:space="0" w:color="auto"/>
                <w:bottom w:val="none" w:sz="0" w:space="0" w:color="auto"/>
                <w:right w:val="none" w:sz="0" w:space="0" w:color="auto"/>
              </w:divBdr>
              <w:divsChild>
                <w:div w:id="698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810905">
      <w:marLeft w:val="0"/>
      <w:marRight w:val="0"/>
      <w:marTop w:val="0"/>
      <w:marBottom w:val="0"/>
      <w:divBdr>
        <w:top w:val="none" w:sz="0" w:space="0" w:color="auto"/>
        <w:left w:val="none" w:sz="0" w:space="0" w:color="auto"/>
        <w:bottom w:val="none" w:sz="0" w:space="0" w:color="auto"/>
        <w:right w:val="none" w:sz="0" w:space="0" w:color="auto"/>
      </w:divBdr>
      <w:divsChild>
        <w:div w:id="69810928">
          <w:marLeft w:val="0"/>
          <w:marRight w:val="0"/>
          <w:marTop w:val="0"/>
          <w:marBottom w:val="0"/>
          <w:divBdr>
            <w:top w:val="none" w:sz="0" w:space="0" w:color="auto"/>
            <w:left w:val="none" w:sz="0" w:space="0" w:color="auto"/>
            <w:bottom w:val="none" w:sz="0" w:space="0" w:color="auto"/>
            <w:right w:val="none" w:sz="0" w:space="0" w:color="auto"/>
          </w:divBdr>
          <w:divsChild>
            <w:div w:id="69810877">
              <w:marLeft w:val="0"/>
              <w:marRight w:val="0"/>
              <w:marTop w:val="0"/>
              <w:marBottom w:val="0"/>
              <w:divBdr>
                <w:top w:val="none" w:sz="0" w:space="0" w:color="auto"/>
                <w:left w:val="none" w:sz="0" w:space="0" w:color="auto"/>
                <w:bottom w:val="none" w:sz="0" w:space="0" w:color="auto"/>
                <w:right w:val="none" w:sz="0" w:space="0" w:color="auto"/>
              </w:divBdr>
            </w:div>
            <w:div w:id="69810926">
              <w:marLeft w:val="0"/>
              <w:marRight w:val="0"/>
              <w:marTop w:val="0"/>
              <w:marBottom w:val="0"/>
              <w:divBdr>
                <w:top w:val="none" w:sz="0" w:space="0" w:color="auto"/>
                <w:left w:val="none" w:sz="0" w:space="0" w:color="auto"/>
                <w:bottom w:val="none" w:sz="0" w:space="0" w:color="auto"/>
                <w:right w:val="none" w:sz="0" w:space="0" w:color="auto"/>
              </w:divBdr>
              <w:divsChild>
                <w:div w:id="69810873">
                  <w:marLeft w:val="0"/>
                  <w:marRight w:val="0"/>
                  <w:marTop w:val="0"/>
                  <w:marBottom w:val="0"/>
                  <w:divBdr>
                    <w:top w:val="none" w:sz="0" w:space="0" w:color="auto"/>
                    <w:left w:val="none" w:sz="0" w:space="0" w:color="auto"/>
                    <w:bottom w:val="none" w:sz="0" w:space="0" w:color="auto"/>
                    <w:right w:val="none" w:sz="0" w:space="0" w:color="auto"/>
                  </w:divBdr>
                </w:div>
                <w:div w:id="69810874">
                  <w:marLeft w:val="0"/>
                  <w:marRight w:val="0"/>
                  <w:marTop w:val="0"/>
                  <w:marBottom w:val="0"/>
                  <w:divBdr>
                    <w:top w:val="none" w:sz="0" w:space="0" w:color="auto"/>
                    <w:left w:val="none" w:sz="0" w:space="0" w:color="auto"/>
                    <w:bottom w:val="none" w:sz="0" w:space="0" w:color="auto"/>
                    <w:right w:val="none" w:sz="0" w:space="0" w:color="auto"/>
                  </w:divBdr>
                </w:div>
                <w:div w:id="69810880">
                  <w:marLeft w:val="0"/>
                  <w:marRight w:val="0"/>
                  <w:marTop w:val="0"/>
                  <w:marBottom w:val="0"/>
                  <w:divBdr>
                    <w:top w:val="none" w:sz="0" w:space="0" w:color="auto"/>
                    <w:left w:val="none" w:sz="0" w:space="0" w:color="auto"/>
                    <w:bottom w:val="none" w:sz="0" w:space="0" w:color="auto"/>
                    <w:right w:val="none" w:sz="0" w:space="0" w:color="auto"/>
                  </w:divBdr>
                </w:div>
                <w:div w:id="69810889">
                  <w:marLeft w:val="0"/>
                  <w:marRight w:val="0"/>
                  <w:marTop w:val="0"/>
                  <w:marBottom w:val="0"/>
                  <w:divBdr>
                    <w:top w:val="none" w:sz="0" w:space="0" w:color="auto"/>
                    <w:left w:val="none" w:sz="0" w:space="0" w:color="auto"/>
                    <w:bottom w:val="none" w:sz="0" w:space="0" w:color="auto"/>
                    <w:right w:val="none" w:sz="0" w:space="0" w:color="auto"/>
                  </w:divBdr>
                </w:div>
                <w:div w:id="69810892">
                  <w:marLeft w:val="0"/>
                  <w:marRight w:val="0"/>
                  <w:marTop w:val="0"/>
                  <w:marBottom w:val="0"/>
                  <w:divBdr>
                    <w:top w:val="none" w:sz="0" w:space="0" w:color="auto"/>
                    <w:left w:val="none" w:sz="0" w:space="0" w:color="auto"/>
                    <w:bottom w:val="none" w:sz="0" w:space="0" w:color="auto"/>
                    <w:right w:val="none" w:sz="0" w:space="0" w:color="auto"/>
                  </w:divBdr>
                  <w:divsChild>
                    <w:div w:id="69810875">
                      <w:marLeft w:val="0"/>
                      <w:marRight w:val="0"/>
                      <w:marTop w:val="0"/>
                      <w:marBottom w:val="0"/>
                      <w:divBdr>
                        <w:top w:val="none" w:sz="0" w:space="0" w:color="auto"/>
                        <w:left w:val="none" w:sz="0" w:space="0" w:color="auto"/>
                        <w:bottom w:val="none" w:sz="0" w:space="0" w:color="auto"/>
                        <w:right w:val="none" w:sz="0" w:space="0" w:color="auto"/>
                      </w:divBdr>
                    </w:div>
                    <w:div w:id="69810888">
                      <w:marLeft w:val="0"/>
                      <w:marRight w:val="0"/>
                      <w:marTop w:val="0"/>
                      <w:marBottom w:val="0"/>
                      <w:divBdr>
                        <w:top w:val="none" w:sz="0" w:space="0" w:color="auto"/>
                        <w:left w:val="none" w:sz="0" w:space="0" w:color="auto"/>
                        <w:bottom w:val="none" w:sz="0" w:space="0" w:color="auto"/>
                        <w:right w:val="none" w:sz="0" w:space="0" w:color="auto"/>
                      </w:divBdr>
                    </w:div>
                    <w:div w:id="69810890">
                      <w:marLeft w:val="0"/>
                      <w:marRight w:val="0"/>
                      <w:marTop w:val="0"/>
                      <w:marBottom w:val="0"/>
                      <w:divBdr>
                        <w:top w:val="none" w:sz="0" w:space="0" w:color="auto"/>
                        <w:left w:val="none" w:sz="0" w:space="0" w:color="auto"/>
                        <w:bottom w:val="none" w:sz="0" w:space="0" w:color="auto"/>
                        <w:right w:val="none" w:sz="0" w:space="0" w:color="auto"/>
                      </w:divBdr>
                    </w:div>
                    <w:div w:id="69810898">
                      <w:marLeft w:val="0"/>
                      <w:marRight w:val="0"/>
                      <w:marTop w:val="0"/>
                      <w:marBottom w:val="0"/>
                      <w:divBdr>
                        <w:top w:val="none" w:sz="0" w:space="0" w:color="auto"/>
                        <w:left w:val="none" w:sz="0" w:space="0" w:color="auto"/>
                        <w:bottom w:val="none" w:sz="0" w:space="0" w:color="auto"/>
                        <w:right w:val="none" w:sz="0" w:space="0" w:color="auto"/>
                      </w:divBdr>
                    </w:div>
                    <w:div w:id="69810901">
                      <w:marLeft w:val="0"/>
                      <w:marRight w:val="0"/>
                      <w:marTop w:val="0"/>
                      <w:marBottom w:val="0"/>
                      <w:divBdr>
                        <w:top w:val="none" w:sz="0" w:space="0" w:color="auto"/>
                        <w:left w:val="none" w:sz="0" w:space="0" w:color="auto"/>
                        <w:bottom w:val="none" w:sz="0" w:space="0" w:color="auto"/>
                        <w:right w:val="none" w:sz="0" w:space="0" w:color="auto"/>
                      </w:divBdr>
                    </w:div>
                  </w:divsChild>
                </w:div>
                <w:div w:id="69810904">
                  <w:marLeft w:val="0"/>
                  <w:marRight w:val="0"/>
                  <w:marTop w:val="0"/>
                  <w:marBottom w:val="0"/>
                  <w:divBdr>
                    <w:top w:val="none" w:sz="0" w:space="0" w:color="auto"/>
                    <w:left w:val="none" w:sz="0" w:space="0" w:color="auto"/>
                    <w:bottom w:val="none" w:sz="0" w:space="0" w:color="auto"/>
                    <w:right w:val="none" w:sz="0" w:space="0" w:color="auto"/>
                  </w:divBdr>
                  <w:divsChild>
                    <w:div w:id="69810878">
                      <w:marLeft w:val="0"/>
                      <w:marRight w:val="0"/>
                      <w:marTop w:val="0"/>
                      <w:marBottom w:val="0"/>
                      <w:divBdr>
                        <w:top w:val="none" w:sz="0" w:space="0" w:color="auto"/>
                        <w:left w:val="none" w:sz="0" w:space="0" w:color="auto"/>
                        <w:bottom w:val="none" w:sz="0" w:space="0" w:color="auto"/>
                        <w:right w:val="none" w:sz="0" w:space="0" w:color="auto"/>
                      </w:divBdr>
                    </w:div>
                    <w:div w:id="69810881">
                      <w:marLeft w:val="0"/>
                      <w:marRight w:val="0"/>
                      <w:marTop w:val="0"/>
                      <w:marBottom w:val="0"/>
                      <w:divBdr>
                        <w:top w:val="none" w:sz="0" w:space="0" w:color="auto"/>
                        <w:left w:val="none" w:sz="0" w:space="0" w:color="auto"/>
                        <w:bottom w:val="none" w:sz="0" w:space="0" w:color="auto"/>
                        <w:right w:val="none" w:sz="0" w:space="0" w:color="auto"/>
                      </w:divBdr>
                    </w:div>
                    <w:div w:id="69810882">
                      <w:marLeft w:val="0"/>
                      <w:marRight w:val="0"/>
                      <w:marTop w:val="0"/>
                      <w:marBottom w:val="0"/>
                      <w:divBdr>
                        <w:top w:val="none" w:sz="0" w:space="0" w:color="auto"/>
                        <w:left w:val="none" w:sz="0" w:space="0" w:color="auto"/>
                        <w:bottom w:val="none" w:sz="0" w:space="0" w:color="auto"/>
                        <w:right w:val="none" w:sz="0" w:space="0" w:color="auto"/>
                      </w:divBdr>
                    </w:div>
                    <w:div w:id="69810893">
                      <w:marLeft w:val="0"/>
                      <w:marRight w:val="0"/>
                      <w:marTop w:val="0"/>
                      <w:marBottom w:val="0"/>
                      <w:divBdr>
                        <w:top w:val="none" w:sz="0" w:space="0" w:color="auto"/>
                        <w:left w:val="none" w:sz="0" w:space="0" w:color="auto"/>
                        <w:bottom w:val="none" w:sz="0" w:space="0" w:color="auto"/>
                        <w:right w:val="none" w:sz="0" w:space="0" w:color="auto"/>
                      </w:divBdr>
                    </w:div>
                    <w:div w:id="69810915">
                      <w:marLeft w:val="0"/>
                      <w:marRight w:val="0"/>
                      <w:marTop w:val="0"/>
                      <w:marBottom w:val="0"/>
                      <w:divBdr>
                        <w:top w:val="none" w:sz="0" w:space="0" w:color="auto"/>
                        <w:left w:val="none" w:sz="0" w:space="0" w:color="auto"/>
                        <w:bottom w:val="none" w:sz="0" w:space="0" w:color="auto"/>
                        <w:right w:val="none" w:sz="0" w:space="0" w:color="auto"/>
                      </w:divBdr>
                    </w:div>
                    <w:div w:id="69810922">
                      <w:marLeft w:val="0"/>
                      <w:marRight w:val="0"/>
                      <w:marTop w:val="0"/>
                      <w:marBottom w:val="0"/>
                      <w:divBdr>
                        <w:top w:val="none" w:sz="0" w:space="0" w:color="auto"/>
                        <w:left w:val="none" w:sz="0" w:space="0" w:color="auto"/>
                        <w:bottom w:val="none" w:sz="0" w:space="0" w:color="auto"/>
                        <w:right w:val="none" w:sz="0" w:space="0" w:color="auto"/>
                      </w:divBdr>
                    </w:div>
                  </w:divsChild>
                </w:div>
                <w:div w:id="69810906">
                  <w:marLeft w:val="0"/>
                  <w:marRight w:val="0"/>
                  <w:marTop w:val="0"/>
                  <w:marBottom w:val="0"/>
                  <w:divBdr>
                    <w:top w:val="none" w:sz="0" w:space="0" w:color="auto"/>
                    <w:left w:val="none" w:sz="0" w:space="0" w:color="auto"/>
                    <w:bottom w:val="none" w:sz="0" w:space="0" w:color="auto"/>
                    <w:right w:val="none" w:sz="0" w:space="0" w:color="auto"/>
                  </w:divBdr>
                  <w:divsChild>
                    <w:div w:id="69810899">
                      <w:marLeft w:val="0"/>
                      <w:marRight w:val="0"/>
                      <w:marTop w:val="0"/>
                      <w:marBottom w:val="0"/>
                      <w:divBdr>
                        <w:top w:val="none" w:sz="0" w:space="0" w:color="auto"/>
                        <w:left w:val="none" w:sz="0" w:space="0" w:color="auto"/>
                        <w:bottom w:val="none" w:sz="0" w:space="0" w:color="auto"/>
                        <w:right w:val="none" w:sz="0" w:space="0" w:color="auto"/>
                      </w:divBdr>
                    </w:div>
                    <w:div w:id="69810903">
                      <w:marLeft w:val="0"/>
                      <w:marRight w:val="0"/>
                      <w:marTop w:val="0"/>
                      <w:marBottom w:val="0"/>
                      <w:divBdr>
                        <w:top w:val="none" w:sz="0" w:space="0" w:color="auto"/>
                        <w:left w:val="none" w:sz="0" w:space="0" w:color="auto"/>
                        <w:bottom w:val="none" w:sz="0" w:space="0" w:color="auto"/>
                        <w:right w:val="none" w:sz="0" w:space="0" w:color="auto"/>
                      </w:divBdr>
                    </w:div>
                    <w:div w:id="69810919">
                      <w:marLeft w:val="0"/>
                      <w:marRight w:val="0"/>
                      <w:marTop w:val="0"/>
                      <w:marBottom w:val="0"/>
                      <w:divBdr>
                        <w:top w:val="none" w:sz="0" w:space="0" w:color="auto"/>
                        <w:left w:val="none" w:sz="0" w:space="0" w:color="auto"/>
                        <w:bottom w:val="none" w:sz="0" w:space="0" w:color="auto"/>
                        <w:right w:val="none" w:sz="0" w:space="0" w:color="auto"/>
                      </w:divBdr>
                    </w:div>
                  </w:divsChild>
                </w:div>
                <w:div w:id="69810912">
                  <w:marLeft w:val="0"/>
                  <w:marRight w:val="0"/>
                  <w:marTop w:val="0"/>
                  <w:marBottom w:val="0"/>
                  <w:divBdr>
                    <w:top w:val="none" w:sz="0" w:space="0" w:color="auto"/>
                    <w:left w:val="none" w:sz="0" w:space="0" w:color="auto"/>
                    <w:bottom w:val="none" w:sz="0" w:space="0" w:color="auto"/>
                    <w:right w:val="none" w:sz="0" w:space="0" w:color="auto"/>
                  </w:divBdr>
                </w:div>
                <w:div w:id="69810914">
                  <w:marLeft w:val="0"/>
                  <w:marRight w:val="0"/>
                  <w:marTop w:val="0"/>
                  <w:marBottom w:val="0"/>
                  <w:divBdr>
                    <w:top w:val="none" w:sz="0" w:space="0" w:color="auto"/>
                    <w:left w:val="none" w:sz="0" w:space="0" w:color="auto"/>
                    <w:bottom w:val="none" w:sz="0" w:space="0" w:color="auto"/>
                    <w:right w:val="none" w:sz="0" w:space="0" w:color="auto"/>
                  </w:divBdr>
                  <w:divsChild>
                    <w:div w:id="69810885">
                      <w:marLeft w:val="0"/>
                      <w:marRight w:val="0"/>
                      <w:marTop w:val="0"/>
                      <w:marBottom w:val="0"/>
                      <w:divBdr>
                        <w:top w:val="none" w:sz="0" w:space="0" w:color="auto"/>
                        <w:left w:val="none" w:sz="0" w:space="0" w:color="auto"/>
                        <w:bottom w:val="none" w:sz="0" w:space="0" w:color="auto"/>
                        <w:right w:val="none" w:sz="0" w:space="0" w:color="auto"/>
                      </w:divBdr>
                    </w:div>
                    <w:div w:id="69810886">
                      <w:marLeft w:val="0"/>
                      <w:marRight w:val="0"/>
                      <w:marTop w:val="0"/>
                      <w:marBottom w:val="0"/>
                      <w:divBdr>
                        <w:top w:val="none" w:sz="0" w:space="0" w:color="auto"/>
                        <w:left w:val="none" w:sz="0" w:space="0" w:color="auto"/>
                        <w:bottom w:val="none" w:sz="0" w:space="0" w:color="auto"/>
                        <w:right w:val="none" w:sz="0" w:space="0" w:color="auto"/>
                      </w:divBdr>
                    </w:div>
                    <w:div w:id="69810908">
                      <w:marLeft w:val="0"/>
                      <w:marRight w:val="0"/>
                      <w:marTop w:val="0"/>
                      <w:marBottom w:val="0"/>
                      <w:divBdr>
                        <w:top w:val="none" w:sz="0" w:space="0" w:color="auto"/>
                        <w:left w:val="none" w:sz="0" w:space="0" w:color="auto"/>
                        <w:bottom w:val="none" w:sz="0" w:space="0" w:color="auto"/>
                        <w:right w:val="none" w:sz="0" w:space="0" w:color="auto"/>
                      </w:divBdr>
                    </w:div>
                    <w:div w:id="69810925">
                      <w:marLeft w:val="0"/>
                      <w:marRight w:val="0"/>
                      <w:marTop w:val="0"/>
                      <w:marBottom w:val="0"/>
                      <w:divBdr>
                        <w:top w:val="none" w:sz="0" w:space="0" w:color="auto"/>
                        <w:left w:val="none" w:sz="0" w:space="0" w:color="auto"/>
                        <w:bottom w:val="none" w:sz="0" w:space="0" w:color="auto"/>
                        <w:right w:val="none" w:sz="0" w:space="0" w:color="auto"/>
                      </w:divBdr>
                    </w:div>
                    <w:div w:id="69810927">
                      <w:marLeft w:val="0"/>
                      <w:marRight w:val="0"/>
                      <w:marTop w:val="0"/>
                      <w:marBottom w:val="0"/>
                      <w:divBdr>
                        <w:top w:val="none" w:sz="0" w:space="0" w:color="auto"/>
                        <w:left w:val="none" w:sz="0" w:space="0" w:color="auto"/>
                        <w:bottom w:val="none" w:sz="0" w:space="0" w:color="auto"/>
                        <w:right w:val="none" w:sz="0" w:space="0" w:color="auto"/>
                      </w:divBdr>
                    </w:div>
                    <w:div w:id="69810930">
                      <w:marLeft w:val="0"/>
                      <w:marRight w:val="0"/>
                      <w:marTop w:val="0"/>
                      <w:marBottom w:val="0"/>
                      <w:divBdr>
                        <w:top w:val="none" w:sz="0" w:space="0" w:color="auto"/>
                        <w:left w:val="none" w:sz="0" w:space="0" w:color="auto"/>
                        <w:bottom w:val="none" w:sz="0" w:space="0" w:color="auto"/>
                        <w:right w:val="none" w:sz="0" w:space="0" w:color="auto"/>
                      </w:divBdr>
                    </w:div>
                  </w:divsChild>
                </w:div>
                <w:div w:id="69810916">
                  <w:marLeft w:val="0"/>
                  <w:marRight w:val="0"/>
                  <w:marTop w:val="0"/>
                  <w:marBottom w:val="0"/>
                  <w:divBdr>
                    <w:top w:val="none" w:sz="0" w:space="0" w:color="auto"/>
                    <w:left w:val="none" w:sz="0" w:space="0" w:color="auto"/>
                    <w:bottom w:val="none" w:sz="0" w:space="0" w:color="auto"/>
                    <w:right w:val="none" w:sz="0" w:space="0" w:color="auto"/>
                  </w:divBdr>
                </w:div>
                <w:div w:id="69810918">
                  <w:marLeft w:val="0"/>
                  <w:marRight w:val="0"/>
                  <w:marTop w:val="0"/>
                  <w:marBottom w:val="0"/>
                  <w:divBdr>
                    <w:top w:val="none" w:sz="0" w:space="0" w:color="auto"/>
                    <w:left w:val="none" w:sz="0" w:space="0" w:color="auto"/>
                    <w:bottom w:val="none" w:sz="0" w:space="0" w:color="auto"/>
                    <w:right w:val="none" w:sz="0" w:space="0" w:color="auto"/>
                  </w:divBdr>
                </w:div>
                <w:div w:id="69810923">
                  <w:marLeft w:val="0"/>
                  <w:marRight w:val="0"/>
                  <w:marTop w:val="0"/>
                  <w:marBottom w:val="0"/>
                  <w:divBdr>
                    <w:top w:val="none" w:sz="0" w:space="0" w:color="auto"/>
                    <w:left w:val="none" w:sz="0" w:space="0" w:color="auto"/>
                    <w:bottom w:val="none" w:sz="0" w:space="0" w:color="auto"/>
                    <w:right w:val="none" w:sz="0" w:space="0" w:color="auto"/>
                  </w:divBdr>
                  <w:divsChild>
                    <w:div w:id="69810872">
                      <w:marLeft w:val="0"/>
                      <w:marRight w:val="0"/>
                      <w:marTop w:val="0"/>
                      <w:marBottom w:val="0"/>
                      <w:divBdr>
                        <w:top w:val="none" w:sz="0" w:space="0" w:color="auto"/>
                        <w:left w:val="none" w:sz="0" w:space="0" w:color="auto"/>
                        <w:bottom w:val="none" w:sz="0" w:space="0" w:color="auto"/>
                        <w:right w:val="none" w:sz="0" w:space="0" w:color="auto"/>
                      </w:divBdr>
                    </w:div>
                    <w:div w:id="69810887">
                      <w:marLeft w:val="0"/>
                      <w:marRight w:val="0"/>
                      <w:marTop w:val="0"/>
                      <w:marBottom w:val="0"/>
                      <w:divBdr>
                        <w:top w:val="none" w:sz="0" w:space="0" w:color="auto"/>
                        <w:left w:val="none" w:sz="0" w:space="0" w:color="auto"/>
                        <w:bottom w:val="none" w:sz="0" w:space="0" w:color="auto"/>
                        <w:right w:val="none" w:sz="0" w:space="0" w:color="auto"/>
                      </w:divBdr>
                    </w:div>
                    <w:div w:id="69810891">
                      <w:marLeft w:val="0"/>
                      <w:marRight w:val="0"/>
                      <w:marTop w:val="0"/>
                      <w:marBottom w:val="0"/>
                      <w:divBdr>
                        <w:top w:val="none" w:sz="0" w:space="0" w:color="auto"/>
                        <w:left w:val="none" w:sz="0" w:space="0" w:color="auto"/>
                        <w:bottom w:val="none" w:sz="0" w:space="0" w:color="auto"/>
                        <w:right w:val="none" w:sz="0" w:space="0" w:color="auto"/>
                      </w:divBdr>
                    </w:div>
                    <w:div w:id="69810896">
                      <w:marLeft w:val="0"/>
                      <w:marRight w:val="0"/>
                      <w:marTop w:val="0"/>
                      <w:marBottom w:val="0"/>
                      <w:divBdr>
                        <w:top w:val="none" w:sz="0" w:space="0" w:color="auto"/>
                        <w:left w:val="none" w:sz="0" w:space="0" w:color="auto"/>
                        <w:bottom w:val="none" w:sz="0" w:space="0" w:color="auto"/>
                        <w:right w:val="none" w:sz="0" w:space="0" w:color="auto"/>
                      </w:divBdr>
                    </w:div>
                    <w:div w:id="69810900">
                      <w:marLeft w:val="0"/>
                      <w:marRight w:val="0"/>
                      <w:marTop w:val="0"/>
                      <w:marBottom w:val="0"/>
                      <w:divBdr>
                        <w:top w:val="none" w:sz="0" w:space="0" w:color="auto"/>
                        <w:left w:val="none" w:sz="0" w:space="0" w:color="auto"/>
                        <w:bottom w:val="none" w:sz="0" w:space="0" w:color="auto"/>
                        <w:right w:val="none" w:sz="0" w:space="0" w:color="auto"/>
                      </w:divBdr>
                    </w:div>
                    <w:div w:id="69810902">
                      <w:marLeft w:val="0"/>
                      <w:marRight w:val="0"/>
                      <w:marTop w:val="0"/>
                      <w:marBottom w:val="0"/>
                      <w:divBdr>
                        <w:top w:val="none" w:sz="0" w:space="0" w:color="auto"/>
                        <w:left w:val="none" w:sz="0" w:space="0" w:color="auto"/>
                        <w:bottom w:val="none" w:sz="0" w:space="0" w:color="auto"/>
                        <w:right w:val="none" w:sz="0" w:space="0" w:color="auto"/>
                      </w:divBdr>
                    </w:div>
                    <w:div w:id="69810910">
                      <w:marLeft w:val="0"/>
                      <w:marRight w:val="0"/>
                      <w:marTop w:val="0"/>
                      <w:marBottom w:val="0"/>
                      <w:divBdr>
                        <w:top w:val="none" w:sz="0" w:space="0" w:color="auto"/>
                        <w:left w:val="none" w:sz="0" w:space="0" w:color="auto"/>
                        <w:bottom w:val="none" w:sz="0" w:space="0" w:color="auto"/>
                        <w:right w:val="none" w:sz="0" w:space="0" w:color="auto"/>
                      </w:divBdr>
                    </w:div>
                    <w:div w:id="69810911">
                      <w:marLeft w:val="0"/>
                      <w:marRight w:val="0"/>
                      <w:marTop w:val="0"/>
                      <w:marBottom w:val="0"/>
                      <w:divBdr>
                        <w:top w:val="none" w:sz="0" w:space="0" w:color="auto"/>
                        <w:left w:val="none" w:sz="0" w:space="0" w:color="auto"/>
                        <w:bottom w:val="none" w:sz="0" w:space="0" w:color="auto"/>
                        <w:right w:val="none" w:sz="0" w:space="0" w:color="auto"/>
                      </w:divBdr>
                    </w:div>
                    <w:div w:id="69810920">
                      <w:marLeft w:val="0"/>
                      <w:marRight w:val="0"/>
                      <w:marTop w:val="0"/>
                      <w:marBottom w:val="0"/>
                      <w:divBdr>
                        <w:top w:val="none" w:sz="0" w:space="0" w:color="auto"/>
                        <w:left w:val="none" w:sz="0" w:space="0" w:color="auto"/>
                        <w:bottom w:val="none" w:sz="0" w:space="0" w:color="auto"/>
                        <w:right w:val="none" w:sz="0" w:space="0" w:color="auto"/>
                      </w:divBdr>
                    </w:div>
                    <w:div w:id="69810932">
                      <w:marLeft w:val="0"/>
                      <w:marRight w:val="0"/>
                      <w:marTop w:val="0"/>
                      <w:marBottom w:val="0"/>
                      <w:divBdr>
                        <w:top w:val="none" w:sz="0" w:space="0" w:color="auto"/>
                        <w:left w:val="none" w:sz="0" w:space="0" w:color="auto"/>
                        <w:bottom w:val="none" w:sz="0" w:space="0" w:color="auto"/>
                        <w:right w:val="none" w:sz="0" w:space="0" w:color="auto"/>
                      </w:divBdr>
                    </w:div>
                  </w:divsChild>
                </w:div>
                <w:div w:id="6981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810909">
      <w:marLeft w:val="480"/>
      <w:marRight w:val="480"/>
      <w:marTop w:val="0"/>
      <w:marBottom w:val="0"/>
      <w:divBdr>
        <w:top w:val="none" w:sz="0" w:space="0" w:color="auto"/>
        <w:left w:val="none" w:sz="0" w:space="0" w:color="auto"/>
        <w:bottom w:val="none" w:sz="0" w:space="0" w:color="auto"/>
        <w:right w:val="none" w:sz="0" w:space="0" w:color="auto"/>
      </w:divBdr>
      <w:divsChild>
        <w:div w:id="69810895">
          <w:marLeft w:val="0"/>
          <w:marRight w:val="0"/>
          <w:marTop w:val="0"/>
          <w:marBottom w:val="0"/>
          <w:divBdr>
            <w:top w:val="none" w:sz="0" w:space="0" w:color="auto"/>
            <w:left w:val="none" w:sz="0" w:space="0" w:color="auto"/>
            <w:bottom w:val="none" w:sz="0" w:space="0" w:color="auto"/>
            <w:right w:val="none" w:sz="0" w:space="0" w:color="auto"/>
          </w:divBdr>
          <w:divsChild>
            <w:div w:id="69810897">
              <w:marLeft w:val="0"/>
              <w:marRight w:val="0"/>
              <w:marTop w:val="0"/>
              <w:marBottom w:val="0"/>
              <w:divBdr>
                <w:top w:val="none" w:sz="0" w:space="0" w:color="auto"/>
                <w:left w:val="none" w:sz="0" w:space="0" w:color="auto"/>
                <w:bottom w:val="none" w:sz="0" w:space="0" w:color="auto"/>
                <w:right w:val="none" w:sz="0" w:space="0" w:color="auto"/>
              </w:divBdr>
              <w:divsChild>
                <w:div w:id="69810921">
                  <w:marLeft w:val="0"/>
                  <w:marRight w:val="0"/>
                  <w:marTop w:val="0"/>
                  <w:marBottom w:val="0"/>
                  <w:divBdr>
                    <w:top w:val="none" w:sz="0" w:space="0" w:color="auto"/>
                    <w:left w:val="none" w:sz="0" w:space="0" w:color="auto"/>
                    <w:bottom w:val="none" w:sz="0" w:space="0" w:color="auto"/>
                    <w:right w:val="none" w:sz="0" w:space="0" w:color="auto"/>
                  </w:divBdr>
                  <w:divsChild>
                    <w:div w:id="6981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810913">
      <w:marLeft w:val="480"/>
      <w:marRight w:val="480"/>
      <w:marTop w:val="0"/>
      <w:marBottom w:val="0"/>
      <w:divBdr>
        <w:top w:val="none" w:sz="0" w:space="0" w:color="auto"/>
        <w:left w:val="none" w:sz="0" w:space="0" w:color="auto"/>
        <w:bottom w:val="none" w:sz="0" w:space="0" w:color="auto"/>
        <w:right w:val="none" w:sz="0" w:space="0" w:color="auto"/>
      </w:divBdr>
      <w:divsChild>
        <w:div w:id="69810883">
          <w:marLeft w:val="0"/>
          <w:marRight w:val="0"/>
          <w:marTop w:val="0"/>
          <w:marBottom w:val="0"/>
          <w:divBdr>
            <w:top w:val="none" w:sz="0" w:space="0" w:color="auto"/>
            <w:left w:val="none" w:sz="0" w:space="0" w:color="auto"/>
            <w:bottom w:val="none" w:sz="0" w:space="0" w:color="auto"/>
            <w:right w:val="none" w:sz="0" w:space="0" w:color="auto"/>
          </w:divBdr>
          <w:divsChild>
            <w:div w:id="69810894">
              <w:marLeft w:val="0"/>
              <w:marRight w:val="0"/>
              <w:marTop w:val="0"/>
              <w:marBottom w:val="0"/>
              <w:divBdr>
                <w:top w:val="none" w:sz="0" w:space="0" w:color="auto"/>
                <w:left w:val="none" w:sz="0" w:space="0" w:color="auto"/>
                <w:bottom w:val="none" w:sz="0" w:space="0" w:color="auto"/>
                <w:right w:val="none" w:sz="0" w:space="0" w:color="auto"/>
              </w:divBdr>
              <w:divsChild>
                <w:div w:id="69810929">
                  <w:marLeft w:val="0"/>
                  <w:marRight w:val="0"/>
                  <w:marTop w:val="0"/>
                  <w:marBottom w:val="0"/>
                  <w:divBdr>
                    <w:top w:val="none" w:sz="0" w:space="0" w:color="auto"/>
                    <w:left w:val="none" w:sz="0" w:space="0" w:color="auto"/>
                    <w:bottom w:val="none" w:sz="0" w:space="0" w:color="auto"/>
                    <w:right w:val="none" w:sz="0" w:space="0" w:color="auto"/>
                  </w:divBdr>
                  <w:divsChild>
                    <w:div w:id="69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tatic.springsource.org/spring/docs/2.5.x/reference/mvc.html" TargetMode="External"/><Relationship Id="rId18" Type="http://schemas.openxmlformats.org/officeDocument/2006/relationships/hyperlink" Target="http://www.google.com/search?hl=en&amp;q=allinurl%3Astring+java.sun.com&amp;btnI=I%27m%20Feeling%20Lucky" TargetMode="External"/><Relationship Id="rId26" Type="http://schemas.openxmlformats.org/officeDocument/2006/relationships/hyperlink" Target="http://www.google.com/search?hl=en&amp;q=allinurl%3Astring+java.sun.com&amp;btnI=I%27m%20Feeling%20Lucky" TargetMode="External"/><Relationship Id="rId39" Type="http://schemas.openxmlformats.org/officeDocument/2006/relationships/hyperlink" Target="http://www.google.com/search?hl=en&amp;q=allinurl%3Astring+java.sun.com&amp;btnI=I%27m%20Feeling%20Lucky" TargetMode="External"/><Relationship Id="rId21" Type="http://schemas.openxmlformats.org/officeDocument/2006/relationships/hyperlink" Target="http://www.google.com/search?hl=en&amp;q=allinurl%3Astring+java.sun.com&amp;btnI=I%27m%20Feeling%20Lucky" TargetMode="External"/><Relationship Id="rId34" Type="http://schemas.openxmlformats.org/officeDocument/2006/relationships/hyperlink" Target="http://www.google.com/search?hl=en&amp;q=allinurl%3Astring+java.sun.com&amp;btnI=I%27m%20Feeling%20Lucky" TargetMode="External"/><Relationship Id="rId42" Type="http://schemas.openxmlformats.org/officeDocument/2006/relationships/hyperlink" Target="http://www.google.com/search?hl=en&amp;q=allinurl%3Astring+java.sun.com&amp;btnI=I%27m%20Feeling%20Lucky" TargetMode="External"/><Relationship Id="rId47" Type="http://schemas.openxmlformats.org/officeDocument/2006/relationships/hyperlink" Target="http://www.google.com/search?hl=en&amp;q=allinurl%3Astring+java.sun.com&amp;btnI=I%27m%20Feeling%20Lucky" TargetMode="External"/><Relationship Id="rId50" Type="http://schemas.openxmlformats.org/officeDocument/2006/relationships/hyperlink" Target="http://www.google.com/search?hl=en&amp;q=allinurl%3Amap+java.sun.com&amp;btnI=I%27m%20Feeling%20Lucky" TargetMode="External"/><Relationship Id="rId55" Type="http://schemas.openxmlformats.org/officeDocument/2006/relationships/hyperlink" Target="http://www.google.com/search?hl=en&amp;q=allinurl%3Astring+java.sun.com&amp;btnI=I%27m%20Feeling%20Lucky" TargetMode="External"/><Relationship Id="rId63" Type="http://schemas.openxmlformats.org/officeDocument/2006/relationships/hyperlink" Target="http://www.google.com/search?hl=en&amp;q=allinurl%3Aobject+java.sun.com&amp;btnI=I%27m%20Feeling%20Lucky" TargetMode="External"/><Relationship Id="rId68" Type="http://schemas.openxmlformats.org/officeDocument/2006/relationships/hyperlink" Target="http://www.google.com/search?hl=en&amp;q=allinurl%3Aexception+java.sun.com&amp;btnI=I%27m%20Feeling%20Lucky" TargetMode="External"/><Relationship Id="rId76" Type="http://schemas.openxmlformats.org/officeDocument/2006/relationships/theme" Target="theme/theme1.xml"/><Relationship Id="rId7" Type="http://schemas.openxmlformats.org/officeDocument/2006/relationships/hyperlink" Target="http://www.egovframe.org/wiki/doku.php?id=egovframework:rte2:ptl:annotation-based_controller" TargetMode="External"/><Relationship Id="rId71" Type="http://schemas.openxmlformats.org/officeDocument/2006/relationships/hyperlink" Target="http://www.google.com/search?hl=en&amp;q=allinurl%3Astring+java.sun.com&amp;btnI=I%27m%20Feeling%20Lucky" TargetMode="External"/><Relationship Id="rId2" Type="http://schemas.openxmlformats.org/officeDocument/2006/relationships/styles" Target="styles.xml"/><Relationship Id="rId16" Type="http://schemas.openxmlformats.org/officeDocument/2006/relationships/hyperlink" Target="http://www.google.com/search?hl=en&amp;q=allinurl%3Astring+java.sun.com&amp;btnI=I%27m%20Feeling%20Lucky" TargetMode="External"/><Relationship Id="rId29" Type="http://schemas.openxmlformats.org/officeDocument/2006/relationships/hyperlink" Target="http://www.google.com/search?hl=en&amp;q=allinurl%3Astring+java.sun.com&amp;btnI=I%27m%20Feeling%20Lucky" TargetMode="External"/><Relationship Id="rId11" Type="http://schemas.openxmlformats.org/officeDocument/2006/relationships/hyperlink" Target="http://static.springsource.org/spring/docs/2.5.x/reference/mvc.html" TargetMode="External"/><Relationship Id="rId24" Type="http://schemas.openxmlformats.org/officeDocument/2006/relationships/hyperlink" Target="http://www.google.com/search?hl=en&amp;q=allinurl%3Astring+java.sun.com&amp;btnI=I%27m%20Feeling%20Lucky" TargetMode="External"/><Relationship Id="rId32" Type="http://schemas.openxmlformats.org/officeDocument/2006/relationships/hyperlink" Target="http://www.google.com/search?hl=en&amp;q=allinurl%3Astring+java.sun.com&amp;btnI=I%27m%20Feeling%20Lucky" TargetMode="External"/><Relationship Id="rId37" Type="http://schemas.openxmlformats.org/officeDocument/2006/relationships/hyperlink" Target="http://www.google.com/search?hl=en&amp;q=allinurl%3Asystem+java.sun.com&amp;btnI=I%27m%20Feeling%20Lucky" TargetMode="External"/><Relationship Id="rId40" Type="http://schemas.openxmlformats.org/officeDocument/2006/relationships/hyperlink" Target="http://www.google.com/search?hl=en&amp;q=allinurl%3Astring+java.sun.com&amp;btnI=I%27m%20Feeling%20Lucky" TargetMode="External"/><Relationship Id="rId45" Type="http://schemas.openxmlformats.org/officeDocument/2006/relationships/hyperlink" Target="http://www.google.com/search?hl=en&amp;q=allinurl%3Astring+java.sun.com&amp;btnI=I%27m%20Feeling%20Lucky" TargetMode="External"/><Relationship Id="rId53" Type="http://schemas.openxmlformats.org/officeDocument/2006/relationships/hyperlink" Target="http://www.google.com/search?hl=en&amp;q=allinurl%3Astring+java.sun.com&amp;btnI=I%27m%20Feeling%20Lucky" TargetMode="External"/><Relationship Id="rId58" Type="http://schemas.openxmlformats.org/officeDocument/2006/relationships/hyperlink" Target="http://www.google.com/search?hl=en&amp;q=allinurl%3Amap+java.sun.com&amp;btnI=I%27m%20Feeling%20Lucky" TargetMode="External"/><Relationship Id="rId66" Type="http://schemas.openxmlformats.org/officeDocument/2006/relationships/hyperlink" Target="http://www.google.com/search?hl=en&amp;q=allinurl%3Aobject+java.sun.com&amp;btnI=I%27m%20Feeling%20Lucky" TargetMode="External"/><Relationship Id="rId74" Type="http://schemas.openxmlformats.org/officeDocument/2006/relationships/hyperlink" Target="http://blog.springsource.com/2007/11/14/annotated-web-mvc-controllers-in-spring-25/" TargetMode="External"/><Relationship Id="rId5" Type="http://schemas.openxmlformats.org/officeDocument/2006/relationships/footnotes" Target="footnotes.xml"/><Relationship Id="rId15" Type="http://schemas.openxmlformats.org/officeDocument/2006/relationships/hyperlink" Target="http://www.google.com/search?hl=en&amp;q=allinurl%3Astring+java.sun.com&amp;btnI=I%27m%20Feeling%20Lucky" TargetMode="External"/><Relationship Id="rId23" Type="http://schemas.openxmlformats.org/officeDocument/2006/relationships/hyperlink" Target="http://www.google.com/search?hl=en&amp;q=allinurl%3Astring+java.sun.com&amp;btnI=I%27m%20Feeling%20Lucky" TargetMode="External"/><Relationship Id="rId28" Type="http://schemas.openxmlformats.org/officeDocument/2006/relationships/hyperlink" Target="http://www.google.com/search?hl=en&amp;q=allinurl%3Astring+java.sun.com&amp;btnI=I%27m%20Feeling%20Lucky" TargetMode="External"/><Relationship Id="rId36" Type="http://schemas.openxmlformats.org/officeDocument/2006/relationships/hyperlink" Target="http://www.google.com/search?hl=en&amp;q=allinurl%3Asystem+java.sun.com&amp;btnI=I%27m%20Feeling%20Lucky" TargetMode="External"/><Relationship Id="rId49" Type="http://schemas.openxmlformats.org/officeDocument/2006/relationships/hyperlink" Target="http://www.google.com/search?hl=en&amp;q=allinurl%3Ahashmap+java.sun.com&amp;btnI=I%27m%20Feeling%20Lucky" TargetMode="External"/><Relationship Id="rId57" Type="http://schemas.openxmlformats.org/officeDocument/2006/relationships/hyperlink" Target="http://www.egovframe.org/wiki/doku.php?id=egovframework:rte:ptl:controller" TargetMode="External"/><Relationship Id="rId61" Type="http://schemas.openxmlformats.org/officeDocument/2006/relationships/hyperlink" Target="http://www.google.com/search?hl=en&amp;q=allinurl%3Amap+java.sun.com&amp;btnI=I%27m%20Feeling%20Lucky" TargetMode="External"/><Relationship Id="rId10" Type="http://schemas.openxmlformats.org/officeDocument/2006/relationships/hyperlink" Target="http://static.springsource.org/spring/docs/2.5.x/reference/mvc.html" TargetMode="External"/><Relationship Id="rId19" Type="http://schemas.openxmlformats.org/officeDocument/2006/relationships/hyperlink" Target="http://www.google.com/search?hl=en&amp;q=allinurl%3Astring+java.sun.com&amp;btnI=I%27m%20Feeling%20Lucky" TargetMode="External"/><Relationship Id="rId31" Type="http://schemas.openxmlformats.org/officeDocument/2006/relationships/hyperlink" Target="http://www.google.com/search?hl=en&amp;q=allinurl%3Astring+java.sun.com&amp;btnI=I%27m%20Feeling%20Lucky" TargetMode="External"/><Relationship Id="rId44" Type="http://schemas.openxmlformats.org/officeDocument/2006/relationships/hyperlink" Target="http://www.google.com/search?hl=en&amp;q=allinurl%3Astring+java.sun.com&amp;btnI=I%27m%20Feeling%20Lucky" TargetMode="External"/><Relationship Id="rId52" Type="http://schemas.openxmlformats.org/officeDocument/2006/relationships/hyperlink" Target="http://www.google.com/search?hl=en&amp;q=allinurl%3Amap+java.sun.com&amp;btnI=I%27m%20Feeling%20Lucky" TargetMode="External"/><Relationship Id="rId60" Type="http://schemas.openxmlformats.org/officeDocument/2006/relationships/hyperlink" Target="http://www.google.com/search?hl=en&amp;q=allinurl%3Aexception+java.sun.com&amp;btnI=I%27m%20Feeling%20Lucky" TargetMode="External"/><Relationship Id="rId65" Type="http://schemas.openxmlformats.org/officeDocument/2006/relationships/hyperlink" Target="http://www.google.com/search?hl=en&amp;q=allinurl%3Astring+java.sun.com&amp;btnI=I%27m%20Feeling%20Lucky" TargetMode="External"/><Relationship Id="rId73" Type="http://schemas.openxmlformats.org/officeDocument/2006/relationships/hyperlink" Target="http://www.google.com/search?hl=en&amp;q=allinurl%3Aexception+java.sun.com&amp;btnI=I%27m%20Feeling%20Lucky" TargetMode="External"/><Relationship Id="rId4" Type="http://schemas.openxmlformats.org/officeDocument/2006/relationships/webSettings" Target="webSettings.xml"/><Relationship Id="rId9" Type="http://schemas.openxmlformats.org/officeDocument/2006/relationships/hyperlink" Target="http://www.egovframe.org/wiki/doku.php?id=egovframework:rte2:ptl:annotation-based_controller" TargetMode="External"/><Relationship Id="rId14" Type="http://schemas.openxmlformats.org/officeDocument/2006/relationships/hyperlink" Target="http://static.springsource.org/spring/docs/2.5.x/reference/mvc.html" TargetMode="External"/><Relationship Id="rId22" Type="http://schemas.openxmlformats.org/officeDocument/2006/relationships/hyperlink" Target="http://www.google.com/search?hl=en&amp;q=allinurl%3Astring+java.sun.com&amp;btnI=I%27m%20Feeling%20Lucky" TargetMode="External"/><Relationship Id="rId27" Type="http://schemas.openxmlformats.org/officeDocument/2006/relationships/hyperlink" Target="http://www.google.com/search?hl=en&amp;q=allinurl%3Astring+java.sun.com&amp;btnI=I%27m%20Feeling%20Lucky" TargetMode="External"/><Relationship Id="rId30" Type="http://schemas.openxmlformats.org/officeDocument/2006/relationships/hyperlink" Target="http://www.google.com/search?hl=en&amp;q=allinurl%3Astring+java.sun.com&amp;btnI=I%27m%20Feeling%20Lucky" TargetMode="External"/><Relationship Id="rId35" Type="http://schemas.openxmlformats.org/officeDocument/2006/relationships/hyperlink" Target="http://www.google.com/search?hl=en&amp;q=allinurl%3Astring+java.sun.com&amp;btnI=I%27m%20Feeling%20Lucky" TargetMode="External"/><Relationship Id="rId43" Type="http://schemas.openxmlformats.org/officeDocument/2006/relationships/hyperlink" Target="http://www.google.com/search?hl=en&amp;q=allinurl%3Astring+java.sun.com&amp;btnI=I%27m%20Feeling%20Lucky" TargetMode="External"/><Relationship Id="rId48" Type="http://schemas.openxmlformats.org/officeDocument/2006/relationships/hyperlink" Target="http://www.google.com/search?hl=en&amp;q=allinurl%3Amap+java.sun.com&amp;btnI=I%27m%20Feeling%20Lucky" TargetMode="External"/><Relationship Id="rId56" Type="http://schemas.openxmlformats.org/officeDocument/2006/relationships/hyperlink" Target="http://www.google.com/search?hl=en&amp;q=allinurl%3Astring+java.sun.com&amp;btnI=I%27m%20Feeling%20Lucky" TargetMode="External"/><Relationship Id="rId64" Type="http://schemas.openxmlformats.org/officeDocument/2006/relationships/hyperlink" Target="http://www.google.com/search?hl=en&amp;q=allinurl%3Aexception+java.sun.com&amp;btnI=I%27m%20Feeling%20Lucky" TargetMode="External"/><Relationship Id="rId69" Type="http://schemas.openxmlformats.org/officeDocument/2006/relationships/hyperlink" Target="http://www.google.com/search?hl=en&amp;q=allinurl%3Aexception+java.sun.com&amp;btnI=I%27m%20Feeling%20Lucky" TargetMode="External"/><Relationship Id="rId8" Type="http://schemas.openxmlformats.org/officeDocument/2006/relationships/hyperlink" Target="http://www.egovframe.org/wiki/doku.php?id=egovframework:rte2:ptl:annotation-based_controller" TargetMode="External"/><Relationship Id="rId51" Type="http://schemas.openxmlformats.org/officeDocument/2006/relationships/hyperlink" Target="http://www.google.com/search?hl=en&amp;q=allinurl%3Astring+java.sun.com&amp;btnI=I%27m%20Feeling%20Lucky" TargetMode="External"/><Relationship Id="rId72" Type="http://schemas.openxmlformats.org/officeDocument/2006/relationships/hyperlink" Target="http://www.google.com/search?hl=en&amp;q=allinurl%3Astring+java.sun.com&amp;btnI=I%27m%20Feeling%20Lucky" TargetMode="External"/><Relationship Id="rId3" Type="http://schemas.openxmlformats.org/officeDocument/2006/relationships/settings" Target="settings.xml"/><Relationship Id="rId12" Type="http://schemas.openxmlformats.org/officeDocument/2006/relationships/hyperlink" Target="http://static.springsource.org/spring/docs/2.5.x/reference/mvc.html" TargetMode="External"/><Relationship Id="rId17" Type="http://schemas.openxmlformats.org/officeDocument/2006/relationships/hyperlink" Target="http://www.google.com/search?hl=en&amp;q=allinurl%3Astring+java.sun.com&amp;btnI=I%27m%20Feeling%20Lucky" TargetMode="External"/><Relationship Id="rId25" Type="http://schemas.openxmlformats.org/officeDocument/2006/relationships/hyperlink" Target="http://www.google.com/search?hl=en&amp;q=allinurl%3Astring+java.sun.com&amp;btnI=I%27m%20Feeling%20Lucky" TargetMode="External"/><Relationship Id="rId33" Type="http://schemas.openxmlformats.org/officeDocument/2006/relationships/hyperlink" Target="http://www.google.com/search?hl=en&amp;q=allinurl%3Astring+java.sun.com&amp;btnI=I%27m%20Feeling%20Lucky" TargetMode="External"/><Relationship Id="rId38" Type="http://schemas.openxmlformats.org/officeDocument/2006/relationships/hyperlink" Target="http://www.google.com/search?hl=en&amp;q=allinurl%3Astring+java.sun.com&amp;btnI=I%27m%20Feeling%20Lucky" TargetMode="External"/><Relationship Id="rId46" Type="http://schemas.openxmlformats.org/officeDocument/2006/relationships/hyperlink" Target="http://www.google.com/search?hl=en&amp;q=allinurl%3Amap+java.sun.com&amp;btnI=I%27m%20Feeling%20Lucky" TargetMode="External"/><Relationship Id="rId59" Type="http://schemas.openxmlformats.org/officeDocument/2006/relationships/hyperlink" Target="http://www.google.com/search?hl=en&amp;q=allinurl%3Aobject+java.sun.com&amp;btnI=I%27m%20Feeling%20Lucky" TargetMode="External"/><Relationship Id="rId67" Type="http://schemas.openxmlformats.org/officeDocument/2006/relationships/hyperlink" Target="http://www.google.com/search?hl=en&amp;q=allinurl%3Abindexception+java.sun.com&amp;btnI=I%27m%20Feeling%20Lucky" TargetMode="External"/><Relationship Id="rId20" Type="http://schemas.openxmlformats.org/officeDocument/2006/relationships/hyperlink" Target="http://www.google.com/search?hl=en&amp;q=allinurl%3Astring+java.sun.com&amp;btnI=I%27m%20Feeling%20Lucky" TargetMode="External"/><Relationship Id="rId41" Type="http://schemas.openxmlformats.org/officeDocument/2006/relationships/hyperlink" Target="http://www.egovframe.org/wiki/doku.php?id=egovframework:rte:ptl:controller:commandmapargumentresolver" TargetMode="External"/><Relationship Id="rId54" Type="http://schemas.openxmlformats.org/officeDocument/2006/relationships/hyperlink" Target="http://www.google.com/search?hl=en&amp;q=allinurl%3Astring+java.sun.com&amp;btnI=I%27m%20Feeling%20Lucky" TargetMode="External"/><Relationship Id="rId62" Type="http://schemas.openxmlformats.org/officeDocument/2006/relationships/hyperlink" Target="http://www.google.com/search?hl=en&amp;q=allinurl%3Ahashmap+java.sun.com&amp;btnI=I%27m%20Feeling%20Lucky" TargetMode="External"/><Relationship Id="rId70" Type="http://schemas.openxmlformats.org/officeDocument/2006/relationships/hyperlink" Target="http://www.google.com/search?hl=en&amp;q=allinurl%3Astring+java.sun.com&amp;btnI=I%27m%20Feeling%20Lucky"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924</TotalTime>
  <Pages>11</Pages>
  <Words>4912</Words>
  <Characters>28005</Characters>
  <Application>Microsoft Office Word</Application>
  <DocSecurity>0</DocSecurity>
  <Lines>233</Lines>
  <Paragraphs>65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JINJIN</dc:creator>
  <cp:keywords/>
  <dc:description/>
  <cp:lastModifiedBy>Hawon Yoo</cp:lastModifiedBy>
  <cp:revision>21</cp:revision>
  <dcterms:created xsi:type="dcterms:W3CDTF">2011-12-12T00:55:00Z</dcterms:created>
  <dcterms:modified xsi:type="dcterms:W3CDTF">2012-03-15T07:03:00Z</dcterms:modified>
</cp:coreProperties>
</file>